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44B" w:rsidRDefault="002E444B">
      <w:pPr>
        <w:widowControl/>
        <w:suppressAutoHyphens w:val="0"/>
        <w:overflowPunct/>
        <w:autoSpaceDE/>
        <w:spacing w:line="276" w:lineRule="auto"/>
        <w:jc w:val="center"/>
        <w:textAlignment w:val="auto"/>
      </w:pPr>
    </w:p>
    <w:p w:rsidR="002E444B" w:rsidRPr="00DC5579" w:rsidRDefault="00683C57" w:rsidP="00DC5579">
      <w:pPr>
        <w:widowControl/>
        <w:suppressAutoHyphens w:val="0"/>
        <w:overflowPunct/>
        <w:autoSpaceDE/>
        <w:jc w:val="center"/>
        <w:textAlignment w:val="auto"/>
        <w:rPr>
          <w:rFonts w:ascii="Times New Roman" w:hAnsi="Times New Roman"/>
          <w:b/>
          <w:kern w:val="0"/>
          <w:sz w:val="28"/>
          <w:szCs w:val="28"/>
        </w:rPr>
      </w:pPr>
      <w:r w:rsidRPr="00DC5579">
        <w:rPr>
          <w:rFonts w:ascii="Times New Roman" w:hAnsi="Times New Roman"/>
          <w:b/>
          <w:kern w:val="0"/>
          <w:sz w:val="28"/>
          <w:szCs w:val="28"/>
        </w:rPr>
        <w:t>Российская Федерация</w:t>
      </w:r>
    </w:p>
    <w:p w:rsidR="002E444B" w:rsidRPr="00DC5579" w:rsidRDefault="00683C57" w:rsidP="00DC5579">
      <w:pPr>
        <w:widowControl/>
        <w:suppressAutoHyphens w:val="0"/>
        <w:overflowPunct/>
        <w:autoSpaceDE/>
        <w:jc w:val="center"/>
        <w:textAlignment w:val="auto"/>
        <w:rPr>
          <w:rFonts w:ascii="Times New Roman" w:hAnsi="Times New Roman"/>
          <w:b/>
          <w:kern w:val="0"/>
          <w:sz w:val="28"/>
          <w:szCs w:val="28"/>
        </w:rPr>
      </w:pPr>
      <w:r w:rsidRPr="00DC5579">
        <w:rPr>
          <w:rFonts w:ascii="Times New Roman" w:hAnsi="Times New Roman"/>
          <w:b/>
          <w:kern w:val="0"/>
          <w:sz w:val="28"/>
          <w:szCs w:val="28"/>
        </w:rPr>
        <w:t>Иркутская область</w:t>
      </w:r>
    </w:p>
    <w:p w:rsidR="002E444B" w:rsidRPr="00DC5579" w:rsidRDefault="00683C57" w:rsidP="00DC5579">
      <w:pPr>
        <w:keepNext/>
        <w:widowControl/>
        <w:suppressAutoHyphens w:val="0"/>
        <w:overflowPunct/>
        <w:autoSpaceDE/>
        <w:ind w:left="-180"/>
        <w:jc w:val="center"/>
        <w:textAlignment w:val="auto"/>
        <w:rPr>
          <w:rFonts w:ascii="Times New Roman" w:hAnsi="Times New Roman"/>
          <w:b/>
          <w:kern w:val="0"/>
          <w:sz w:val="28"/>
          <w:szCs w:val="28"/>
        </w:rPr>
      </w:pPr>
      <w:r w:rsidRPr="00DC5579">
        <w:rPr>
          <w:rFonts w:ascii="Times New Roman" w:hAnsi="Times New Roman"/>
          <w:b/>
          <w:kern w:val="0"/>
          <w:sz w:val="28"/>
          <w:szCs w:val="28"/>
        </w:rPr>
        <w:t>АДМИНИСТРАЦИЯ ШЕЛЕХОВСКОГО МУНИЦИПАЛЬНОГО РАЙ</w:t>
      </w:r>
      <w:r w:rsidRPr="00DC5579">
        <w:rPr>
          <w:rFonts w:ascii="Times New Roman" w:hAnsi="Times New Roman"/>
          <w:b/>
          <w:kern w:val="0"/>
          <w:sz w:val="28"/>
          <w:szCs w:val="28"/>
        </w:rPr>
        <w:t>О</w:t>
      </w:r>
      <w:r w:rsidRPr="00DC5579">
        <w:rPr>
          <w:rFonts w:ascii="Times New Roman" w:hAnsi="Times New Roman"/>
          <w:b/>
          <w:kern w:val="0"/>
          <w:sz w:val="28"/>
          <w:szCs w:val="28"/>
        </w:rPr>
        <w:t>НА</w:t>
      </w:r>
    </w:p>
    <w:p w:rsidR="002E444B" w:rsidRPr="00DC5579" w:rsidRDefault="00683C57" w:rsidP="00DC5579">
      <w:pPr>
        <w:keepNext/>
        <w:widowControl/>
        <w:suppressAutoHyphens w:val="0"/>
        <w:overflowPunct/>
        <w:autoSpaceDE/>
        <w:ind w:left="-180"/>
        <w:jc w:val="center"/>
        <w:textAlignment w:val="auto"/>
        <w:rPr>
          <w:rFonts w:ascii="Times New Roman" w:hAnsi="Times New Roman"/>
          <w:b/>
          <w:kern w:val="0"/>
          <w:sz w:val="28"/>
          <w:szCs w:val="28"/>
        </w:rPr>
      </w:pPr>
      <w:r w:rsidRPr="00DC5579">
        <w:rPr>
          <w:rFonts w:ascii="Times New Roman" w:hAnsi="Times New Roman"/>
          <w:b/>
          <w:kern w:val="0"/>
          <w:sz w:val="28"/>
          <w:szCs w:val="28"/>
        </w:rPr>
        <w:t>П О С Т А Н О В Л Е Н И Е</w:t>
      </w:r>
    </w:p>
    <w:p w:rsidR="002E444B" w:rsidRPr="00DC5579" w:rsidRDefault="00DC5579" w:rsidP="00DC5579">
      <w:pPr>
        <w:widowControl/>
        <w:suppressAutoHyphens w:val="0"/>
        <w:overflowPunct/>
        <w:autoSpaceDE/>
        <w:jc w:val="center"/>
        <w:textAlignment w:val="auto"/>
        <w:rPr>
          <w:rFonts w:ascii="Times New Roman" w:hAnsi="Times New Roman"/>
          <w:b/>
          <w:kern w:val="0"/>
          <w:sz w:val="28"/>
          <w:szCs w:val="28"/>
        </w:rPr>
      </w:pPr>
      <w:r>
        <w:rPr>
          <w:rFonts w:ascii="Times New Roman" w:hAnsi="Times New Roman"/>
          <w:b/>
          <w:kern w:val="0"/>
          <w:sz w:val="28"/>
          <w:szCs w:val="28"/>
        </w:rPr>
        <w:t>о</w:t>
      </w:r>
      <w:r w:rsidR="00683C57" w:rsidRPr="00DC5579">
        <w:rPr>
          <w:rFonts w:ascii="Times New Roman" w:hAnsi="Times New Roman"/>
          <w:b/>
          <w:kern w:val="0"/>
          <w:sz w:val="28"/>
          <w:szCs w:val="28"/>
        </w:rPr>
        <w:t xml:space="preserve">т </w:t>
      </w:r>
      <w:r>
        <w:rPr>
          <w:rFonts w:ascii="Times New Roman" w:hAnsi="Times New Roman"/>
          <w:b/>
          <w:kern w:val="0"/>
          <w:sz w:val="28"/>
          <w:szCs w:val="28"/>
        </w:rPr>
        <w:t>01 августа 2018 года</w:t>
      </w:r>
      <w:r w:rsidR="00683C57" w:rsidRPr="00DC5579">
        <w:rPr>
          <w:rFonts w:ascii="Times New Roman" w:hAnsi="Times New Roman"/>
          <w:b/>
          <w:kern w:val="0"/>
          <w:sz w:val="28"/>
          <w:szCs w:val="28"/>
        </w:rPr>
        <w:t xml:space="preserve"> № </w:t>
      </w:r>
      <w:r>
        <w:rPr>
          <w:rFonts w:ascii="Times New Roman" w:hAnsi="Times New Roman"/>
          <w:b/>
          <w:kern w:val="0"/>
          <w:sz w:val="28"/>
          <w:szCs w:val="28"/>
        </w:rPr>
        <w:t>478-па</w:t>
      </w:r>
    </w:p>
    <w:p w:rsidR="002E444B" w:rsidRPr="00DC5579" w:rsidRDefault="002E444B" w:rsidP="00DC5579">
      <w:pPr>
        <w:widowControl/>
        <w:suppressAutoHyphens w:val="0"/>
        <w:overflowPunct/>
        <w:autoSpaceDE/>
        <w:ind w:right="4315"/>
        <w:jc w:val="center"/>
        <w:textAlignment w:val="auto"/>
        <w:rPr>
          <w:rFonts w:ascii="Times New Roman" w:hAnsi="Times New Roman"/>
          <w:b/>
          <w:kern w:val="0"/>
          <w:sz w:val="28"/>
          <w:szCs w:val="28"/>
        </w:rPr>
      </w:pPr>
    </w:p>
    <w:p w:rsidR="002E444B" w:rsidRPr="00DC5579" w:rsidRDefault="002E444B" w:rsidP="00DC5579">
      <w:pPr>
        <w:jc w:val="center"/>
        <w:rPr>
          <w:b/>
          <w:sz w:val="28"/>
          <w:szCs w:val="28"/>
        </w:rPr>
      </w:pPr>
    </w:p>
    <w:p w:rsidR="002E444B" w:rsidRPr="00DC5579" w:rsidRDefault="00DC5579" w:rsidP="00DC5579">
      <w:pPr>
        <w:jc w:val="center"/>
        <w:rPr>
          <w:b/>
          <w:sz w:val="28"/>
          <w:szCs w:val="28"/>
        </w:rPr>
      </w:pPr>
      <w:r w:rsidRPr="00DC5579">
        <w:rPr>
          <w:rFonts w:ascii="Times New Roman" w:hAnsi="Times New Roman"/>
          <w:b/>
          <w:sz w:val="28"/>
          <w:szCs w:val="28"/>
        </w:rPr>
        <w:t>ОБ УТВЕРЖДЕНИИ АДМИНИСТРАТИВНОГО</w:t>
      </w:r>
    </w:p>
    <w:p w:rsidR="002E444B" w:rsidRPr="00DC5579" w:rsidRDefault="00DC5579" w:rsidP="00DC5579">
      <w:pPr>
        <w:jc w:val="center"/>
        <w:rPr>
          <w:b/>
          <w:sz w:val="28"/>
          <w:szCs w:val="28"/>
        </w:rPr>
      </w:pPr>
      <w:r w:rsidRPr="00DC5579">
        <w:rPr>
          <w:rFonts w:ascii="Times New Roman" w:hAnsi="Times New Roman"/>
          <w:b/>
          <w:sz w:val="28"/>
          <w:szCs w:val="28"/>
        </w:rPr>
        <w:t>РЕГЛАМЕНТА ПРЕДОСТАВЛЕНИЯ МУНИЦИПАЛЬНОЙ</w:t>
      </w:r>
    </w:p>
    <w:p w:rsidR="002E444B" w:rsidRPr="00DC5579" w:rsidRDefault="00DC5579" w:rsidP="00DC5579">
      <w:pPr>
        <w:jc w:val="center"/>
        <w:rPr>
          <w:b/>
          <w:sz w:val="28"/>
          <w:szCs w:val="28"/>
        </w:rPr>
      </w:pPr>
      <w:r w:rsidRPr="00DC5579">
        <w:rPr>
          <w:rFonts w:ascii="Times New Roman" w:hAnsi="Times New Roman"/>
          <w:b/>
          <w:sz w:val="28"/>
          <w:szCs w:val="28"/>
        </w:rPr>
        <w:t>УСЛУГИ «ОТНЕСЕНИЕ ЗЕМЕЛЬ ИЛИ ЗЕМЕЛЬНЫХ УЧАСТКОВ</w:t>
      </w:r>
    </w:p>
    <w:p w:rsidR="002E444B" w:rsidRPr="00DC5579" w:rsidRDefault="00DC5579" w:rsidP="00DC5579">
      <w:pPr>
        <w:jc w:val="center"/>
        <w:rPr>
          <w:b/>
          <w:sz w:val="28"/>
          <w:szCs w:val="28"/>
        </w:rPr>
      </w:pPr>
      <w:r w:rsidRPr="00DC5579">
        <w:rPr>
          <w:rFonts w:ascii="Times New Roman" w:hAnsi="Times New Roman"/>
          <w:b/>
          <w:sz w:val="28"/>
          <w:szCs w:val="28"/>
        </w:rPr>
        <w:t>В СОСТАВЕ ТАКИХ ЗЕМЕЛЬ К ОПРЕДЕЛЕННОЙ КАТЕГОРИИ»</w:t>
      </w:r>
    </w:p>
    <w:p w:rsidR="002E444B" w:rsidRDefault="002E444B">
      <w:pPr>
        <w:jc w:val="both"/>
      </w:pPr>
    </w:p>
    <w:p w:rsidR="002E444B" w:rsidRDefault="002E444B"/>
    <w:p w:rsidR="002E444B" w:rsidRDefault="00683C57">
      <w:pPr>
        <w:jc w:val="both"/>
      </w:pPr>
      <w:r>
        <w:rPr>
          <w:rFonts w:ascii="Times New Roman" w:hAnsi="Times New Roman"/>
          <w:sz w:val="28"/>
        </w:rPr>
        <w:t xml:space="preserve">    В целях упорядочения процедуры отнесения земель или земельных участков в составе таких земель к определенной категории, расположенных на территории Шелеховского района, в соответствии со ст. ст. 7, 37 Федерального закона от 06.10.2003 </w:t>
      </w:r>
      <w:hyperlink r:id="rId8" w:history="1">
        <w:r>
          <w:rPr>
            <w:rFonts w:ascii="Times New Roman" w:hAnsi="Times New Roman"/>
            <w:color w:val="000000"/>
            <w:sz w:val="28"/>
          </w:rPr>
          <w:t>№ 131-ФЗ</w:t>
        </w:r>
      </w:hyperlink>
      <w:r>
        <w:rPr>
          <w:rFonts w:ascii="Times New Roman" w:hAnsi="Times New Roman"/>
          <w:color w:val="000000"/>
          <w:sz w:val="28"/>
        </w:rPr>
        <w:t xml:space="preserve"> «Об общих принципах организации местного самоуправления в Российской Федерации», ст. ст. 6, 12, 13, 14 Федерального закона от 27.07.2010 </w:t>
      </w:r>
      <w:hyperlink r:id="rId9" w:history="1">
        <w:r>
          <w:rPr>
            <w:rFonts w:ascii="Times New Roman" w:hAnsi="Times New Roman"/>
            <w:color w:val="000000"/>
            <w:sz w:val="28"/>
          </w:rPr>
          <w:t>№ 210-ФЗ</w:t>
        </w:r>
      </w:hyperlink>
      <w:r>
        <w:rPr>
          <w:rFonts w:ascii="Times New Roman" w:hAnsi="Times New Roman"/>
          <w:color w:val="000000"/>
          <w:sz w:val="28"/>
        </w:rPr>
        <w:t xml:space="preserve"> «Об организации предоставления государственных и муниципальных услуг», ст. 14 </w:t>
      </w:r>
      <w:hyperlink r:id="rId10" w:history="1">
        <w:r>
          <w:rPr>
            <w:rFonts w:ascii="Times New Roman" w:hAnsi="Times New Roman"/>
            <w:color w:val="000000"/>
            <w:sz w:val="28"/>
          </w:rPr>
          <w:t>Федерального закона</w:t>
        </w:r>
      </w:hyperlink>
      <w:r>
        <w:rPr>
          <w:rFonts w:ascii="Times New Roman" w:hAnsi="Times New Roman"/>
          <w:color w:val="000000"/>
          <w:sz w:val="28"/>
        </w:rPr>
        <w:t xml:space="preserve">  </w:t>
      </w:r>
      <w:hyperlink r:id="rId11" w:history="1">
        <w:r>
          <w:rPr>
            <w:rFonts w:ascii="Times New Roman" w:hAnsi="Times New Roman"/>
            <w:color w:val="000000"/>
            <w:sz w:val="28"/>
          </w:rPr>
          <w:t>от 21.12.2004 № 172-ФЗ «О переводе земель или земельных участков из одной категории в другую»,</w:t>
        </w:r>
      </w:hyperlink>
      <w:r>
        <w:rPr>
          <w:rFonts w:ascii="Times New Roman" w:hAnsi="Times New Roman"/>
          <w:color w:val="000000"/>
          <w:sz w:val="28"/>
        </w:rPr>
        <w:t xml:space="preserve"> ст. 8 Земельного кодекса Российской Федерации, постановлением Администрации Шелеховского муниципального района от 03.11.2010 № 1217-па «О Порядке разработ</w:t>
      </w:r>
      <w:r>
        <w:rPr>
          <w:rFonts w:ascii="Times New Roman" w:hAnsi="Times New Roman"/>
          <w:sz w:val="28"/>
        </w:rPr>
        <w:t>ки и утверждения административных регламентов предоставления муниципальных услуг Шелеховского района», руководствуясь ст. ст. 30, 31, 34, 35 Устава Шелеховского района, Администрация Шелеховского муниципального района</w:t>
      </w:r>
    </w:p>
    <w:p w:rsidR="002E444B" w:rsidRDefault="002E444B">
      <w:pPr>
        <w:jc w:val="both"/>
      </w:pPr>
    </w:p>
    <w:p w:rsidR="002E444B" w:rsidRDefault="00683C57">
      <w:pPr>
        <w:spacing w:after="200" w:line="276" w:lineRule="auto"/>
        <w:jc w:val="center"/>
      </w:pPr>
      <w:r>
        <w:rPr>
          <w:rFonts w:ascii="Times New Roman" w:hAnsi="Times New Roman"/>
          <w:sz w:val="28"/>
        </w:rPr>
        <w:t>П О С Т А Н О В Л Я Е Т:</w:t>
      </w:r>
    </w:p>
    <w:p w:rsidR="002E444B" w:rsidRDefault="00683C57">
      <w:pPr>
        <w:jc w:val="both"/>
      </w:pPr>
      <w:r>
        <w:rPr>
          <w:rFonts w:ascii="Times New Roman" w:hAnsi="Times New Roman"/>
          <w:sz w:val="28"/>
        </w:rPr>
        <w:t xml:space="preserve">         1. Утвердить 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w:t>
      </w:r>
    </w:p>
    <w:p w:rsidR="002E444B" w:rsidRDefault="00683C57">
      <w:pPr>
        <w:ind w:firstLine="708"/>
        <w:jc w:val="both"/>
      </w:pPr>
      <w:r>
        <w:rPr>
          <w:rFonts w:ascii="Times New Roman" w:hAnsi="Times New Roman"/>
          <w:sz w:val="28"/>
        </w:rPr>
        <w:t>2. Настоящее 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rsidR="002E444B" w:rsidRDefault="00683C57">
      <w:pPr>
        <w:ind w:firstLine="708"/>
        <w:jc w:val="both"/>
      </w:pPr>
      <w:r>
        <w:rPr>
          <w:rFonts w:ascii="Times New Roman" w:hAnsi="Times New Roman"/>
          <w:sz w:val="28"/>
        </w:rPr>
        <w:t xml:space="preserve">3. Контроль за исполнением настоящего постановления </w:t>
      </w:r>
      <w:r w:rsidR="00764AA9">
        <w:rPr>
          <w:rFonts w:ascii="Times New Roman" w:hAnsi="Times New Roman"/>
          <w:sz w:val="28"/>
        </w:rPr>
        <w:t>возложить на заместителя Мэра района по экономике и финансам Д.С. Савельева</w:t>
      </w:r>
      <w:r>
        <w:rPr>
          <w:rFonts w:ascii="Times New Roman" w:hAnsi="Times New Roman"/>
          <w:sz w:val="28"/>
        </w:rPr>
        <w:t>.</w:t>
      </w:r>
    </w:p>
    <w:p w:rsidR="002E444B" w:rsidRDefault="002E444B">
      <w:pPr>
        <w:ind w:firstLine="720"/>
        <w:jc w:val="right"/>
      </w:pPr>
    </w:p>
    <w:p w:rsidR="002E444B" w:rsidRDefault="002E444B">
      <w:pPr>
        <w:jc w:val="right"/>
      </w:pPr>
    </w:p>
    <w:p w:rsidR="00764AA9" w:rsidRDefault="00764AA9">
      <w:pPr>
        <w:jc w:val="right"/>
      </w:pPr>
    </w:p>
    <w:p w:rsidR="002E444B" w:rsidRDefault="00683C57">
      <w:pPr>
        <w:spacing w:before="30" w:after="30"/>
        <w:jc w:val="both"/>
      </w:pPr>
      <w:r>
        <w:rPr>
          <w:rFonts w:ascii="Times New Roman" w:hAnsi="Times New Roman"/>
          <w:color w:val="000000"/>
          <w:sz w:val="28"/>
        </w:rPr>
        <w:t>Мэр Шелеховского</w:t>
      </w:r>
    </w:p>
    <w:p w:rsidR="002E444B" w:rsidRDefault="00683C57">
      <w:pPr>
        <w:spacing w:before="30" w:after="30"/>
        <w:jc w:val="both"/>
      </w:pPr>
      <w:r>
        <w:rPr>
          <w:rFonts w:ascii="Times New Roman" w:hAnsi="Times New Roman"/>
          <w:color w:val="000000"/>
          <w:sz w:val="28"/>
        </w:rPr>
        <w:lastRenderedPageBreak/>
        <w:t>муниципального района                                                                    М.Н. Модин</w:t>
      </w:r>
    </w:p>
    <w:p w:rsidR="002E444B" w:rsidRDefault="002E444B">
      <w:pPr>
        <w:spacing w:after="200" w:line="276" w:lineRule="auto"/>
      </w:pPr>
    </w:p>
    <w:p w:rsidR="002E444B" w:rsidRDefault="002E444B">
      <w:pPr>
        <w:spacing w:after="200" w:line="276" w:lineRule="auto"/>
      </w:pPr>
    </w:p>
    <w:p w:rsidR="002E444B" w:rsidRDefault="002E444B">
      <w:pPr>
        <w:jc w:val="right"/>
      </w:pPr>
    </w:p>
    <w:p w:rsidR="002E444B" w:rsidRDefault="002E444B">
      <w:pPr>
        <w:jc w:val="right"/>
      </w:pPr>
    </w:p>
    <w:p w:rsidR="002E444B" w:rsidRDefault="002E444B">
      <w:pPr>
        <w:jc w:val="right"/>
      </w:pPr>
    </w:p>
    <w:p w:rsidR="002E444B" w:rsidRDefault="002E444B">
      <w:pPr>
        <w:jc w:val="right"/>
      </w:pPr>
    </w:p>
    <w:p w:rsidR="002E444B" w:rsidRDefault="002E444B">
      <w:pPr>
        <w:jc w:val="right"/>
      </w:pPr>
    </w:p>
    <w:p w:rsidR="002E444B" w:rsidRDefault="002E444B">
      <w:pPr>
        <w:jc w:val="right"/>
      </w:pPr>
    </w:p>
    <w:p w:rsidR="002E444B" w:rsidRDefault="002E444B">
      <w:pPr>
        <w:jc w:val="right"/>
      </w:pPr>
    </w:p>
    <w:p w:rsidR="002E444B" w:rsidRDefault="002E444B">
      <w:pPr>
        <w:jc w:val="right"/>
      </w:pPr>
    </w:p>
    <w:p w:rsidR="002E444B" w:rsidRDefault="002E444B">
      <w:pPr>
        <w:jc w:val="right"/>
      </w:pPr>
    </w:p>
    <w:p w:rsidR="002E444B" w:rsidRDefault="002E444B">
      <w:pPr>
        <w:jc w:val="right"/>
      </w:pPr>
    </w:p>
    <w:p w:rsidR="002E444B" w:rsidRDefault="002E444B">
      <w:pPr>
        <w:jc w:val="right"/>
      </w:pPr>
    </w:p>
    <w:p w:rsidR="002E444B" w:rsidRDefault="002E444B">
      <w:pPr>
        <w:jc w:val="right"/>
      </w:pPr>
    </w:p>
    <w:p w:rsidR="002E444B" w:rsidRDefault="002E444B">
      <w:pPr>
        <w:jc w:val="right"/>
      </w:pPr>
    </w:p>
    <w:p w:rsidR="002E444B" w:rsidRDefault="002E444B">
      <w:pPr>
        <w:jc w:val="right"/>
      </w:pPr>
    </w:p>
    <w:p w:rsidR="002E444B" w:rsidRDefault="002E444B">
      <w:pPr>
        <w:jc w:val="right"/>
      </w:pPr>
    </w:p>
    <w:p w:rsidR="002E444B" w:rsidRDefault="002E444B">
      <w:pPr>
        <w:jc w:val="right"/>
      </w:pPr>
    </w:p>
    <w:p w:rsidR="002E444B" w:rsidRDefault="002E444B">
      <w:pPr>
        <w:jc w:val="right"/>
      </w:pPr>
    </w:p>
    <w:p w:rsidR="002E444B" w:rsidRDefault="002E444B">
      <w:pPr>
        <w:jc w:val="right"/>
      </w:pPr>
    </w:p>
    <w:p w:rsidR="002E444B" w:rsidRDefault="002E444B">
      <w:pPr>
        <w:jc w:val="right"/>
      </w:pPr>
    </w:p>
    <w:p w:rsidR="002E444B" w:rsidRDefault="002E444B">
      <w:pPr>
        <w:jc w:val="right"/>
      </w:pPr>
    </w:p>
    <w:p w:rsidR="002E444B" w:rsidRDefault="002E444B">
      <w:pPr>
        <w:jc w:val="right"/>
      </w:pPr>
    </w:p>
    <w:p w:rsidR="002E444B" w:rsidRDefault="002E444B">
      <w:pPr>
        <w:jc w:val="right"/>
      </w:pPr>
    </w:p>
    <w:p w:rsidR="002E444B" w:rsidRDefault="002E444B">
      <w:pPr>
        <w:jc w:val="right"/>
      </w:pPr>
    </w:p>
    <w:p w:rsidR="002E444B" w:rsidRDefault="002E444B">
      <w:pPr>
        <w:jc w:val="right"/>
      </w:pPr>
    </w:p>
    <w:p w:rsidR="002E444B" w:rsidRDefault="002E444B">
      <w:pPr>
        <w:jc w:val="right"/>
      </w:pPr>
    </w:p>
    <w:p w:rsidR="002E444B" w:rsidRDefault="002E444B">
      <w:pPr>
        <w:jc w:val="right"/>
      </w:pPr>
    </w:p>
    <w:p w:rsidR="002E444B" w:rsidRDefault="002E444B">
      <w:pPr>
        <w:jc w:val="right"/>
      </w:pPr>
    </w:p>
    <w:p w:rsidR="002E444B" w:rsidRDefault="002E444B">
      <w:pPr>
        <w:jc w:val="right"/>
      </w:pPr>
    </w:p>
    <w:p w:rsidR="002E444B" w:rsidRDefault="002E444B">
      <w:pPr>
        <w:jc w:val="right"/>
      </w:pPr>
    </w:p>
    <w:p w:rsidR="002E444B" w:rsidRDefault="002E444B">
      <w:pPr>
        <w:jc w:val="right"/>
      </w:pPr>
    </w:p>
    <w:p w:rsidR="002E444B" w:rsidRDefault="002E444B">
      <w:pPr>
        <w:jc w:val="right"/>
      </w:pPr>
    </w:p>
    <w:p w:rsidR="002E444B" w:rsidRDefault="002E444B">
      <w:pPr>
        <w:jc w:val="right"/>
      </w:pPr>
    </w:p>
    <w:p w:rsidR="002E444B" w:rsidRDefault="002E444B">
      <w:pPr>
        <w:jc w:val="right"/>
      </w:pPr>
    </w:p>
    <w:p w:rsidR="002E444B" w:rsidRDefault="002E444B">
      <w:pPr>
        <w:jc w:val="right"/>
      </w:pPr>
    </w:p>
    <w:p w:rsidR="002E444B" w:rsidRDefault="002E444B">
      <w:pPr>
        <w:jc w:val="right"/>
      </w:pPr>
    </w:p>
    <w:p w:rsidR="002E444B" w:rsidRDefault="002E444B">
      <w:pPr>
        <w:jc w:val="right"/>
      </w:pPr>
    </w:p>
    <w:p w:rsidR="002E444B" w:rsidRDefault="002E444B">
      <w:pPr>
        <w:jc w:val="right"/>
      </w:pPr>
    </w:p>
    <w:p w:rsidR="002E444B" w:rsidRDefault="002E444B">
      <w:pPr>
        <w:jc w:val="right"/>
      </w:pPr>
    </w:p>
    <w:p w:rsidR="002E444B" w:rsidRDefault="002E444B">
      <w:pPr>
        <w:jc w:val="right"/>
      </w:pPr>
    </w:p>
    <w:p w:rsidR="002E444B" w:rsidRDefault="002E444B">
      <w:pPr>
        <w:jc w:val="right"/>
      </w:pPr>
    </w:p>
    <w:p w:rsidR="002E444B" w:rsidRDefault="002E444B"/>
    <w:p w:rsidR="002E444B" w:rsidRDefault="002E444B"/>
    <w:p w:rsidR="002E444B" w:rsidRDefault="00683C57">
      <w:pPr>
        <w:jc w:val="right"/>
      </w:pPr>
      <w:r>
        <w:rPr>
          <w:rFonts w:ascii="Times New Roman" w:hAnsi="Times New Roman"/>
          <w:sz w:val="28"/>
        </w:rPr>
        <w:t>УТВЕРЖДЕН</w:t>
      </w:r>
    </w:p>
    <w:p w:rsidR="002E444B" w:rsidRDefault="00683C57">
      <w:pPr>
        <w:jc w:val="right"/>
      </w:pPr>
      <w:r>
        <w:rPr>
          <w:rFonts w:ascii="Times New Roman" w:hAnsi="Times New Roman"/>
          <w:sz w:val="28"/>
        </w:rPr>
        <w:t>постановлением Администрации</w:t>
      </w:r>
    </w:p>
    <w:p w:rsidR="002E444B" w:rsidRDefault="00683C57">
      <w:pPr>
        <w:jc w:val="right"/>
      </w:pPr>
      <w:r>
        <w:rPr>
          <w:rFonts w:ascii="Times New Roman" w:hAnsi="Times New Roman"/>
          <w:sz w:val="28"/>
        </w:rPr>
        <w:t>Шелеховского муниципального района</w:t>
      </w:r>
    </w:p>
    <w:p w:rsidR="002E444B" w:rsidRDefault="00683C57">
      <w:pPr>
        <w:jc w:val="right"/>
      </w:pPr>
      <w:r>
        <w:rPr>
          <w:rFonts w:ascii="Times New Roman" w:hAnsi="Times New Roman"/>
          <w:sz w:val="28"/>
        </w:rPr>
        <w:t xml:space="preserve">от </w:t>
      </w:r>
      <w:r w:rsidR="00DC5579">
        <w:rPr>
          <w:rFonts w:ascii="Times New Roman" w:hAnsi="Times New Roman"/>
          <w:sz w:val="28"/>
        </w:rPr>
        <w:t xml:space="preserve">01.08.2018 года </w:t>
      </w:r>
      <w:r>
        <w:rPr>
          <w:rFonts w:ascii="Times New Roman" w:hAnsi="Times New Roman"/>
          <w:sz w:val="28"/>
        </w:rPr>
        <w:t>№</w:t>
      </w:r>
      <w:r w:rsidR="00DC5579">
        <w:rPr>
          <w:rFonts w:ascii="Times New Roman" w:hAnsi="Times New Roman"/>
          <w:sz w:val="28"/>
        </w:rPr>
        <w:t xml:space="preserve"> 478-па</w:t>
      </w:r>
      <w:bookmarkStart w:id="0" w:name="_GoBack"/>
      <w:bookmarkEnd w:id="0"/>
    </w:p>
    <w:p w:rsidR="002E444B" w:rsidRDefault="002E444B">
      <w:pPr>
        <w:jc w:val="center"/>
      </w:pPr>
    </w:p>
    <w:p w:rsidR="002E444B" w:rsidRDefault="00683C57">
      <w:pPr>
        <w:jc w:val="center"/>
      </w:pPr>
      <w:r>
        <w:rPr>
          <w:rFonts w:ascii="Times New Roman" w:hAnsi="Times New Roman"/>
          <w:sz w:val="28"/>
        </w:rPr>
        <w:lastRenderedPageBreak/>
        <w:t>Административный регламент</w:t>
      </w:r>
    </w:p>
    <w:p w:rsidR="002E444B" w:rsidRDefault="00683C57">
      <w:pPr>
        <w:jc w:val="center"/>
      </w:pPr>
      <w:r>
        <w:rPr>
          <w:rFonts w:ascii="Times New Roman" w:hAnsi="Times New Roman"/>
          <w:sz w:val="28"/>
        </w:rPr>
        <w:t>предоставления муниципальной услуги</w:t>
      </w:r>
    </w:p>
    <w:p w:rsidR="002E444B" w:rsidRDefault="00683C57">
      <w:pPr>
        <w:jc w:val="center"/>
      </w:pPr>
      <w:r>
        <w:rPr>
          <w:rFonts w:ascii="Times New Roman" w:hAnsi="Times New Roman"/>
          <w:sz w:val="28"/>
        </w:rPr>
        <w:t xml:space="preserve"> «Отнесение земель или земельных участков</w:t>
      </w:r>
    </w:p>
    <w:p w:rsidR="002E444B" w:rsidRDefault="00683C57">
      <w:pPr>
        <w:jc w:val="center"/>
      </w:pPr>
      <w:r>
        <w:rPr>
          <w:rFonts w:ascii="Times New Roman" w:hAnsi="Times New Roman"/>
          <w:sz w:val="28"/>
        </w:rPr>
        <w:t>в составе таких земель к определенной категории»</w:t>
      </w:r>
    </w:p>
    <w:p w:rsidR="002E444B" w:rsidRDefault="002E444B">
      <w:pPr>
        <w:jc w:val="center"/>
      </w:pPr>
    </w:p>
    <w:p w:rsidR="002E444B" w:rsidRDefault="00683C57">
      <w:pPr>
        <w:jc w:val="center"/>
      </w:pPr>
      <w:r>
        <w:rPr>
          <w:rFonts w:ascii="Times New Roman" w:hAnsi="Times New Roman"/>
          <w:sz w:val="28"/>
        </w:rPr>
        <w:t>I. Общие положения</w:t>
      </w:r>
    </w:p>
    <w:p w:rsidR="002E444B" w:rsidRDefault="002E444B">
      <w:pPr>
        <w:jc w:val="center"/>
      </w:pPr>
    </w:p>
    <w:p w:rsidR="002E444B" w:rsidRDefault="00683C57">
      <w:pPr>
        <w:jc w:val="center"/>
      </w:pPr>
      <w:r>
        <w:rPr>
          <w:rFonts w:ascii="Times New Roman" w:hAnsi="Times New Roman"/>
          <w:sz w:val="28"/>
        </w:rPr>
        <w:t>1. Предмет регулирования</w:t>
      </w:r>
    </w:p>
    <w:p w:rsidR="002E444B" w:rsidRDefault="002E444B">
      <w:pPr>
        <w:jc w:val="center"/>
      </w:pPr>
    </w:p>
    <w:p w:rsidR="002E444B" w:rsidRDefault="00683C57">
      <w:pPr>
        <w:jc w:val="both"/>
      </w:pPr>
      <w:r>
        <w:rPr>
          <w:rFonts w:ascii="Times New Roman" w:hAnsi="Times New Roman"/>
          <w:sz w:val="28"/>
        </w:rPr>
        <w:t xml:space="preserve">        1. Административный регламент предоставления муниципальной услуги «Отнесение земель или земельных участков</w:t>
      </w:r>
      <w:r>
        <w:t xml:space="preserve"> </w:t>
      </w:r>
      <w:r>
        <w:rPr>
          <w:rFonts w:ascii="Times New Roman" w:hAnsi="Times New Roman"/>
          <w:sz w:val="28"/>
        </w:rPr>
        <w:t xml:space="preserve">в составе таких земель к определенной категории» регулирует определение процедур принятия решений об отнесении земель или земельных участков в составе таких земель к определенной категории, расположенных на территории Шелеховского района (далее – административный регламент, муниципальная услуга), в целях повышения качества и доступности результатов предоставления муниципальной услуги, устанавливает порядок и стандарт предоставления муниципальной услуги, а также состав, последовательность и сроки выполнения административных процедур при ее предоставлении. </w:t>
      </w:r>
    </w:p>
    <w:p w:rsidR="002E444B" w:rsidRDefault="002E444B">
      <w:pPr>
        <w:ind w:firstLine="709"/>
        <w:jc w:val="center"/>
      </w:pPr>
    </w:p>
    <w:p w:rsidR="002E444B" w:rsidRDefault="00683C57">
      <w:pPr>
        <w:ind w:firstLine="709"/>
        <w:jc w:val="center"/>
      </w:pPr>
      <w:r>
        <w:rPr>
          <w:rFonts w:ascii="Times New Roman" w:hAnsi="Times New Roman"/>
          <w:sz w:val="28"/>
        </w:rPr>
        <w:t>2. Круг заявителей</w:t>
      </w:r>
    </w:p>
    <w:p w:rsidR="002E444B" w:rsidRDefault="002E444B">
      <w:pPr>
        <w:ind w:firstLine="709"/>
        <w:jc w:val="both"/>
      </w:pPr>
    </w:p>
    <w:p w:rsidR="002E444B" w:rsidRDefault="00683C57">
      <w:pPr>
        <w:ind w:firstLine="709"/>
        <w:jc w:val="both"/>
      </w:pPr>
      <w:r>
        <w:rPr>
          <w:rFonts w:ascii="Times New Roman" w:hAnsi="Times New Roman"/>
          <w:sz w:val="28"/>
        </w:rPr>
        <w:t>2. Получателями муниципальной услуги являются физические лица, индивидуальные предприниматели, юридические лица (далее – заявители).</w:t>
      </w:r>
    </w:p>
    <w:p w:rsidR="002E444B" w:rsidRDefault="00683C57">
      <w:pPr>
        <w:ind w:firstLine="709"/>
        <w:jc w:val="both"/>
      </w:pPr>
      <w:r>
        <w:rPr>
          <w:rFonts w:ascii="Times New Roman" w:hAnsi="Times New Roman"/>
          <w:sz w:val="28"/>
        </w:rPr>
        <w:t>От имени заявителя может обратиться иное лицо, действующее на основании доверенности, оформленной в установленном законодательством порядке (далее – представитель заявителя).</w:t>
      </w:r>
    </w:p>
    <w:p w:rsidR="002E444B" w:rsidRDefault="002E444B">
      <w:pPr>
        <w:tabs>
          <w:tab w:val="left" w:pos="720"/>
          <w:tab w:val="left" w:pos="-27182"/>
        </w:tabs>
        <w:jc w:val="center"/>
      </w:pPr>
    </w:p>
    <w:p w:rsidR="002E444B" w:rsidRDefault="002E444B">
      <w:pPr>
        <w:tabs>
          <w:tab w:val="left" w:pos="720"/>
          <w:tab w:val="left" w:pos="-27182"/>
        </w:tabs>
        <w:jc w:val="center"/>
      </w:pPr>
    </w:p>
    <w:p w:rsidR="002E444B" w:rsidRDefault="00683C57">
      <w:pPr>
        <w:tabs>
          <w:tab w:val="left" w:pos="720"/>
          <w:tab w:val="left" w:pos="-27182"/>
        </w:tabs>
        <w:jc w:val="center"/>
        <w:rPr>
          <w:rFonts w:ascii="Times New Roman" w:hAnsi="Times New Roman"/>
          <w:sz w:val="28"/>
        </w:rPr>
      </w:pPr>
      <w:r>
        <w:rPr>
          <w:rFonts w:ascii="Times New Roman" w:hAnsi="Times New Roman"/>
          <w:sz w:val="28"/>
        </w:rPr>
        <w:t>3. Требования к порядку информирования</w:t>
      </w:r>
    </w:p>
    <w:p w:rsidR="002E444B" w:rsidRDefault="00683C57">
      <w:pPr>
        <w:tabs>
          <w:tab w:val="left" w:pos="720"/>
          <w:tab w:val="left" w:pos="-27182"/>
        </w:tabs>
        <w:jc w:val="center"/>
      </w:pPr>
      <w:r>
        <w:rPr>
          <w:rFonts w:ascii="Times New Roman" w:hAnsi="Times New Roman"/>
          <w:sz w:val="28"/>
        </w:rPr>
        <w:t xml:space="preserve"> о предоставлении муниципальной услуги</w:t>
      </w:r>
    </w:p>
    <w:p w:rsidR="002E444B" w:rsidRDefault="002E444B">
      <w:pPr>
        <w:tabs>
          <w:tab w:val="left" w:pos="720"/>
          <w:tab w:val="left" w:pos="-27182"/>
        </w:tabs>
        <w:jc w:val="both"/>
      </w:pPr>
    </w:p>
    <w:p w:rsidR="002E444B" w:rsidRDefault="00683C57">
      <w:pPr>
        <w:tabs>
          <w:tab w:val="left" w:pos="720"/>
          <w:tab w:val="left" w:pos="-27182"/>
        </w:tabs>
        <w:jc w:val="both"/>
      </w:pPr>
      <w:r>
        <w:rPr>
          <w:rFonts w:ascii="Times New Roman" w:hAnsi="Times New Roman"/>
          <w:sz w:val="28"/>
        </w:rPr>
        <w:t xml:space="preserve">          3. Для получения информации по вопросам предоставления муниципальной услуги и ходе предоставления муниципальной услуги (далее – информация) заявители обращаются в Управление по распоряжению муниципальным имуществом Администрации Шелеховского муниципального района (далее – уполномоченный орган, Управление).</w:t>
      </w:r>
    </w:p>
    <w:p w:rsidR="002E444B" w:rsidRDefault="00683C57">
      <w:pPr>
        <w:tabs>
          <w:tab w:val="left" w:pos="720"/>
          <w:tab w:val="left" w:pos="-27182"/>
        </w:tabs>
        <w:jc w:val="both"/>
      </w:pPr>
      <w:r>
        <w:rPr>
          <w:rFonts w:ascii="Times New Roman" w:hAnsi="Times New Roman"/>
          <w:sz w:val="28"/>
        </w:rPr>
        <w:t xml:space="preserve">         4. Получение муниципальной услуги возможно через многофункциональный центр предоставления государственных и муниципальных услуг (далее – МФЦ).</w:t>
      </w:r>
    </w:p>
    <w:p w:rsidR="002E444B" w:rsidRDefault="00683C57">
      <w:pPr>
        <w:tabs>
          <w:tab w:val="left" w:pos="720"/>
          <w:tab w:val="left" w:pos="-27182"/>
        </w:tabs>
        <w:jc w:val="both"/>
      </w:pPr>
      <w:r>
        <w:rPr>
          <w:rFonts w:ascii="Times New Roman" w:hAnsi="Times New Roman"/>
          <w:sz w:val="28"/>
        </w:rPr>
        <w:t xml:space="preserve">         5. Информация предоставляется:</w:t>
      </w:r>
    </w:p>
    <w:p w:rsidR="002E444B" w:rsidRDefault="00683C57">
      <w:pPr>
        <w:ind w:firstLine="709"/>
        <w:jc w:val="both"/>
      </w:pPr>
      <w:r>
        <w:rPr>
          <w:rFonts w:ascii="Times New Roman" w:hAnsi="Times New Roman"/>
          <w:sz w:val="28"/>
        </w:rPr>
        <w:t>1) при личном контакте с заявителями;</w:t>
      </w:r>
    </w:p>
    <w:p w:rsidR="002E444B" w:rsidRDefault="00683C57">
      <w:pPr>
        <w:ind w:firstLine="709"/>
        <w:jc w:val="both"/>
      </w:pPr>
      <w:r>
        <w:rPr>
          <w:rFonts w:ascii="Times New Roman" w:hAnsi="Times New Roman"/>
          <w:sz w:val="28"/>
        </w:rPr>
        <w:t>2) с использованием средств телефонной, факсимильной и электронной связи, в том числе через официальный сайт Администрации Шелеховского муниципального района в информационно-телекоммуникационной сети «Интернет» (</w:t>
      </w:r>
      <w:hyperlink r:id="rId12" w:history="1">
        <w:r>
          <w:rPr>
            <w:rFonts w:ascii="Times New Roman" w:hAnsi="Times New Roman"/>
            <w:color w:val="0000FF"/>
            <w:sz w:val="28"/>
            <w:u w:val="single"/>
          </w:rPr>
          <w:t>http://sheladm.ru</w:t>
        </w:r>
      </w:hyperlink>
      <w:r>
        <w:rPr>
          <w:rFonts w:ascii="Times New Roman" w:hAnsi="Times New Roman"/>
          <w:sz w:val="28"/>
        </w:rPr>
        <w:t>), официальный сайт МФЦ.</w:t>
      </w:r>
    </w:p>
    <w:p w:rsidR="002E444B" w:rsidRDefault="00683C57">
      <w:pPr>
        <w:ind w:firstLine="709"/>
        <w:jc w:val="both"/>
      </w:pPr>
      <w:r>
        <w:rPr>
          <w:rFonts w:ascii="Times New Roman" w:hAnsi="Times New Roman"/>
          <w:sz w:val="28"/>
        </w:rPr>
        <w:lastRenderedPageBreak/>
        <w:t>3) письменно, в случае письменного обращения заявителя;</w:t>
      </w:r>
    </w:p>
    <w:p w:rsidR="002E444B" w:rsidRDefault="00683C57">
      <w:pPr>
        <w:ind w:firstLine="709"/>
        <w:jc w:val="both"/>
      </w:pPr>
      <w:r>
        <w:rPr>
          <w:rFonts w:ascii="Times New Roman" w:hAnsi="Times New Roman"/>
          <w:sz w:val="28"/>
        </w:rPr>
        <w:t>4) через МФЦ, телефон единой справочной: 8-800-100-04-47.</w:t>
      </w:r>
    </w:p>
    <w:p w:rsidR="002E444B" w:rsidRDefault="00683C57">
      <w:pPr>
        <w:ind w:firstLine="709"/>
        <w:jc w:val="both"/>
      </w:pPr>
      <w:r>
        <w:rPr>
          <w:rFonts w:ascii="Times New Roman" w:hAnsi="Times New Roman"/>
          <w:sz w:val="28"/>
        </w:rPr>
        <w:t>6. Руководитель уполномоченного органа, обеспечивающий предоставление информации, должен принять все необходимые меры по предоставлению заявителю исчерпывающей информации по вопросу обращения, в том числе с привлечением иных сотрудников уполномоченного органа.</w:t>
      </w:r>
    </w:p>
    <w:p w:rsidR="002E444B" w:rsidRDefault="00683C57">
      <w:pPr>
        <w:ind w:firstLine="709"/>
        <w:jc w:val="both"/>
      </w:pPr>
      <w:r>
        <w:rPr>
          <w:rFonts w:ascii="Times New Roman" w:hAnsi="Times New Roman"/>
          <w:sz w:val="28"/>
        </w:rPr>
        <w:t>7. Руководитель уполномоченного органа, сотрудники уполномоченного органа (далее – сотрудники, осуществляющие предоставление муниципальной услуги) предоставляют информацию по следующим вопросам:</w:t>
      </w:r>
    </w:p>
    <w:p w:rsidR="002E444B" w:rsidRDefault="00683C57">
      <w:pPr>
        <w:ind w:firstLine="709"/>
        <w:jc w:val="both"/>
      </w:pPr>
      <w:r>
        <w:rPr>
          <w:rFonts w:ascii="Times New Roman" w:hAnsi="Times New Roman"/>
          <w:sz w:val="28"/>
        </w:rPr>
        <w:t>1) об уполномоченном органе, осуществляющем предоставление муниципальной услуги, включая информацию о месте нахождения, графике работы, контактных телефонах;</w:t>
      </w:r>
    </w:p>
    <w:p w:rsidR="002E444B" w:rsidRDefault="00683C57">
      <w:pPr>
        <w:ind w:firstLine="709"/>
        <w:jc w:val="both"/>
      </w:pPr>
      <w:r>
        <w:rPr>
          <w:rFonts w:ascii="Times New Roman" w:hAnsi="Times New Roman"/>
          <w:sz w:val="28"/>
        </w:rPr>
        <w:t>2) о порядке предоставления муниципальной услуги и ходе предоставления муниципальной услуги;</w:t>
      </w:r>
    </w:p>
    <w:p w:rsidR="002E444B" w:rsidRDefault="00683C57">
      <w:pPr>
        <w:ind w:firstLine="709"/>
        <w:jc w:val="both"/>
      </w:pPr>
      <w:r>
        <w:rPr>
          <w:rFonts w:ascii="Times New Roman" w:hAnsi="Times New Roman"/>
          <w:sz w:val="28"/>
        </w:rPr>
        <w:t>3) о перечне документов, необходимых для предоставления муниципальной услуги;</w:t>
      </w:r>
    </w:p>
    <w:p w:rsidR="002E444B" w:rsidRDefault="00683C57">
      <w:pPr>
        <w:ind w:firstLine="709"/>
        <w:jc w:val="both"/>
      </w:pPr>
      <w:r>
        <w:rPr>
          <w:rFonts w:ascii="Times New Roman" w:hAnsi="Times New Roman"/>
          <w:sz w:val="28"/>
        </w:rPr>
        <w:t>4) о времени приема документов, необходимых для предоставления муниципальной услуги;</w:t>
      </w:r>
    </w:p>
    <w:p w:rsidR="002E444B" w:rsidRDefault="00683C57">
      <w:pPr>
        <w:ind w:firstLine="709"/>
        <w:jc w:val="both"/>
      </w:pPr>
      <w:r>
        <w:rPr>
          <w:rFonts w:ascii="Times New Roman" w:hAnsi="Times New Roman"/>
          <w:sz w:val="28"/>
        </w:rPr>
        <w:t>5) о сроке предоставления муниципальной услуги;</w:t>
      </w:r>
    </w:p>
    <w:p w:rsidR="002E444B" w:rsidRDefault="00683C57">
      <w:pPr>
        <w:ind w:firstLine="709"/>
        <w:jc w:val="both"/>
      </w:pPr>
      <w:r>
        <w:rPr>
          <w:rFonts w:ascii="Times New Roman" w:hAnsi="Times New Roman"/>
          <w:sz w:val="28"/>
        </w:rPr>
        <w:t>6) об основаниях отказа в приеме документов, необходимых для предоставления муниципальной услуги;</w:t>
      </w:r>
    </w:p>
    <w:p w:rsidR="002E444B" w:rsidRDefault="00683C57">
      <w:pPr>
        <w:ind w:firstLine="709"/>
        <w:jc w:val="both"/>
      </w:pPr>
      <w:r>
        <w:rPr>
          <w:rFonts w:ascii="Times New Roman" w:hAnsi="Times New Roman"/>
          <w:sz w:val="28"/>
        </w:rPr>
        <w:t>7) об основаниях отказа в предоставлении муниципальной услуги;</w:t>
      </w:r>
    </w:p>
    <w:p w:rsidR="002E444B" w:rsidRDefault="00683C57">
      <w:pPr>
        <w:ind w:firstLine="709"/>
        <w:jc w:val="both"/>
      </w:pPr>
      <w:r>
        <w:rPr>
          <w:rFonts w:ascii="Times New Roman" w:hAnsi="Times New Roman"/>
          <w:sz w:val="28"/>
        </w:rPr>
        <w:t>8)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E444B" w:rsidRDefault="00683C57">
      <w:pPr>
        <w:ind w:firstLine="709"/>
        <w:jc w:val="both"/>
      </w:pPr>
      <w:r>
        <w:rPr>
          <w:rFonts w:ascii="Times New Roman" w:hAnsi="Times New Roman"/>
          <w:sz w:val="28"/>
        </w:rPr>
        <w:t>8. Основными требованиями при предоставлении информации являются:</w:t>
      </w:r>
    </w:p>
    <w:p w:rsidR="002E444B" w:rsidRDefault="00683C57">
      <w:pPr>
        <w:ind w:firstLine="709"/>
        <w:jc w:val="both"/>
      </w:pPr>
      <w:r>
        <w:rPr>
          <w:rFonts w:ascii="Times New Roman" w:hAnsi="Times New Roman"/>
          <w:sz w:val="28"/>
        </w:rPr>
        <w:t>1) актуальность;</w:t>
      </w:r>
    </w:p>
    <w:p w:rsidR="002E444B" w:rsidRDefault="00683C57">
      <w:pPr>
        <w:ind w:firstLine="709"/>
        <w:jc w:val="both"/>
      </w:pPr>
      <w:r>
        <w:rPr>
          <w:rFonts w:ascii="Times New Roman" w:hAnsi="Times New Roman"/>
          <w:sz w:val="28"/>
        </w:rPr>
        <w:t>2) своевременность;</w:t>
      </w:r>
    </w:p>
    <w:p w:rsidR="002E444B" w:rsidRDefault="00683C57">
      <w:pPr>
        <w:ind w:firstLine="709"/>
        <w:jc w:val="both"/>
      </w:pPr>
      <w:r>
        <w:rPr>
          <w:rFonts w:ascii="Times New Roman" w:hAnsi="Times New Roman"/>
          <w:sz w:val="28"/>
        </w:rPr>
        <w:t>3) четкость и доступность в изложении информации;</w:t>
      </w:r>
    </w:p>
    <w:p w:rsidR="002E444B" w:rsidRDefault="00683C57">
      <w:pPr>
        <w:ind w:firstLine="709"/>
        <w:jc w:val="both"/>
      </w:pPr>
      <w:r>
        <w:rPr>
          <w:rFonts w:ascii="Times New Roman" w:hAnsi="Times New Roman"/>
          <w:sz w:val="28"/>
        </w:rPr>
        <w:t>4) полнота информации;</w:t>
      </w:r>
    </w:p>
    <w:p w:rsidR="002E444B" w:rsidRDefault="00683C57">
      <w:pPr>
        <w:ind w:firstLine="709"/>
        <w:jc w:val="both"/>
      </w:pPr>
      <w:r>
        <w:rPr>
          <w:rFonts w:ascii="Times New Roman" w:hAnsi="Times New Roman"/>
          <w:sz w:val="28"/>
        </w:rPr>
        <w:t>5) соответствие информации требованиям законодательства.</w:t>
      </w:r>
    </w:p>
    <w:p w:rsidR="002E444B" w:rsidRDefault="00683C57">
      <w:pPr>
        <w:ind w:firstLine="709"/>
        <w:jc w:val="both"/>
      </w:pPr>
      <w:r>
        <w:rPr>
          <w:rFonts w:ascii="Times New Roman" w:hAnsi="Times New Roman"/>
          <w:sz w:val="28"/>
        </w:rPr>
        <w:t>9. Предоставление информации по телефону осуществляется путем непосредственного общения по телефону.</w:t>
      </w:r>
    </w:p>
    <w:p w:rsidR="002E444B" w:rsidRDefault="00683C57">
      <w:pPr>
        <w:ind w:firstLine="709"/>
        <w:jc w:val="both"/>
      </w:pPr>
      <w:r>
        <w:rPr>
          <w:rFonts w:ascii="Times New Roman" w:hAnsi="Times New Roman"/>
          <w:sz w:val="28"/>
        </w:rPr>
        <w:t>При ответах на телефонные звонки сотрудники, осуществляющие предоставление муниципальной услуги,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 Максимальное время телефонного разговора составляет 15 минут.</w:t>
      </w:r>
    </w:p>
    <w:p w:rsidR="002E444B" w:rsidRDefault="00683C57">
      <w:pPr>
        <w:ind w:firstLine="709"/>
        <w:jc w:val="both"/>
      </w:pPr>
      <w:r>
        <w:rPr>
          <w:rFonts w:ascii="Times New Roman" w:hAnsi="Times New Roman"/>
          <w:sz w:val="28"/>
        </w:rPr>
        <w:t xml:space="preserve">10. Обращения заявителя (в том числе, переданные при помощи факсимильной и электронной связи) о предоставлении информации </w:t>
      </w:r>
      <w:r>
        <w:rPr>
          <w:rFonts w:ascii="Times New Roman" w:hAnsi="Times New Roman"/>
          <w:sz w:val="28"/>
        </w:rPr>
        <w:lastRenderedPageBreak/>
        <w:t>рассматриваются сотрудниками, осуществляющими предоставление муниципальной услуги, в течение 30 дней со дня регистрации обращения.</w:t>
      </w:r>
    </w:p>
    <w:p w:rsidR="002E444B" w:rsidRDefault="00683C57">
      <w:pPr>
        <w:ind w:firstLine="709"/>
        <w:jc w:val="both"/>
      </w:pPr>
      <w:r>
        <w:rPr>
          <w:rFonts w:ascii="Times New Roman" w:hAnsi="Times New Roman"/>
          <w:sz w:val="28"/>
        </w:rPr>
        <w:t>Днем регистрации обращения является день его поступления в отдел по контролю и делопроизводству.</w:t>
      </w:r>
    </w:p>
    <w:p w:rsidR="002E444B" w:rsidRDefault="00683C57">
      <w:pPr>
        <w:ind w:firstLine="709"/>
        <w:jc w:val="both"/>
      </w:pPr>
      <w:r>
        <w:rPr>
          <w:rFonts w:ascii="Times New Roman" w:hAnsi="Times New Roman"/>
          <w:sz w:val="28"/>
        </w:rPr>
        <w:t>Ответ на обращение, поступившее в уполномоченный орган, в течение срока его рассмотрения направляется по адресу, указанному в обращении.</w:t>
      </w:r>
    </w:p>
    <w:p w:rsidR="002E444B" w:rsidRDefault="00683C57">
      <w:pPr>
        <w:ind w:firstLine="709"/>
        <w:jc w:val="both"/>
      </w:pPr>
      <w:r>
        <w:rPr>
          <w:rFonts w:ascii="Times New Roman" w:hAnsi="Times New Roman"/>
          <w:sz w:val="28"/>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2E444B" w:rsidRDefault="00683C57">
      <w:pPr>
        <w:ind w:firstLine="709"/>
        <w:jc w:val="both"/>
      </w:pPr>
      <w:r>
        <w:rPr>
          <w:rFonts w:ascii="Times New Roman" w:hAnsi="Times New Roman"/>
          <w:sz w:val="28"/>
        </w:rPr>
        <w:t>11.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2E444B" w:rsidRDefault="00683C57">
      <w:pPr>
        <w:ind w:firstLine="709"/>
        <w:jc w:val="both"/>
      </w:pPr>
      <w:r>
        <w:rPr>
          <w:rFonts w:ascii="Times New Roman" w:hAnsi="Times New Roman"/>
          <w:sz w:val="28"/>
        </w:rPr>
        <w:t>а) на стендах, расположенных в помещениях, занимаемых уполномоченным органом;</w:t>
      </w:r>
    </w:p>
    <w:p w:rsidR="002E444B" w:rsidRDefault="00683C57">
      <w:pPr>
        <w:ind w:firstLine="709"/>
        <w:jc w:val="both"/>
      </w:pPr>
      <w:r>
        <w:rPr>
          <w:rFonts w:ascii="Times New Roman" w:hAnsi="Times New Roman"/>
          <w:sz w:val="28"/>
        </w:rPr>
        <w:t>б) на официальном сайте уполномоченного органа в информационно-телекоммуникационной сети «Интернет» (</w:t>
      </w:r>
      <w:hyperlink r:id="rId13" w:history="1">
        <w:r>
          <w:rPr>
            <w:rFonts w:ascii="Times New Roman" w:hAnsi="Times New Roman"/>
            <w:color w:val="0000FF"/>
            <w:sz w:val="28"/>
            <w:u w:val="single"/>
          </w:rPr>
          <w:t>http://sheladm.ru</w:t>
        </w:r>
      </w:hyperlink>
      <w:r>
        <w:rPr>
          <w:rFonts w:ascii="Times New Roman" w:hAnsi="Times New Roman"/>
          <w:sz w:val="28"/>
        </w:rPr>
        <w:t>), официальном сайте МФЦ;</w:t>
      </w:r>
    </w:p>
    <w:p w:rsidR="002E444B" w:rsidRDefault="00683C57">
      <w:pPr>
        <w:ind w:firstLine="709"/>
        <w:jc w:val="both"/>
      </w:pPr>
      <w:r>
        <w:rPr>
          <w:rFonts w:ascii="Times New Roman" w:hAnsi="Times New Roman"/>
          <w:sz w:val="28"/>
        </w:rPr>
        <w:t>в) посредством публикации в средствах массовой информации.</w:t>
      </w:r>
    </w:p>
    <w:p w:rsidR="002E444B" w:rsidRDefault="00683C57">
      <w:pPr>
        <w:ind w:firstLine="709"/>
        <w:jc w:val="both"/>
      </w:pPr>
      <w:r>
        <w:rPr>
          <w:rFonts w:ascii="Times New Roman" w:hAnsi="Times New Roman"/>
          <w:sz w:val="28"/>
        </w:rPr>
        <w:t>12. На стендах, расположенных в помещениях, занимаемых уполномоченным органом, размещается следующая информация:</w:t>
      </w:r>
    </w:p>
    <w:p w:rsidR="002E444B" w:rsidRDefault="00683C57">
      <w:pPr>
        <w:ind w:firstLine="709"/>
        <w:jc w:val="both"/>
      </w:pPr>
      <w:r>
        <w:rPr>
          <w:rFonts w:ascii="Times New Roman" w:hAnsi="Times New Roman"/>
          <w:sz w:val="28"/>
        </w:rPr>
        <w:t>1) список документов для получения муниципальной услуги;</w:t>
      </w:r>
    </w:p>
    <w:p w:rsidR="002E444B" w:rsidRDefault="00683C57">
      <w:pPr>
        <w:ind w:firstLine="709"/>
        <w:jc w:val="both"/>
      </w:pPr>
      <w:r>
        <w:rPr>
          <w:rFonts w:ascii="Times New Roman" w:hAnsi="Times New Roman"/>
          <w:sz w:val="28"/>
        </w:rPr>
        <w:t>2) о сроках предоставления муниципальной услуги;</w:t>
      </w:r>
    </w:p>
    <w:p w:rsidR="002E444B" w:rsidRDefault="00683C57">
      <w:pPr>
        <w:ind w:firstLine="709"/>
        <w:jc w:val="both"/>
      </w:pPr>
      <w:r>
        <w:rPr>
          <w:rFonts w:ascii="Times New Roman" w:hAnsi="Times New Roman"/>
          <w:sz w:val="28"/>
        </w:rPr>
        <w:t>3) извлечения из административного регламента:</w:t>
      </w:r>
    </w:p>
    <w:p w:rsidR="002E444B" w:rsidRDefault="00683C57">
      <w:pPr>
        <w:ind w:firstLine="709"/>
        <w:jc w:val="both"/>
      </w:pPr>
      <w:r>
        <w:rPr>
          <w:rFonts w:ascii="Times New Roman" w:hAnsi="Times New Roman"/>
          <w:sz w:val="28"/>
        </w:rPr>
        <w:t>а) об основаниях отказа в предоставлении муниципальной услуги;</w:t>
      </w:r>
    </w:p>
    <w:p w:rsidR="002E444B" w:rsidRDefault="00683C57">
      <w:pPr>
        <w:ind w:firstLine="709"/>
        <w:jc w:val="both"/>
      </w:pPr>
      <w:r>
        <w:rPr>
          <w:rFonts w:ascii="Times New Roman" w:hAnsi="Times New Roman"/>
          <w:sz w:val="28"/>
        </w:rPr>
        <w:t>б) об описании конечного результата предоставления муниципальной услуги;</w:t>
      </w:r>
    </w:p>
    <w:p w:rsidR="002E444B" w:rsidRDefault="00683C57">
      <w:pPr>
        <w:ind w:firstLine="709"/>
        <w:jc w:val="both"/>
      </w:pPr>
      <w:r>
        <w:rPr>
          <w:rFonts w:ascii="Times New Roman" w:hAnsi="Times New Roman"/>
          <w:sz w:val="28"/>
        </w:rPr>
        <w:t>в) о порядке досудебного обжалования решений и действий (бездействия), принятых (осуществляемых) в ходе предоставления муниципальной услуги;</w:t>
      </w:r>
    </w:p>
    <w:p w:rsidR="002E444B" w:rsidRDefault="00683C57">
      <w:pPr>
        <w:ind w:firstLine="709"/>
        <w:jc w:val="both"/>
      </w:pPr>
      <w:r>
        <w:rPr>
          <w:rFonts w:ascii="Times New Roman" w:hAnsi="Times New Roman"/>
          <w:sz w:val="28"/>
        </w:rPr>
        <w:t>4) почтовый адрес уполномоченного органа, номера телефонов для справок, график приема заявителей по вопросам предоставления муниципальной услуги;</w:t>
      </w:r>
    </w:p>
    <w:p w:rsidR="002E444B" w:rsidRDefault="00683C57">
      <w:pPr>
        <w:ind w:firstLine="709"/>
        <w:jc w:val="both"/>
      </w:pPr>
      <w:r>
        <w:rPr>
          <w:rFonts w:ascii="Times New Roman" w:hAnsi="Times New Roman"/>
          <w:sz w:val="28"/>
        </w:rPr>
        <w:t>5) перечень нормативных правовых актов, регулирующих отношения, возникающие в связи с предоставлением муниципальной услуги.</w:t>
      </w:r>
    </w:p>
    <w:p w:rsidR="002E444B" w:rsidRDefault="00683C57">
      <w:pPr>
        <w:ind w:firstLine="709"/>
        <w:jc w:val="both"/>
      </w:pPr>
      <w:r>
        <w:rPr>
          <w:rFonts w:ascii="Times New Roman" w:hAnsi="Times New Roman"/>
          <w:sz w:val="28"/>
        </w:rPr>
        <w:t>13. Информация об уполномоченном органе:</w:t>
      </w:r>
    </w:p>
    <w:p w:rsidR="002E444B" w:rsidRDefault="00683C57">
      <w:pPr>
        <w:ind w:firstLine="709"/>
        <w:jc w:val="both"/>
      </w:pPr>
      <w:r>
        <w:rPr>
          <w:rFonts w:ascii="Times New Roman" w:hAnsi="Times New Roman"/>
          <w:sz w:val="28"/>
        </w:rPr>
        <w:t>а) место нахождения:</w:t>
      </w:r>
      <w:r>
        <w:rPr>
          <w:rFonts w:eastAsia="Calibri" w:cs="Calibri"/>
        </w:rPr>
        <w:t xml:space="preserve"> </w:t>
      </w:r>
      <w:r>
        <w:rPr>
          <w:rFonts w:ascii="Times New Roman" w:hAnsi="Times New Roman"/>
          <w:sz w:val="28"/>
        </w:rPr>
        <w:t>Иркутская  область, г. Шелехов, 20 квартал, дом 84;</w:t>
      </w:r>
    </w:p>
    <w:p w:rsidR="002E444B" w:rsidRDefault="00683C57">
      <w:pPr>
        <w:ind w:firstLine="709"/>
        <w:jc w:val="both"/>
      </w:pPr>
      <w:r>
        <w:rPr>
          <w:rFonts w:ascii="Times New Roman" w:hAnsi="Times New Roman"/>
          <w:sz w:val="28"/>
        </w:rPr>
        <w:t>б) телефоны: (8-39550) 4-29-49, 4-14-32, 4-36-54;</w:t>
      </w:r>
    </w:p>
    <w:p w:rsidR="002E444B" w:rsidRDefault="00683C57">
      <w:pPr>
        <w:ind w:firstLine="709"/>
        <w:jc w:val="both"/>
      </w:pPr>
      <w:r>
        <w:rPr>
          <w:rFonts w:ascii="Times New Roman" w:hAnsi="Times New Roman"/>
          <w:sz w:val="28"/>
        </w:rPr>
        <w:t>в) почтовый адрес для направления документов и обращений: индекс 666034, Иркутская область, г. Шелехов, ул. Ленина, 15;</w:t>
      </w:r>
    </w:p>
    <w:p w:rsidR="002E444B" w:rsidRDefault="00683C57">
      <w:pPr>
        <w:ind w:firstLine="709"/>
        <w:jc w:val="both"/>
      </w:pPr>
      <w:r>
        <w:rPr>
          <w:rFonts w:ascii="Times New Roman" w:hAnsi="Times New Roman"/>
          <w:sz w:val="28"/>
        </w:rPr>
        <w:t xml:space="preserve">г) официальный сайт Администрации Шелеховского муниципального района в информационно-телекоммуникационной сети «Интернет»: </w:t>
      </w:r>
      <w:hyperlink r:id="rId14" w:history="1">
        <w:r>
          <w:rPr>
            <w:rFonts w:ascii="Times New Roman" w:hAnsi="Times New Roman"/>
            <w:color w:val="0000FF"/>
            <w:sz w:val="28"/>
            <w:u w:val="single"/>
          </w:rPr>
          <w:t>http://sheladm.ru</w:t>
        </w:r>
      </w:hyperlink>
      <w:r>
        <w:rPr>
          <w:rFonts w:ascii="Times New Roman" w:hAnsi="Times New Roman"/>
          <w:sz w:val="28"/>
        </w:rPr>
        <w:t>;</w:t>
      </w:r>
    </w:p>
    <w:p w:rsidR="002E444B" w:rsidRDefault="00683C57">
      <w:pPr>
        <w:ind w:firstLine="709"/>
        <w:jc w:val="both"/>
      </w:pPr>
      <w:r>
        <w:rPr>
          <w:rFonts w:ascii="Times New Roman" w:hAnsi="Times New Roman"/>
          <w:sz w:val="28"/>
        </w:rPr>
        <w:t>д) адрес электронной почты: adm@sheladm.ru.</w:t>
      </w:r>
    </w:p>
    <w:p w:rsidR="002E444B" w:rsidRDefault="00683C57">
      <w:pPr>
        <w:ind w:firstLine="709"/>
        <w:jc w:val="both"/>
      </w:pPr>
      <w:r>
        <w:rPr>
          <w:rFonts w:ascii="Times New Roman" w:hAnsi="Times New Roman"/>
          <w:sz w:val="28"/>
        </w:rPr>
        <w:t>14. График приема заявителей в уполномоченном органе:</w:t>
      </w:r>
    </w:p>
    <w:p w:rsidR="002E444B" w:rsidRDefault="00683C57">
      <w:pPr>
        <w:ind w:firstLine="709"/>
        <w:jc w:val="both"/>
      </w:pPr>
      <w:r>
        <w:rPr>
          <w:rFonts w:ascii="Times New Roman" w:hAnsi="Times New Roman"/>
          <w:sz w:val="28"/>
        </w:rPr>
        <w:t>Понедельник</w:t>
      </w:r>
      <w:r>
        <w:rPr>
          <w:rFonts w:ascii="Times New Roman" w:hAnsi="Times New Roman"/>
          <w:sz w:val="28"/>
        </w:rPr>
        <w:tab/>
        <w:t>8.50 – 18.00</w:t>
      </w:r>
      <w:r>
        <w:rPr>
          <w:rFonts w:ascii="Times New Roman" w:hAnsi="Times New Roman"/>
          <w:sz w:val="28"/>
        </w:rPr>
        <w:tab/>
        <w:t xml:space="preserve"> (перерыв 13.00 – 14.00)</w:t>
      </w:r>
    </w:p>
    <w:p w:rsidR="002E444B" w:rsidRDefault="00683C57">
      <w:pPr>
        <w:ind w:firstLine="709"/>
        <w:jc w:val="both"/>
      </w:pPr>
      <w:r>
        <w:rPr>
          <w:rFonts w:ascii="Times New Roman" w:hAnsi="Times New Roman"/>
          <w:sz w:val="28"/>
        </w:rPr>
        <w:t>Вторник</w:t>
      </w:r>
      <w:r>
        <w:rPr>
          <w:rFonts w:ascii="Times New Roman" w:hAnsi="Times New Roman"/>
          <w:sz w:val="28"/>
        </w:rPr>
        <w:tab/>
        <w:t>8.50 – 18.00 (перерыв 13.00 – 14.00)</w:t>
      </w:r>
    </w:p>
    <w:p w:rsidR="002E444B" w:rsidRDefault="00683C57">
      <w:pPr>
        <w:ind w:firstLine="709"/>
        <w:jc w:val="both"/>
      </w:pPr>
      <w:r>
        <w:rPr>
          <w:rFonts w:ascii="Times New Roman" w:hAnsi="Times New Roman"/>
          <w:sz w:val="28"/>
        </w:rPr>
        <w:t>Суббота, воскресенье – выходные дни.</w:t>
      </w:r>
    </w:p>
    <w:p w:rsidR="002E444B" w:rsidRDefault="00683C57">
      <w:pPr>
        <w:ind w:firstLine="709"/>
        <w:jc w:val="both"/>
      </w:pPr>
      <w:r>
        <w:rPr>
          <w:rFonts w:ascii="Times New Roman" w:hAnsi="Times New Roman"/>
          <w:sz w:val="28"/>
        </w:rPr>
        <w:t xml:space="preserve">15. График приема заявителей Мэром Шелеховского муниципального района – первый, третий понедельник месяца </w:t>
      </w:r>
      <w:r>
        <w:rPr>
          <w:rFonts w:ascii="Times New Roman" w:hAnsi="Times New Roman"/>
          <w:sz w:val="28"/>
        </w:rPr>
        <w:tab/>
        <w:t>с 15.00 – 17.00.</w:t>
      </w:r>
    </w:p>
    <w:p w:rsidR="002E444B" w:rsidRDefault="00683C57">
      <w:pPr>
        <w:ind w:firstLine="709"/>
        <w:jc w:val="both"/>
      </w:pPr>
      <w:r>
        <w:rPr>
          <w:rFonts w:ascii="Times New Roman" w:hAnsi="Times New Roman"/>
          <w:sz w:val="28"/>
        </w:rPr>
        <w:t>График приема заявителей руководителем уполномоченного органа – каждый четверг с 16.00 – 18.00.</w:t>
      </w:r>
    </w:p>
    <w:p w:rsidR="002E444B" w:rsidRDefault="00683C57">
      <w:pPr>
        <w:ind w:firstLine="709"/>
        <w:jc w:val="both"/>
      </w:pPr>
      <w:r>
        <w:rPr>
          <w:rFonts w:ascii="Times New Roman" w:hAnsi="Times New Roman"/>
          <w:sz w:val="28"/>
        </w:rPr>
        <w:t>16. 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осуществляются в порядке, установленном настоящим разделом, МФЦ, с которым уполномоченный орган заключил в соответствии с законодательством соглашение о взаимодействии.</w:t>
      </w:r>
    </w:p>
    <w:p w:rsidR="002E444B" w:rsidRDefault="00683C57">
      <w:pPr>
        <w:ind w:firstLine="709"/>
        <w:jc w:val="both"/>
      </w:pPr>
      <w:r>
        <w:rPr>
          <w:rFonts w:ascii="Times New Roman" w:hAnsi="Times New Roman"/>
          <w:sz w:val="28"/>
        </w:rPr>
        <w:t>Информация об адресах и режиме работы МФЦ содержится на официальном сайте в информационно-телекоммуникационной сети «Интернет» (</w:t>
      </w:r>
      <w:hyperlink r:id="rId15" w:history="1">
        <w:r>
          <w:rPr>
            <w:rFonts w:ascii="Times New Roman" w:hAnsi="Times New Roman"/>
            <w:color w:val="0000FF"/>
            <w:sz w:val="28"/>
            <w:u w:val="single"/>
          </w:rPr>
          <w:t>www.mfc38.ru</w:t>
        </w:r>
      </w:hyperlink>
      <w:r>
        <w:rPr>
          <w:rFonts w:ascii="Times New Roman" w:hAnsi="Times New Roman"/>
          <w:sz w:val="28"/>
        </w:rPr>
        <w:t>).</w:t>
      </w:r>
    </w:p>
    <w:p w:rsidR="002E444B" w:rsidRDefault="002E444B">
      <w:pPr>
        <w:ind w:firstLine="709"/>
        <w:jc w:val="both"/>
      </w:pPr>
    </w:p>
    <w:p w:rsidR="002E444B" w:rsidRDefault="00683C57">
      <w:pPr>
        <w:ind w:firstLine="567"/>
        <w:jc w:val="center"/>
      </w:pPr>
      <w:r>
        <w:rPr>
          <w:rFonts w:ascii="Times New Roman" w:hAnsi="Times New Roman"/>
          <w:sz w:val="28"/>
        </w:rPr>
        <w:t>II. Стандарт предоставления муниципальной услуги</w:t>
      </w:r>
    </w:p>
    <w:p w:rsidR="002E444B" w:rsidRDefault="002E444B">
      <w:pPr>
        <w:ind w:firstLine="567"/>
        <w:jc w:val="both"/>
      </w:pPr>
    </w:p>
    <w:p w:rsidR="002E444B" w:rsidRDefault="00683C57">
      <w:pPr>
        <w:jc w:val="center"/>
      </w:pPr>
      <w:r>
        <w:rPr>
          <w:rFonts w:ascii="Times New Roman" w:hAnsi="Times New Roman"/>
          <w:sz w:val="28"/>
        </w:rPr>
        <w:t>1. Наименование муниципальной услуги</w:t>
      </w:r>
    </w:p>
    <w:p w:rsidR="002E444B" w:rsidRDefault="002E444B">
      <w:pPr>
        <w:ind w:left="720" w:firstLine="1134"/>
        <w:jc w:val="both"/>
      </w:pPr>
    </w:p>
    <w:p w:rsidR="002E444B" w:rsidRDefault="00683C57">
      <w:pPr>
        <w:jc w:val="both"/>
      </w:pPr>
      <w:r>
        <w:rPr>
          <w:rFonts w:ascii="Times New Roman" w:hAnsi="Times New Roman"/>
          <w:sz w:val="28"/>
        </w:rPr>
        <w:t xml:space="preserve">            17. Под муниципальной услугой в настоящем административном регламенте понимается отнесение земель или земельных участков в составе </w:t>
      </w:r>
      <w:r w:rsidRPr="00523560">
        <w:rPr>
          <w:rFonts w:ascii="Times New Roman" w:hAnsi="Times New Roman"/>
          <w:sz w:val="28"/>
        </w:rPr>
        <w:t>таких земель к определенной категории</w:t>
      </w:r>
      <w:r w:rsidR="0090088F" w:rsidRPr="00523560">
        <w:rPr>
          <w:rFonts w:ascii="Times New Roman" w:hAnsi="Times New Roman"/>
          <w:sz w:val="28"/>
        </w:rPr>
        <w:t xml:space="preserve"> в за</w:t>
      </w:r>
      <w:r w:rsidR="00764AA9" w:rsidRPr="00523560">
        <w:rPr>
          <w:rFonts w:ascii="Times New Roman" w:hAnsi="Times New Roman"/>
          <w:sz w:val="28"/>
        </w:rPr>
        <w:t xml:space="preserve">висимости от цели использования, расположенных на территории Шелеховского района </w:t>
      </w:r>
      <w:r w:rsidRPr="00523560">
        <w:rPr>
          <w:rFonts w:ascii="Times New Roman" w:hAnsi="Times New Roman"/>
          <w:sz w:val="28"/>
        </w:rPr>
        <w:t xml:space="preserve">(далее – </w:t>
      </w:r>
      <w:r w:rsidR="0090088F" w:rsidRPr="00523560">
        <w:rPr>
          <w:rFonts w:ascii="Times New Roman" w:hAnsi="Times New Roman"/>
          <w:sz w:val="28"/>
        </w:rPr>
        <w:t>отнесение</w:t>
      </w:r>
      <w:r w:rsidRPr="00523560">
        <w:rPr>
          <w:rFonts w:ascii="Times New Roman" w:hAnsi="Times New Roman"/>
          <w:sz w:val="28"/>
        </w:rPr>
        <w:t xml:space="preserve"> земельного участка).</w:t>
      </w:r>
    </w:p>
    <w:p w:rsidR="002E444B" w:rsidRDefault="002E444B">
      <w:pPr>
        <w:jc w:val="center"/>
      </w:pPr>
    </w:p>
    <w:p w:rsidR="002E444B" w:rsidRDefault="002E444B">
      <w:pPr>
        <w:jc w:val="center"/>
      </w:pPr>
    </w:p>
    <w:p w:rsidR="002E444B" w:rsidRDefault="00683C57">
      <w:pPr>
        <w:jc w:val="center"/>
      </w:pPr>
      <w:r>
        <w:rPr>
          <w:rFonts w:ascii="Times New Roman" w:hAnsi="Times New Roman"/>
          <w:sz w:val="28"/>
        </w:rPr>
        <w:t>2. Наименование органа местного самоуправления,</w:t>
      </w:r>
    </w:p>
    <w:p w:rsidR="002E444B" w:rsidRDefault="00683C57">
      <w:pPr>
        <w:jc w:val="center"/>
      </w:pPr>
      <w:r>
        <w:rPr>
          <w:rFonts w:ascii="Times New Roman" w:hAnsi="Times New Roman"/>
          <w:sz w:val="28"/>
        </w:rPr>
        <w:t>предоставляющего муниципальную услугу</w:t>
      </w:r>
    </w:p>
    <w:p w:rsidR="002E444B" w:rsidRDefault="002E444B">
      <w:pPr>
        <w:ind w:firstLine="1134"/>
        <w:jc w:val="both"/>
      </w:pPr>
    </w:p>
    <w:p w:rsidR="002E444B" w:rsidRDefault="00683C57">
      <w:pPr>
        <w:ind w:firstLine="709"/>
        <w:jc w:val="both"/>
      </w:pPr>
      <w:r>
        <w:rPr>
          <w:rFonts w:ascii="Times New Roman" w:hAnsi="Times New Roman"/>
          <w:sz w:val="28"/>
        </w:rPr>
        <w:t>18. Предоставление муниципальной услуги осуществляется Администрацией Шелеховского муниципального района в лице уполномоченного органа.</w:t>
      </w:r>
    </w:p>
    <w:p w:rsidR="002E444B" w:rsidRDefault="00683C57">
      <w:pPr>
        <w:ind w:firstLine="709"/>
        <w:jc w:val="both"/>
      </w:pPr>
      <w:r>
        <w:rPr>
          <w:rFonts w:ascii="Times New Roman" w:hAnsi="Times New Roman"/>
          <w:sz w:val="28"/>
        </w:rPr>
        <w:t>19. 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2E444B" w:rsidRDefault="00683C57">
      <w:pPr>
        <w:ind w:firstLine="709"/>
        <w:jc w:val="both"/>
      </w:pPr>
      <w:r>
        <w:rPr>
          <w:rFonts w:ascii="Times New Roman" w:hAnsi="Times New Roman"/>
          <w:sz w:val="28"/>
        </w:rPr>
        <w:t xml:space="preserve">20. При предоставлении муниципальной услуги уполномоченный орган </w:t>
      </w:r>
      <w:r>
        <w:rPr>
          <w:rFonts w:ascii="Times New Roman" w:hAnsi="Times New Roman"/>
          <w:sz w:val="28"/>
        </w:rPr>
        <w:lastRenderedPageBreak/>
        <w:t>осуществляет межведомственное информационное взаимодействие с Федеральной службой государственной регистрации, кадастра и картографии (далее – Росреестр), Федеральной налоговой службой.</w:t>
      </w:r>
    </w:p>
    <w:p w:rsidR="002E444B" w:rsidRDefault="002E444B">
      <w:pPr>
        <w:ind w:firstLine="1134"/>
        <w:jc w:val="both"/>
      </w:pPr>
    </w:p>
    <w:p w:rsidR="002E444B" w:rsidRDefault="00683C57">
      <w:pPr>
        <w:ind w:firstLine="709"/>
        <w:jc w:val="center"/>
      </w:pPr>
      <w:r>
        <w:rPr>
          <w:rFonts w:ascii="Times New Roman" w:hAnsi="Times New Roman"/>
          <w:sz w:val="28"/>
        </w:rPr>
        <w:t>3. Описание результата предоставления муниципальной</w:t>
      </w:r>
    </w:p>
    <w:p w:rsidR="002E444B" w:rsidRDefault="00683C57">
      <w:pPr>
        <w:ind w:firstLine="709"/>
        <w:jc w:val="center"/>
      </w:pPr>
      <w:r>
        <w:rPr>
          <w:rFonts w:ascii="Times New Roman" w:hAnsi="Times New Roman"/>
          <w:sz w:val="28"/>
        </w:rPr>
        <w:t xml:space="preserve"> услуги</w:t>
      </w:r>
    </w:p>
    <w:p w:rsidR="002E444B" w:rsidRDefault="002E444B">
      <w:pPr>
        <w:ind w:firstLine="709"/>
        <w:jc w:val="center"/>
      </w:pPr>
    </w:p>
    <w:p w:rsidR="002E444B" w:rsidRDefault="00683C57" w:rsidP="0090088F">
      <w:pPr>
        <w:ind w:firstLine="709"/>
        <w:jc w:val="both"/>
      </w:pPr>
      <w:r>
        <w:rPr>
          <w:rFonts w:ascii="Times New Roman" w:hAnsi="Times New Roman"/>
          <w:sz w:val="28"/>
        </w:rPr>
        <w:t>21. Результатом предоставления муниципальной услуги</w:t>
      </w:r>
      <w:r w:rsidR="0090088F">
        <w:rPr>
          <w:rFonts w:ascii="Times New Roman" w:hAnsi="Times New Roman"/>
          <w:sz w:val="28"/>
        </w:rPr>
        <w:t xml:space="preserve"> </w:t>
      </w:r>
      <w:r>
        <w:rPr>
          <w:rFonts w:ascii="Times New Roman" w:hAnsi="Times New Roman"/>
          <w:sz w:val="28"/>
        </w:rPr>
        <w:t>является:</w:t>
      </w:r>
    </w:p>
    <w:p w:rsidR="002E444B" w:rsidRDefault="00683C57" w:rsidP="0090088F">
      <w:pPr>
        <w:ind w:firstLine="709"/>
        <w:jc w:val="both"/>
      </w:pPr>
      <w:r>
        <w:rPr>
          <w:rFonts w:ascii="Times New Roman" w:hAnsi="Times New Roman"/>
          <w:sz w:val="28"/>
        </w:rPr>
        <w:t>1) решение уполномоченного органа об отнесении земельн</w:t>
      </w:r>
      <w:r w:rsidR="00764AA9">
        <w:rPr>
          <w:rFonts w:ascii="Times New Roman" w:hAnsi="Times New Roman"/>
          <w:sz w:val="28"/>
        </w:rPr>
        <w:t>ого</w:t>
      </w:r>
      <w:r>
        <w:rPr>
          <w:rFonts w:ascii="Times New Roman" w:hAnsi="Times New Roman"/>
          <w:sz w:val="28"/>
        </w:rPr>
        <w:t xml:space="preserve"> участк</w:t>
      </w:r>
      <w:r w:rsidR="00764AA9">
        <w:rPr>
          <w:rFonts w:ascii="Times New Roman" w:hAnsi="Times New Roman"/>
          <w:sz w:val="28"/>
        </w:rPr>
        <w:t>а</w:t>
      </w:r>
      <w:r>
        <w:rPr>
          <w:rFonts w:ascii="Times New Roman" w:hAnsi="Times New Roman"/>
          <w:sz w:val="28"/>
        </w:rPr>
        <w:t xml:space="preserve"> к определенной категории;  </w:t>
      </w:r>
    </w:p>
    <w:p w:rsidR="002E444B" w:rsidRPr="00523560" w:rsidRDefault="00683C57" w:rsidP="0090088F">
      <w:pPr>
        <w:ind w:firstLine="709"/>
        <w:jc w:val="both"/>
        <w:rPr>
          <w:rFonts w:ascii="Times New Roman" w:hAnsi="Times New Roman"/>
          <w:sz w:val="28"/>
        </w:rPr>
      </w:pPr>
      <w:r w:rsidRPr="00523560">
        <w:rPr>
          <w:rFonts w:ascii="Times New Roman" w:hAnsi="Times New Roman"/>
          <w:sz w:val="28"/>
        </w:rPr>
        <w:t xml:space="preserve">2) </w:t>
      </w:r>
      <w:r w:rsidR="0090088F" w:rsidRPr="00523560">
        <w:rPr>
          <w:rFonts w:ascii="Times New Roman" w:hAnsi="Times New Roman"/>
          <w:sz w:val="28"/>
        </w:rPr>
        <w:t>уведомление</w:t>
      </w:r>
      <w:r w:rsidRPr="00523560">
        <w:rPr>
          <w:rFonts w:ascii="Times New Roman" w:hAnsi="Times New Roman"/>
          <w:sz w:val="28"/>
        </w:rPr>
        <w:t xml:space="preserve"> уполномоченного органа об отказе в отнесении земельн</w:t>
      </w:r>
      <w:r w:rsidR="00764AA9" w:rsidRPr="00523560">
        <w:rPr>
          <w:rFonts w:ascii="Times New Roman" w:hAnsi="Times New Roman"/>
          <w:sz w:val="28"/>
        </w:rPr>
        <w:t>ого</w:t>
      </w:r>
      <w:r w:rsidRPr="00523560">
        <w:rPr>
          <w:rFonts w:ascii="Times New Roman" w:hAnsi="Times New Roman"/>
          <w:sz w:val="28"/>
        </w:rPr>
        <w:t xml:space="preserve"> участк</w:t>
      </w:r>
      <w:r w:rsidR="00764AA9" w:rsidRPr="00523560">
        <w:rPr>
          <w:rFonts w:ascii="Times New Roman" w:hAnsi="Times New Roman"/>
          <w:sz w:val="28"/>
        </w:rPr>
        <w:t>а</w:t>
      </w:r>
      <w:r w:rsidRPr="00523560">
        <w:rPr>
          <w:rFonts w:ascii="Times New Roman" w:hAnsi="Times New Roman"/>
          <w:sz w:val="28"/>
        </w:rPr>
        <w:t xml:space="preserve"> </w:t>
      </w:r>
      <w:r w:rsidR="0090088F" w:rsidRPr="00523560">
        <w:rPr>
          <w:rFonts w:ascii="Times New Roman" w:hAnsi="Times New Roman"/>
          <w:sz w:val="28"/>
        </w:rPr>
        <w:t>к определенной категории;</w:t>
      </w:r>
    </w:p>
    <w:p w:rsidR="0090088F" w:rsidRDefault="0090088F" w:rsidP="0090088F">
      <w:pPr>
        <w:ind w:firstLine="709"/>
        <w:jc w:val="both"/>
        <w:rPr>
          <w:rFonts w:ascii="Times New Roman" w:hAnsi="Times New Roman"/>
          <w:sz w:val="28"/>
        </w:rPr>
      </w:pPr>
      <w:r w:rsidRPr="00523560">
        <w:rPr>
          <w:rFonts w:ascii="Times New Roman" w:hAnsi="Times New Roman"/>
          <w:sz w:val="28"/>
        </w:rPr>
        <w:t>3) уведомление уполномоченного органа об отказе в рассмотрении ходатайства.</w:t>
      </w:r>
    </w:p>
    <w:p w:rsidR="002E444B" w:rsidRDefault="00683C57">
      <w:r>
        <w:rPr>
          <w:rFonts w:ascii="Times New Roman" w:hAnsi="Times New Roman"/>
          <w:sz w:val="28"/>
        </w:rPr>
        <w:t xml:space="preserve"> </w:t>
      </w:r>
    </w:p>
    <w:p w:rsidR="002E444B" w:rsidRDefault="00683C57">
      <w:pPr>
        <w:ind w:firstLine="709"/>
        <w:jc w:val="center"/>
      </w:pPr>
      <w:r>
        <w:rPr>
          <w:rFonts w:ascii="Times New Roman" w:hAnsi="Times New Roman"/>
          <w:sz w:val="28"/>
        </w:rPr>
        <w:t>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2E444B" w:rsidRDefault="002E444B">
      <w:pPr>
        <w:ind w:left="720"/>
      </w:pPr>
    </w:p>
    <w:p w:rsidR="002E444B" w:rsidRDefault="00683C57">
      <w:pPr>
        <w:jc w:val="both"/>
      </w:pPr>
      <w:r>
        <w:rPr>
          <w:rFonts w:ascii="Times New Roman" w:hAnsi="Times New Roman"/>
          <w:sz w:val="28"/>
        </w:rPr>
        <w:t xml:space="preserve">         22. Общий срок предоставления муниципальной услуги составляет не более  двух месяцев со дня регистрации ходатайства об отнесении земельн</w:t>
      </w:r>
      <w:r w:rsidR="00764AA9">
        <w:rPr>
          <w:rFonts w:ascii="Times New Roman" w:hAnsi="Times New Roman"/>
          <w:sz w:val="28"/>
        </w:rPr>
        <w:t>ого</w:t>
      </w:r>
      <w:r>
        <w:rPr>
          <w:rFonts w:ascii="Times New Roman" w:hAnsi="Times New Roman"/>
          <w:sz w:val="28"/>
        </w:rPr>
        <w:t xml:space="preserve"> участк</w:t>
      </w:r>
      <w:r w:rsidR="00764AA9">
        <w:rPr>
          <w:rFonts w:ascii="Times New Roman" w:hAnsi="Times New Roman"/>
          <w:sz w:val="28"/>
        </w:rPr>
        <w:t>а</w:t>
      </w:r>
      <w:r>
        <w:rPr>
          <w:rFonts w:ascii="Times New Roman" w:hAnsi="Times New Roman"/>
          <w:sz w:val="28"/>
        </w:rPr>
        <w:t xml:space="preserve"> в составе таких земель к определенной категории.</w:t>
      </w:r>
    </w:p>
    <w:p w:rsidR="002E444B" w:rsidRDefault="00683C57">
      <w:pPr>
        <w:ind w:firstLine="709"/>
        <w:jc w:val="both"/>
      </w:pPr>
      <w:r>
        <w:rPr>
          <w:rFonts w:ascii="Times New Roman" w:hAnsi="Times New Roman"/>
          <w:sz w:val="28"/>
        </w:rPr>
        <w:t>2</w:t>
      </w:r>
      <w:r w:rsidR="009D51C0">
        <w:rPr>
          <w:rFonts w:ascii="Times New Roman" w:hAnsi="Times New Roman"/>
          <w:sz w:val="28"/>
        </w:rPr>
        <w:t>3</w:t>
      </w:r>
      <w:r>
        <w:rPr>
          <w:rFonts w:ascii="Times New Roman" w:hAnsi="Times New Roman"/>
          <w:sz w:val="28"/>
        </w:rPr>
        <w:t>. Сроки выполнения отдельных административных процедур, необходимых для предоставления муниципальной услуги:</w:t>
      </w:r>
    </w:p>
    <w:p w:rsidR="002E444B" w:rsidRDefault="00683C57">
      <w:pPr>
        <w:jc w:val="both"/>
      </w:pPr>
      <w:r>
        <w:rPr>
          <w:rFonts w:ascii="Times New Roman" w:hAnsi="Times New Roman"/>
          <w:sz w:val="28"/>
        </w:rPr>
        <w:t xml:space="preserve">          1) формирование и направление межведомственных запросов в органы (организации), участвующие в предоставлении государственной услуги - 3 рабочих дня со дня рассмотрения ходатайства об отнесении земель или земельных участков в составе таких земель к определенной категории. Сведения из Единого государственного реестра недвижимости, Единого государственного реестра юридических лиц, Единого государственного реестра индивидуальных предпринимателей (далее – ЕГРН, ЕГРЮЛ, ЕГРИП) предоставляются в течение 5 рабочих дней с даты получения запроса;</w:t>
      </w:r>
    </w:p>
    <w:p w:rsidR="00E81D97" w:rsidRDefault="00683C57">
      <w:pPr>
        <w:ind w:firstLine="709"/>
        <w:jc w:val="both"/>
        <w:rPr>
          <w:rFonts w:ascii="Times New Roman" w:hAnsi="Times New Roman"/>
          <w:sz w:val="28"/>
        </w:rPr>
      </w:pPr>
      <w:r w:rsidRPr="00523560">
        <w:rPr>
          <w:rFonts w:ascii="Times New Roman" w:hAnsi="Times New Roman"/>
          <w:sz w:val="28"/>
        </w:rPr>
        <w:t xml:space="preserve">2) </w:t>
      </w:r>
      <w:r w:rsidR="009D51C0" w:rsidRPr="00523560">
        <w:rPr>
          <w:rFonts w:ascii="Times New Roman" w:hAnsi="Times New Roman"/>
          <w:sz w:val="28"/>
        </w:rPr>
        <w:t xml:space="preserve">рассмотрение </w:t>
      </w:r>
      <w:r w:rsidR="00E81D97" w:rsidRPr="00523560">
        <w:rPr>
          <w:rFonts w:ascii="Times New Roman" w:hAnsi="Times New Roman"/>
          <w:sz w:val="28"/>
        </w:rPr>
        <w:t xml:space="preserve">ходатайства </w:t>
      </w:r>
      <w:r w:rsidR="00F630CE" w:rsidRPr="00523560">
        <w:rPr>
          <w:rFonts w:ascii="Times New Roman" w:hAnsi="Times New Roman"/>
          <w:sz w:val="28"/>
        </w:rPr>
        <w:t>об отнесении земельн</w:t>
      </w:r>
      <w:r w:rsidR="00764AA9" w:rsidRPr="00523560">
        <w:rPr>
          <w:rFonts w:ascii="Times New Roman" w:hAnsi="Times New Roman"/>
          <w:sz w:val="28"/>
        </w:rPr>
        <w:t>ого</w:t>
      </w:r>
      <w:r w:rsidR="00F630CE" w:rsidRPr="00523560">
        <w:rPr>
          <w:rFonts w:ascii="Times New Roman" w:hAnsi="Times New Roman"/>
          <w:sz w:val="28"/>
        </w:rPr>
        <w:t xml:space="preserve"> участк</w:t>
      </w:r>
      <w:r w:rsidR="00764AA9" w:rsidRPr="00523560">
        <w:rPr>
          <w:rFonts w:ascii="Times New Roman" w:hAnsi="Times New Roman"/>
          <w:sz w:val="28"/>
        </w:rPr>
        <w:t>а</w:t>
      </w:r>
      <w:r w:rsidR="00F630CE" w:rsidRPr="00523560">
        <w:rPr>
          <w:rFonts w:ascii="Times New Roman" w:hAnsi="Times New Roman"/>
          <w:sz w:val="28"/>
        </w:rPr>
        <w:t xml:space="preserve"> к определенной категории </w:t>
      </w:r>
      <w:r w:rsidR="00E81D97" w:rsidRPr="00523560">
        <w:rPr>
          <w:rFonts w:ascii="Times New Roman" w:hAnsi="Times New Roman"/>
          <w:sz w:val="28"/>
        </w:rPr>
        <w:t xml:space="preserve">на наличие оснований для отказа в </w:t>
      </w:r>
      <w:r w:rsidR="00F630CE" w:rsidRPr="00523560">
        <w:rPr>
          <w:rFonts w:ascii="Times New Roman" w:hAnsi="Times New Roman"/>
          <w:sz w:val="28"/>
        </w:rPr>
        <w:t xml:space="preserve">его </w:t>
      </w:r>
      <w:r w:rsidR="00E81D97" w:rsidRPr="00523560">
        <w:rPr>
          <w:rFonts w:ascii="Times New Roman" w:hAnsi="Times New Roman"/>
          <w:sz w:val="28"/>
        </w:rPr>
        <w:t xml:space="preserve">принятии </w:t>
      </w:r>
      <w:r w:rsidR="00F630CE" w:rsidRPr="00523560">
        <w:rPr>
          <w:rFonts w:ascii="Times New Roman" w:hAnsi="Times New Roman"/>
          <w:sz w:val="28"/>
        </w:rPr>
        <w:t>к</w:t>
      </w:r>
      <w:r w:rsidR="00E81D97" w:rsidRPr="00523560">
        <w:rPr>
          <w:rFonts w:ascii="Times New Roman" w:hAnsi="Times New Roman"/>
          <w:sz w:val="28"/>
        </w:rPr>
        <w:t xml:space="preserve"> рассмотрени</w:t>
      </w:r>
      <w:r w:rsidR="00F630CE" w:rsidRPr="00523560">
        <w:rPr>
          <w:rFonts w:ascii="Times New Roman" w:hAnsi="Times New Roman"/>
          <w:sz w:val="28"/>
        </w:rPr>
        <w:t>ю</w:t>
      </w:r>
      <w:r w:rsidR="009D51C0" w:rsidRPr="00523560">
        <w:rPr>
          <w:rFonts w:ascii="Times New Roman" w:hAnsi="Times New Roman"/>
          <w:sz w:val="28"/>
        </w:rPr>
        <w:t xml:space="preserve"> </w:t>
      </w:r>
      <w:r w:rsidR="00E81D97" w:rsidRPr="00523560">
        <w:rPr>
          <w:rFonts w:ascii="Times New Roman" w:hAnsi="Times New Roman"/>
          <w:sz w:val="28"/>
        </w:rPr>
        <w:t xml:space="preserve">– в течение тридцати </w:t>
      </w:r>
      <w:r w:rsidR="00764AA9" w:rsidRPr="00523560">
        <w:rPr>
          <w:rFonts w:ascii="Times New Roman" w:hAnsi="Times New Roman"/>
          <w:sz w:val="28"/>
        </w:rPr>
        <w:t xml:space="preserve">календарных </w:t>
      </w:r>
      <w:r w:rsidR="00E81D97" w:rsidRPr="00523560">
        <w:rPr>
          <w:rFonts w:ascii="Times New Roman" w:hAnsi="Times New Roman"/>
          <w:sz w:val="28"/>
        </w:rPr>
        <w:t xml:space="preserve">дней со дня его </w:t>
      </w:r>
      <w:r w:rsidR="006E777A" w:rsidRPr="00523560">
        <w:rPr>
          <w:rFonts w:ascii="Times New Roman" w:hAnsi="Times New Roman"/>
          <w:sz w:val="28"/>
        </w:rPr>
        <w:t>регистрации</w:t>
      </w:r>
      <w:r w:rsidR="00F630CE" w:rsidRPr="00523560">
        <w:rPr>
          <w:rFonts w:ascii="Times New Roman" w:hAnsi="Times New Roman"/>
          <w:sz w:val="28"/>
        </w:rPr>
        <w:t>;</w:t>
      </w:r>
    </w:p>
    <w:p w:rsidR="002E444B" w:rsidRDefault="00F630CE">
      <w:pPr>
        <w:ind w:firstLine="709"/>
        <w:jc w:val="both"/>
        <w:rPr>
          <w:rFonts w:ascii="Times New Roman" w:hAnsi="Times New Roman"/>
          <w:sz w:val="28"/>
        </w:rPr>
      </w:pPr>
      <w:r>
        <w:rPr>
          <w:rFonts w:ascii="Times New Roman" w:hAnsi="Times New Roman"/>
          <w:sz w:val="28"/>
        </w:rPr>
        <w:t xml:space="preserve">3) </w:t>
      </w:r>
      <w:r w:rsidR="00683C57">
        <w:rPr>
          <w:rFonts w:ascii="Times New Roman" w:hAnsi="Times New Roman"/>
          <w:sz w:val="28"/>
        </w:rPr>
        <w:t>принятие решения об отнесении земельн</w:t>
      </w:r>
      <w:r w:rsidR="00764AA9">
        <w:rPr>
          <w:rFonts w:ascii="Times New Roman" w:hAnsi="Times New Roman"/>
          <w:sz w:val="28"/>
        </w:rPr>
        <w:t>ого</w:t>
      </w:r>
      <w:r w:rsidR="00683C57">
        <w:rPr>
          <w:rFonts w:ascii="Times New Roman" w:hAnsi="Times New Roman"/>
          <w:sz w:val="28"/>
        </w:rPr>
        <w:t xml:space="preserve"> участк</w:t>
      </w:r>
      <w:r w:rsidR="00764AA9">
        <w:rPr>
          <w:rFonts w:ascii="Times New Roman" w:hAnsi="Times New Roman"/>
          <w:sz w:val="28"/>
        </w:rPr>
        <w:t>а</w:t>
      </w:r>
      <w:r w:rsidR="00683C57">
        <w:rPr>
          <w:rFonts w:ascii="Times New Roman" w:hAnsi="Times New Roman"/>
          <w:sz w:val="28"/>
        </w:rPr>
        <w:t xml:space="preserve"> к определенной категории или принятие решения об отказе в отнесении земельн</w:t>
      </w:r>
      <w:r w:rsidR="00764AA9">
        <w:rPr>
          <w:rFonts w:ascii="Times New Roman" w:hAnsi="Times New Roman"/>
          <w:sz w:val="28"/>
        </w:rPr>
        <w:t>ого</w:t>
      </w:r>
      <w:r w:rsidR="00683C57">
        <w:rPr>
          <w:rFonts w:ascii="Times New Roman" w:hAnsi="Times New Roman"/>
          <w:sz w:val="28"/>
        </w:rPr>
        <w:t xml:space="preserve"> участк</w:t>
      </w:r>
      <w:r w:rsidR="00764AA9">
        <w:rPr>
          <w:rFonts w:ascii="Times New Roman" w:hAnsi="Times New Roman"/>
          <w:sz w:val="28"/>
        </w:rPr>
        <w:t>а</w:t>
      </w:r>
      <w:r w:rsidR="00683C57">
        <w:rPr>
          <w:rFonts w:ascii="Times New Roman" w:hAnsi="Times New Roman"/>
          <w:sz w:val="28"/>
        </w:rPr>
        <w:t xml:space="preserve"> к определенной категории (в том числе подготовка и подписание уполномоченным органом соответствующего решения), </w:t>
      </w:r>
      <w:r w:rsidRPr="00523560">
        <w:rPr>
          <w:rFonts w:ascii="Times New Roman" w:hAnsi="Times New Roman"/>
          <w:sz w:val="28"/>
        </w:rPr>
        <w:t>не более</w:t>
      </w:r>
      <w:r w:rsidR="00683C57">
        <w:rPr>
          <w:rFonts w:ascii="Times New Roman" w:hAnsi="Times New Roman"/>
          <w:sz w:val="28"/>
        </w:rPr>
        <w:t xml:space="preserve"> двух месяцев со дня регистрации ходатайства.</w:t>
      </w:r>
    </w:p>
    <w:p w:rsidR="002E444B" w:rsidRDefault="00683C57">
      <w:pPr>
        <w:ind w:firstLine="709"/>
        <w:jc w:val="both"/>
      </w:pPr>
      <w:r>
        <w:rPr>
          <w:rFonts w:ascii="Times New Roman" w:hAnsi="Times New Roman"/>
          <w:sz w:val="28"/>
        </w:rPr>
        <w:t>2</w:t>
      </w:r>
      <w:r w:rsidR="00F630CE">
        <w:rPr>
          <w:rFonts w:ascii="Times New Roman" w:hAnsi="Times New Roman"/>
          <w:sz w:val="28"/>
        </w:rPr>
        <w:t>4</w:t>
      </w:r>
      <w:r>
        <w:rPr>
          <w:rFonts w:ascii="Times New Roman" w:hAnsi="Times New Roman"/>
          <w:sz w:val="28"/>
        </w:rPr>
        <w:t xml:space="preserve">. Сроки выдачи (направления) документов, фиксирующих результат предоставления муниципальной услуги – направление заявителю результата </w:t>
      </w:r>
      <w:r>
        <w:rPr>
          <w:rFonts w:ascii="Times New Roman" w:hAnsi="Times New Roman"/>
          <w:sz w:val="28"/>
        </w:rPr>
        <w:lastRenderedPageBreak/>
        <w:t xml:space="preserve">предоставления муниципальной услуги в течение 3 календарных дней со дня </w:t>
      </w:r>
      <w:r w:rsidRPr="00523560">
        <w:rPr>
          <w:rFonts w:ascii="Times New Roman" w:hAnsi="Times New Roman"/>
          <w:sz w:val="28"/>
        </w:rPr>
        <w:t>подписания</w:t>
      </w:r>
      <w:r w:rsidR="00F630CE" w:rsidRPr="00523560">
        <w:rPr>
          <w:rFonts w:ascii="Times New Roman" w:hAnsi="Times New Roman"/>
          <w:sz w:val="28"/>
        </w:rPr>
        <w:t xml:space="preserve"> решения уполномоченного органа (уведомления уполномоченного органа).</w:t>
      </w:r>
    </w:p>
    <w:p w:rsidR="002E444B" w:rsidRDefault="002E444B">
      <w:pPr>
        <w:ind w:firstLine="1134"/>
        <w:jc w:val="both"/>
      </w:pPr>
    </w:p>
    <w:p w:rsidR="002E444B" w:rsidRDefault="00683C57">
      <w:pPr>
        <w:jc w:val="center"/>
      </w:pPr>
      <w:r>
        <w:rPr>
          <w:rFonts w:ascii="Times New Roman" w:hAnsi="Times New Roman"/>
          <w:sz w:val="28"/>
        </w:rPr>
        <w:t>5. Перечень нормативных правовых актов, регулирующих отношения, возникающие в связи с предоставлением муниципальной услуги</w:t>
      </w:r>
    </w:p>
    <w:p w:rsidR="002E444B" w:rsidRDefault="002E444B">
      <w:pPr>
        <w:ind w:firstLine="1134"/>
        <w:jc w:val="both"/>
      </w:pPr>
    </w:p>
    <w:p w:rsidR="002E444B" w:rsidRDefault="00683C57">
      <w:pPr>
        <w:ind w:firstLine="709"/>
        <w:jc w:val="both"/>
      </w:pPr>
      <w:r>
        <w:rPr>
          <w:rFonts w:ascii="Times New Roman" w:hAnsi="Times New Roman"/>
          <w:sz w:val="28"/>
        </w:rPr>
        <w:t>2</w:t>
      </w:r>
      <w:r w:rsidR="00F630CE">
        <w:rPr>
          <w:rFonts w:ascii="Times New Roman" w:hAnsi="Times New Roman"/>
          <w:sz w:val="28"/>
        </w:rPr>
        <w:t>5</w:t>
      </w:r>
      <w:r>
        <w:rPr>
          <w:rFonts w:ascii="Times New Roman" w:hAnsi="Times New Roman"/>
          <w:sz w:val="28"/>
        </w:rPr>
        <w:t>. Предоставление муниципальной услуги осуществляется в соответствии с действующим законодательством.</w:t>
      </w:r>
    </w:p>
    <w:p w:rsidR="002E444B" w:rsidRDefault="00683C57">
      <w:pPr>
        <w:ind w:firstLine="709"/>
        <w:jc w:val="both"/>
      </w:pPr>
      <w:r>
        <w:rPr>
          <w:rFonts w:ascii="Times New Roman" w:hAnsi="Times New Roman"/>
          <w:sz w:val="28"/>
        </w:rPr>
        <w:t>2</w:t>
      </w:r>
      <w:r w:rsidR="00F630CE">
        <w:rPr>
          <w:rFonts w:ascii="Times New Roman" w:hAnsi="Times New Roman"/>
          <w:sz w:val="28"/>
        </w:rPr>
        <w:t>6</w:t>
      </w:r>
      <w:r>
        <w:rPr>
          <w:rFonts w:ascii="Times New Roman" w:hAnsi="Times New Roman"/>
          <w:sz w:val="28"/>
        </w:rPr>
        <w:t>. Правовой основой предоставления муниципальной услуги являются следующие нормативные правовые акты:</w:t>
      </w:r>
    </w:p>
    <w:p w:rsidR="002E444B" w:rsidRDefault="00683C57">
      <w:pPr>
        <w:ind w:firstLine="709"/>
        <w:jc w:val="both"/>
      </w:pPr>
      <w:r>
        <w:rPr>
          <w:rFonts w:ascii="Times New Roman" w:hAnsi="Times New Roman"/>
          <w:sz w:val="28"/>
        </w:rPr>
        <w:t>1) Конституция Российской Федерации («Российская газета», 25.12.1993, № 237);</w:t>
      </w:r>
    </w:p>
    <w:p w:rsidR="002E444B" w:rsidRDefault="00683C57">
      <w:pPr>
        <w:ind w:firstLine="709"/>
        <w:jc w:val="both"/>
        <w:rPr>
          <w:rFonts w:ascii="Times New Roman" w:hAnsi="Times New Roman"/>
          <w:sz w:val="28"/>
        </w:rPr>
      </w:pPr>
      <w:r>
        <w:rPr>
          <w:rFonts w:ascii="Times New Roman" w:hAnsi="Times New Roman"/>
          <w:sz w:val="28"/>
        </w:rPr>
        <w:t>2) Земельный кодекс Российской Федерации (Собрание законодательства Российской Федерации, 29.10.2001, № 44, ст. 4147);</w:t>
      </w:r>
    </w:p>
    <w:p w:rsidR="002E444B" w:rsidRDefault="00683C57">
      <w:pPr>
        <w:ind w:firstLine="709"/>
        <w:jc w:val="both"/>
        <w:rPr>
          <w:rFonts w:ascii="Times New Roman" w:hAnsi="Times New Roman"/>
          <w:sz w:val="28"/>
        </w:rPr>
      </w:pPr>
      <w:r>
        <w:rPr>
          <w:rFonts w:ascii="Times New Roman" w:hAnsi="Times New Roman"/>
          <w:sz w:val="28"/>
        </w:rPr>
        <w:t>3) Федеральный закон от 21.12. 2004 года № 172-ФЗ «О переводе земель или земельных участков из одной категории в другую» (Собрание законодательства Российской Федерации, 27.12.2004, № 52, (часть 1) ст. 5276);</w:t>
      </w:r>
    </w:p>
    <w:p w:rsidR="002E444B" w:rsidRDefault="00683C57">
      <w:pPr>
        <w:ind w:firstLine="709"/>
        <w:jc w:val="both"/>
      </w:pPr>
      <w:r>
        <w:rPr>
          <w:rFonts w:ascii="Times New Roman" w:hAnsi="Times New Roman"/>
          <w:sz w:val="28"/>
        </w:rPr>
        <w:t>5) 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w:t>
      </w:r>
    </w:p>
    <w:p w:rsidR="002E444B" w:rsidRDefault="00683C57">
      <w:pPr>
        <w:ind w:firstLine="709"/>
        <w:jc w:val="both"/>
      </w:pPr>
      <w:r>
        <w:rPr>
          <w:rFonts w:ascii="Times New Roman" w:hAnsi="Times New Roman"/>
          <w:sz w:val="28"/>
        </w:rPr>
        <w:t>6) 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2E444B" w:rsidRDefault="00683C57">
      <w:pPr>
        <w:ind w:firstLine="709"/>
        <w:jc w:val="both"/>
      </w:pPr>
      <w:r>
        <w:rPr>
          <w:rFonts w:ascii="Times New Roman" w:hAnsi="Times New Roman"/>
          <w:sz w:val="28"/>
        </w:rPr>
        <w:t>7) Федеральный закон от 13.07.2015 № 218-ФЗ «О государственной регистрации недвижимости» (Собрание законодательства Российской Федерации, 20.07.2015, № 29 (часть I), ст. 4344);</w:t>
      </w:r>
    </w:p>
    <w:p w:rsidR="002E444B" w:rsidRDefault="00683C57">
      <w:pPr>
        <w:ind w:firstLine="709"/>
        <w:jc w:val="both"/>
      </w:pPr>
      <w:r>
        <w:rPr>
          <w:rFonts w:ascii="Times New Roman" w:hAnsi="Times New Roman"/>
          <w:sz w:val="28"/>
        </w:rPr>
        <w:t>8) Закон Иркутской области от 21.12.2006 № 99-оз «Об отдельных вопросах использования и охраны земель в Иркутской области» (Ведомости Законодательного Собрания Иркутской области, 2007, № 27, т. 1);</w:t>
      </w:r>
    </w:p>
    <w:p w:rsidR="002E444B" w:rsidRDefault="00683C57">
      <w:pPr>
        <w:ind w:firstLine="709"/>
        <w:jc w:val="both"/>
      </w:pPr>
      <w:r>
        <w:rPr>
          <w:rFonts w:ascii="Times New Roman" w:hAnsi="Times New Roman"/>
          <w:sz w:val="28"/>
        </w:rPr>
        <w:t>9) Устав Шелеховского района (Шелеховский вестник, 01.07.2005, № 48 (6078);</w:t>
      </w:r>
    </w:p>
    <w:p w:rsidR="002E444B" w:rsidRDefault="00683C57">
      <w:pPr>
        <w:ind w:firstLine="709"/>
        <w:jc w:val="both"/>
      </w:pPr>
      <w:r w:rsidRPr="00523560">
        <w:rPr>
          <w:rFonts w:ascii="Times New Roman" w:hAnsi="Times New Roman"/>
          <w:sz w:val="28"/>
        </w:rPr>
        <w:t>1</w:t>
      </w:r>
      <w:r w:rsidR="00F630CE" w:rsidRPr="00523560">
        <w:rPr>
          <w:rFonts w:ascii="Times New Roman" w:hAnsi="Times New Roman"/>
          <w:sz w:val="28"/>
        </w:rPr>
        <w:t>0</w:t>
      </w:r>
      <w:r w:rsidRPr="00523560">
        <w:rPr>
          <w:rFonts w:ascii="Times New Roman" w:hAnsi="Times New Roman"/>
          <w:sz w:val="28"/>
        </w:rPr>
        <w:t>) настоящий</w:t>
      </w:r>
      <w:r>
        <w:rPr>
          <w:rFonts w:ascii="Times New Roman" w:hAnsi="Times New Roman"/>
          <w:sz w:val="28"/>
        </w:rPr>
        <w:t xml:space="preserve"> административный регламент.</w:t>
      </w:r>
    </w:p>
    <w:p w:rsidR="002E444B" w:rsidRDefault="002E444B">
      <w:pPr>
        <w:ind w:firstLine="709"/>
        <w:jc w:val="both"/>
      </w:pPr>
    </w:p>
    <w:p w:rsidR="002E444B" w:rsidRDefault="00683C57">
      <w:pPr>
        <w:jc w:val="center"/>
      </w:pPr>
      <w:r>
        <w:rPr>
          <w:rFonts w:ascii="Times New Roman" w:hAnsi="Times New Roman"/>
          <w:sz w:val="28"/>
        </w:rPr>
        <w:t>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2E444B" w:rsidRDefault="002E444B">
      <w:pPr>
        <w:ind w:firstLine="1134"/>
        <w:jc w:val="center"/>
      </w:pPr>
    </w:p>
    <w:p w:rsidR="002E444B" w:rsidRDefault="00683C57">
      <w:pPr>
        <w:ind w:firstLine="709"/>
        <w:jc w:val="both"/>
      </w:pPr>
      <w:r>
        <w:rPr>
          <w:rFonts w:ascii="Times New Roman" w:hAnsi="Times New Roman"/>
          <w:sz w:val="28"/>
        </w:rPr>
        <w:t>2</w:t>
      </w:r>
      <w:r w:rsidR="00F630CE">
        <w:rPr>
          <w:rFonts w:ascii="Times New Roman" w:hAnsi="Times New Roman"/>
          <w:sz w:val="28"/>
        </w:rPr>
        <w:t>7</w:t>
      </w:r>
      <w:r>
        <w:rPr>
          <w:rFonts w:ascii="Times New Roman" w:hAnsi="Times New Roman"/>
          <w:sz w:val="28"/>
        </w:rPr>
        <w:t>. К документам, необходимым для предоставления муниципальной услуги, относятся:</w:t>
      </w:r>
    </w:p>
    <w:p w:rsidR="002E444B" w:rsidRDefault="00683C57">
      <w:pPr>
        <w:ind w:firstLine="709"/>
        <w:jc w:val="both"/>
      </w:pPr>
      <w:r>
        <w:rPr>
          <w:rFonts w:ascii="Times New Roman" w:hAnsi="Times New Roman"/>
          <w:sz w:val="28"/>
        </w:rPr>
        <w:t xml:space="preserve">1) ходатайство  об  отнесении земель или земельных участков в составе таких земель к определенной категории (по форме согласно Приложению 1 к </w:t>
      </w:r>
      <w:r>
        <w:rPr>
          <w:rFonts w:ascii="Times New Roman" w:hAnsi="Times New Roman"/>
          <w:sz w:val="28"/>
        </w:rPr>
        <w:lastRenderedPageBreak/>
        <w:t>настоящему административному регламенту), в котором указываются:</w:t>
      </w:r>
    </w:p>
    <w:p w:rsidR="002E444B" w:rsidRDefault="00683C57">
      <w:pPr>
        <w:widowControl/>
        <w:suppressAutoHyphens w:val="0"/>
        <w:overflowPunct/>
        <w:ind w:firstLine="709"/>
        <w:jc w:val="both"/>
        <w:textAlignment w:val="auto"/>
      </w:pPr>
      <w:r>
        <w:rPr>
          <w:rFonts w:ascii="Times New Roman" w:hAnsi="Times New Roman"/>
          <w:sz w:val="28"/>
        </w:rPr>
        <w:t xml:space="preserve">а) </w:t>
      </w:r>
      <w:r>
        <w:rPr>
          <w:rFonts w:ascii="Times New Roman" w:hAnsi="Times New Roman"/>
          <w:kern w:val="0"/>
          <w:sz w:val="28"/>
          <w:szCs w:val="28"/>
        </w:rPr>
        <w:t>кадастровый номер земельного участка;</w:t>
      </w:r>
    </w:p>
    <w:p w:rsidR="002E444B" w:rsidRDefault="00683C57">
      <w:pPr>
        <w:widowControl/>
        <w:suppressAutoHyphens w:val="0"/>
        <w:overflowPunct/>
        <w:ind w:firstLine="709"/>
        <w:jc w:val="both"/>
        <w:textAlignment w:val="auto"/>
      </w:pPr>
      <w:r>
        <w:rPr>
          <w:rFonts w:ascii="Times New Roman" w:hAnsi="Times New Roman"/>
          <w:sz w:val="28"/>
        </w:rPr>
        <w:t xml:space="preserve">б) </w:t>
      </w:r>
      <w:hyperlink r:id="rId16" w:history="1">
        <w:r>
          <w:rPr>
            <w:rFonts w:ascii="Times New Roman" w:hAnsi="Times New Roman"/>
            <w:color w:val="000000"/>
            <w:kern w:val="0"/>
            <w:sz w:val="28"/>
            <w:szCs w:val="28"/>
          </w:rPr>
          <w:t>категория</w:t>
        </w:r>
      </w:hyperlink>
      <w:r>
        <w:rPr>
          <w:rFonts w:ascii="Times New Roman" w:hAnsi="Times New Roman"/>
          <w:kern w:val="0"/>
          <w:sz w:val="28"/>
          <w:szCs w:val="28"/>
        </w:rPr>
        <w:t xml:space="preserve"> земель, в состав которых входит земельный участок, и к</w:t>
      </w:r>
      <w:r>
        <w:rPr>
          <w:rFonts w:ascii="Times New Roman" w:hAnsi="Times New Roman"/>
          <w:kern w:val="0"/>
          <w:sz w:val="28"/>
          <w:szCs w:val="28"/>
        </w:rPr>
        <w:t>а</w:t>
      </w:r>
      <w:r>
        <w:rPr>
          <w:rFonts w:ascii="Times New Roman" w:hAnsi="Times New Roman"/>
          <w:kern w:val="0"/>
          <w:sz w:val="28"/>
          <w:szCs w:val="28"/>
        </w:rPr>
        <w:t>тегория земель, перевод в состав которых предполагается осуществить;</w:t>
      </w:r>
    </w:p>
    <w:p w:rsidR="002E444B" w:rsidRDefault="00683C57">
      <w:pPr>
        <w:widowControl/>
        <w:suppressAutoHyphens w:val="0"/>
        <w:overflowPunct/>
        <w:ind w:firstLine="709"/>
        <w:jc w:val="both"/>
        <w:textAlignment w:val="auto"/>
      </w:pPr>
      <w:r>
        <w:rPr>
          <w:rFonts w:ascii="Times New Roman" w:hAnsi="Times New Roman"/>
          <w:sz w:val="28"/>
        </w:rPr>
        <w:t xml:space="preserve">в) </w:t>
      </w:r>
      <w:r>
        <w:rPr>
          <w:rFonts w:ascii="Times New Roman" w:hAnsi="Times New Roman"/>
          <w:kern w:val="0"/>
          <w:sz w:val="28"/>
          <w:szCs w:val="28"/>
        </w:rPr>
        <w:t>обоснование перевода земельного участка из состава земель одной категории в другую;</w:t>
      </w:r>
    </w:p>
    <w:p w:rsidR="002E444B" w:rsidRDefault="00683C57">
      <w:pPr>
        <w:widowControl/>
        <w:suppressAutoHyphens w:val="0"/>
        <w:overflowPunct/>
        <w:ind w:firstLine="709"/>
        <w:jc w:val="both"/>
        <w:textAlignment w:val="auto"/>
      </w:pPr>
      <w:r>
        <w:rPr>
          <w:rFonts w:ascii="Times New Roman" w:hAnsi="Times New Roman"/>
          <w:sz w:val="28"/>
        </w:rPr>
        <w:t xml:space="preserve">г) </w:t>
      </w:r>
      <w:r>
        <w:rPr>
          <w:rFonts w:ascii="Times New Roman" w:hAnsi="Times New Roman"/>
          <w:kern w:val="0"/>
          <w:sz w:val="28"/>
          <w:szCs w:val="28"/>
        </w:rPr>
        <w:t>права на земельный участок;</w:t>
      </w:r>
    </w:p>
    <w:p w:rsidR="002E444B" w:rsidRDefault="00683C57">
      <w:pPr>
        <w:widowControl/>
        <w:suppressAutoHyphens w:val="0"/>
        <w:overflowPunct/>
        <w:ind w:firstLine="540"/>
        <w:jc w:val="both"/>
        <w:textAlignment w:val="auto"/>
      </w:pPr>
      <w:r>
        <w:rPr>
          <w:rFonts w:ascii="Times New Roman" w:hAnsi="Times New Roman"/>
          <w:sz w:val="28"/>
        </w:rPr>
        <w:t xml:space="preserve">  </w:t>
      </w:r>
      <w:r>
        <w:rPr>
          <w:rFonts w:ascii="Times New Roman" w:hAnsi="Times New Roman"/>
          <w:kern w:val="0"/>
          <w:sz w:val="28"/>
          <w:szCs w:val="28"/>
        </w:rPr>
        <w:t>2) копии документов, удостоверяющих личность заявителя (для заяв</w:t>
      </w:r>
      <w:r>
        <w:rPr>
          <w:rFonts w:ascii="Times New Roman" w:hAnsi="Times New Roman"/>
          <w:kern w:val="0"/>
          <w:sz w:val="28"/>
          <w:szCs w:val="28"/>
        </w:rPr>
        <w:t>и</w:t>
      </w:r>
      <w:r>
        <w:rPr>
          <w:rFonts w:ascii="Times New Roman" w:hAnsi="Times New Roman"/>
          <w:kern w:val="0"/>
          <w:sz w:val="28"/>
          <w:szCs w:val="28"/>
        </w:rPr>
        <w:t>телей - физических лиц);</w:t>
      </w:r>
    </w:p>
    <w:p w:rsidR="002E444B" w:rsidRDefault="00683C57">
      <w:pPr>
        <w:widowControl/>
        <w:suppressAutoHyphens w:val="0"/>
        <w:overflowPunct/>
        <w:ind w:firstLine="540"/>
        <w:jc w:val="both"/>
        <w:textAlignment w:val="auto"/>
      </w:pPr>
      <w:r>
        <w:rPr>
          <w:rFonts w:ascii="Times New Roman" w:hAnsi="Times New Roman"/>
          <w:kern w:val="0"/>
          <w:sz w:val="28"/>
          <w:szCs w:val="28"/>
        </w:rPr>
        <w:t xml:space="preserve">  3)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w:t>
      </w:r>
      <w:r>
        <w:rPr>
          <w:rFonts w:ascii="Times New Roman" w:hAnsi="Times New Roman"/>
          <w:kern w:val="0"/>
          <w:sz w:val="28"/>
          <w:szCs w:val="28"/>
        </w:rPr>
        <w:t>а</w:t>
      </w:r>
      <w:r>
        <w:rPr>
          <w:rFonts w:ascii="Times New Roman" w:hAnsi="Times New Roman"/>
          <w:kern w:val="0"/>
          <w:sz w:val="28"/>
          <w:szCs w:val="28"/>
        </w:rPr>
        <w:t>явителей - юридических лиц);</w:t>
      </w:r>
    </w:p>
    <w:p w:rsidR="002E444B" w:rsidRDefault="00683C57">
      <w:pPr>
        <w:widowControl/>
        <w:suppressAutoHyphens w:val="0"/>
        <w:overflowPunct/>
        <w:ind w:firstLine="540"/>
        <w:jc w:val="both"/>
        <w:textAlignment w:val="auto"/>
      </w:pPr>
      <w:r>
        <w:rPr>
          <w:rFonts w:ascii="Times New Roman" w:hAnsi="Times New Roman"/>
          <w:kern w:val="0"/>
          <w:sz w:val="28"/>
          <w:szCs w:val="28"/>
        </w:rPr>
        <w:t xml:space="preserve">  4) выписка из Единого государственного реестра недвижимости на з</w:t>
      </w:r>
      <w:r>
        <w:rPr>
          <w:rFonts w:ascii="Times New Roman" w:hAnsi="Times New Roman"/>
          <w:kern w:val="0"/>
          <w:sz w:val="28"/>
          <w:szCs w:val="28"/>
        </w:rPr>
        <w:t>е</w:t>
      </w:r>
      <w:r>
        <w:rPr>
          <w:rFonts w:ascii="Times New Roman" w:hAnsi="Times New Roman"/>
          <w:kern w:val="0"/>
          <w:sz w:val="28"/>
          <w:szCs w:val="28"/>
        </w:rPr>
        <w:t>мельный участок, перевод которого из состава земель одной категории в др</w:t>
      </w:r>
      <w:r>
        <w:rPr>
          <w:rFonts w:ascii="Times New Roman" w:hAnsi="Times New Roman"/>
          <w:kern w:val="0"/>
          <w:sz w:val="28"/>
          <w:szCs w:val="28"/>
        </w:rPr>
        <w:t>у</w:t>
      </w:r>
      <w:r>
        <w:rPr>
          <w:rFonts w:ascii="Times New Roman" w:hAnsi="Times New Roman"/>
          <w:kern w:val="0"/>
          <w:sz w:val="28"/>
          <w:szCs w:val="28"/>
        </w:rPr>
        <w:t>гую предполагается осуществить;</w:t>
      </w:r>
    </w:p>
    <w:p w:rsidR="002E444B" w:rsidRDefault="00683C57">
      <w:pPr>
        <w:widowControl/>
        <w:suppressAutoHyphens w:val="0"/>
        <w:overflowPunct/>
        <w:ind w:firstLine="540"/>
        <w:jc w:val="both"/>
        <w:textAlignment w:val="auto"/>
      </w:pPr>
      <w:r>
        <w:rPr>
          <w:rFonts w:ascii="Times New Roman" w:hAnsi="Times New Roman"/>
          <w:kern w:val="0"/>
          <w:sz w:val="28"/>
          <w:szCs w:val="28"/>
        </w:rPr>
        <w:t xml:space="preserve">  5) заключение государственной экологической экспертизы в случае, е</w:t>
      </w:r>
      <w:r>
        <w:rPr>
          <w:rFonts w:ascii="Times New Roman" w:hAnsi="Times New Roman"/>
          <w:kern w:val="0"/>
          <w:sz w:val="28"/>
          <w:szCs w:val="28"/>
        </w:rPr>
        <w:t>с</w:t>
      </w:r>
      <w:r>
        <w:rPr>
          <w:rFonts w:ascii="Times New Roman" w:hAnsi="Times New Roman"/>
          <w:kern w:val="0"/>
          <w:sz w:val="28"/>
          <w:szCs w:val="28"/>
        </w:rPr>
        <w:t>ли ее проведение предусмотрено федеральными законами;</w:t>
      </w:r>
    </w:p>
    <w:p w:rsidR="002E444B" w:rsidRDefault="00683C57">
      <w:pPr>
        <w:widowControl/>
        <w:suppressAutoHyphens w:val="0"/>
        <w:overflowPunct/>
        <w:ind w:firstLine="540"/>
        <w:jc w:val="both"/>
        <w:textAlignment w:val="auto"/>
      </w:pPr>
      <w:r>
        <w:rPr>
          <w:rFonts w:ascii="Times New Roman" w:hAnsi="Times New Roman"/>
          <w:kern w:val="0"/>
          <w:sz w:val="28"/>
          <w:szCs w:val="28"/>
        </w:rPr>
        <w:t xml:space="preserve">  6)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w:t>
      </w:r>
      <w:r>
        <w:rPr>
          <w:rFonts w:ascii="Times New Roman" w:hAnsi="Times New Roman"/>
          <w:kern w:val="0"/>
          <w:sz w:val="28"/>
          <w:szCs w:val="28"/>
        </w:rPr>
        <w:t>ю</w:t>
      </w:r>
      <w:r>
        <w:rPr>
          <w:rFonts w:ascii="Times New Roman" w:hAnsi="Times New Roman"/>
          <w:kern w:val="0"/>
          <w:sz w:val="28"/>
          <w:szCs w:val="28"/>
        </w:rPr>
        <w:t>чено соглашение об установлении сервитута в отношении такого земельного участка.</w:t>
      </w:r>
    </w:p>
    <w:p w:rsidR="002E444B" w:rsidRDefault="00683C57">
      <w:pPr>
        <w:widowControl/>
        <w:suppressAutoHyphens w:val="0"/>
        <w:overflowPunct/>
        <w:ind w:firstLine="709"/>
        <w:jc w:val="both"/>
        <w:textAlignment w:val="auto"/>
      </w:pPr>
      <w:r>
        <w:rPr>
          <w:rFonts w:ascii="Times New Roman" w:hAnsi="Times New Roman"/>
          <w:kern w:val="0"/>
          <w:sz w:val="28"/>
          <w:szCs w:val="28"/>
        </w:rPr>
        <w:t xml:space="preserve">Документы, предусмотренные подпунктами 2 и 6 </w:t>
      </w:r>
      <w:r w:rsidR="005553D3">
        <w:rPr>
          <w:rFonts w:ascii="Times New Roman" w:hAnsi="Times New Roman"/>
          <w:kern w:val="0"/>
          <w:sz w:val="28"/>
          <w:szCs w:val="28"/>
        </w:rPr>
        <w:t xml:space="preserve">настоящего </w:t>
      </w:r>
      <w:r>
        <w:rPr>
          <w:rFonts w:ascii="Times New Roman" w:hAnsi="Times New Roman"/>
          <w:kern w:val="0"/>
          <w:sz w:val="28"/>
          <w:szCs w:val="28"/>
        </w:rPr>
        <w:t>пункта, предоставляются в уполномоченный орган заявителем самостоятельно. Д</w:t>
      </w:r>
      <w:r>
        <w:rPr>
          <w:rFonts w:ascii="Times New Roman" w:hAnsi="Times New Roman"/>
          <w:kern w:val="0"/>
          <w:sz w:val="28"/>
          <w:szCs w:val="28"/>
        </w:rPr>
        <w:t>о</w:t>
      </w:r>
      <w:r>
        <w:rPr>
          <w:rFonts w:ascii="Times New Roman" w:hAnsi="Times New Roman"/>
          <w:kern w:val="0"/>
          <w:sz w:val="28"/>
          <w:szCs w:val="28"/>
        </w:rPr>
        <w:t xml:space="preserve">кументы, предусмотренные подпунктами 3, 4, 5 </w:t>
      </w:r>
      <w:r w:rsidR="005553D3">
        <w:rPr>
          <w:rFonts w:ascii="Times New Roman" w:hAnsi="Times New Roman"/>
          <w:kern w:val="0"/>
          <w:sz w:val="28"/>
          <w:szCs w:val="28"/>
        </w:rPr>
        <w:t xml:space="preserve">настоящего </w:t>
      </w:r>
      <w:r>
        <w:rPr>
          <w:rFonts w:ascii="Times New Roman" w:hAnsi="Times New Roman"/>
          <w:kern w:val="0"/>
          <w:sz w:val="28"/>
          <w:szCs w:val="28"/>
        </w:rPr>
        <w:t>пункта, запр</w:t>
      </w:r>
      <w:r>
        <w:rPr>
          <w:rFonts w:ascii="Times New Roman" w:hAnsi="Times New Roman"/>
          <w:kern w:val="0"/>
          <w:sz w:val="28"/>
          <w:szCs w:val="28"/>
        </w:rPr>
        <w:t>а</w:t>
      </w:r>
      <w:r>
        <w:rPr>
          <w:rFonts w:ascii="Times New Roman" w:hAnsi="Times New Roman"/>
          <w:kern w:val="0"/>
          <w:sz w:val="28"/>
          <w:szCs w:val="28"/>
        </w:rPr>
        <w:t>шиваются уполномоченным органом в органах и подведомственных госуда</w:t>
      </w:r>
      <w:r>
        <w:rPr>
          <w:rFonts w:ascii="Times New Roman" w:hAnsi="Times New Roman"/>
          <w:kern w:val="0"/>
          <w:sz w:val="28"/>
          <w:szCs w:val="28"/>
        </w:rPr>
        <w:t>р</w:t>
      </w:r>
      <w:r>
        <w:rPr>
          <w:rFonts w:ascii="Times New Roman" w:hAnsi="Times New Roman"/>
          <w:kern w:val="0"/>
          <w:sz w:val="28"/>
          <w:szCs w:val="28"/>
        </w:rPr>
        <w:t>ственным органам или органам местного самоуправления организациях, в распоряжении которых находятся указанные документы, если заинтерес</w:t>
      </w:r>
      <w:r>
        <w:rPr>
          <w:rFonts w:ascii="Times New Roman" w:hAnsi="Times New Roman"/>
          <w:kern w:val="0"/>
          <w:sz w:val="28"/>
          <w:szCs w:val="28"/>
        </w:rPr>
        <w:t>о</w:t>
      </w:r>
      <w:r>
        <w:rPr>
          <w:rFonts w:ascii="Times New Roman" w:hAnsi="Times New Roman"/>
          <w:kern w:val="0"/>
          <w:sz w:val="28"/>
          <w:szCs w:val="28"/>
        </w:rPr>
        <w:t>ванное лицо не представило указанные документы самостоятельно.</w:t>
      </w:r>
    </w:p>
    <w:p w:rsidR="002E444B" w:rsidRDefault="00683C57">
      <w:pPr>
        <w:ind w:firstLine="709"/>
        <w:jc w:val="both"/>
      </w:pPr>
      <w:r>
        <w:rPr>
          <w:rFonts w:ascii="Times New Roman" w:hAnsi="Times New Roman"/>
          <w:sz w:val="28"/>
        </w:rPr>
        <w:t>2</w:t>
      </w:r>
      <w:r w:rsidR="005553D3">
        <w:rPr>
          <w:rFonts w:ascii="Times New Roman" w:hAnsi="Times New Roman"/>
          <w:sz w:val="28"/>
        </w:rPr>
        <w:t>8</w:t>
      </w:r>
      <w:r>
        <w:rPr>
          <w:rFonts w:ascii="Times New Roman" w:hAnsi="Times New Roman"/>
          <w:sz w:val="28"/>
        </w:rPr>
        <w:t>. Требования к документам, представляемым заявителем:</w:t>
      </w:r>
    </w:p>
    <w:p w:rsidR="002E444B" w:rsidRDefault="00683C57">
      <w:pPr>
        <w:ind w:firstLine="709"/>
        <w:jc w:val="both"/>
      </w:pPr>
      <w:r>
        <w:rPr>
          <w:rFonts w:ascii="Times New Roman" w:hAnsi="Times New Roman"/>
          <w:sz w:val="28"/>
        </w:rPr>
        <w:t>1) 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или должностных лиц иных организаций, выдавших данные документы или удостоверивших подлинность копий документов;</w:t>
      </w:r>
    </w:p>
    <w:p w:rsidR="002E444B" w:rsidRDefault="00683C57">
      <w:pPr>
        <w:ind w:firstLine="709"/>
        <w:jc w:val="both"/>
      </w:pPr>
      <w:r>
        <w:rPr>
          <w:rFonts w:ascii="Times New Roman" w:hAnsi="Times New Roman"/>
          <w:sz w:val="28"/>
        </w:rPr>
        <w:t>2) тексты документов должны быть написаны разборчиво;</w:t>
      </w:r>
    </w:p>
    <w:p w:rsidR="002E444B" w:rsidRDefault="00683C57">
      <w:pPr>
        <w:ind w:firstLine="709"/>
        <w:jc w:val="both"/>
      </w:pPr>
      <w:r>
        <w:rPr>
          <w:rFonts w:ascii="Times New Roman" w:hAnsi="Times New Roman"/>
          <w:sz w:val="28"/>
        </w:rPr>
        <w:t>3) документы не должны иметь подчисток, приписок, зачеркнутых слов и не оговоренных в них исправлений;</w:t>
      </w:r>
    </w:p>
    <w:p w:rsidR="002E444B" w:rsidRDefault="00683C57">
      <w:pPr>
        <w:ind w:firstLine="709"/>
        <w:jc w:val="both"/>
      </w:pPr>
      <w:r>
        <w:rPr>
          <w:rFonts w:ascii="Times New Roman" w:hAnsi="Times New Roman"/>
          <w:sz w:val="28"/>
        </w:rPr>
        <w:t>4) документы не должны быть исполнены карандашом;</w:t>
      </w:r>
    </w:p>
    <w:p w:rsidR="002E444B" w:rsidRDefault="00683C57">
      <w:pPr>
        <w:ind w:firstLine="709"/>
        <w:jc w:val="both"/>
      </w:pPr>
      <w:r>
        <w:rPr>
          <w:rFonts w:ascii="Times New Roman" w:hAnsi="Times New Roman"/>
          <w:sz w:val="28"/>
        </w:rPr>
        <w:t>5) документы не должны иметь повреждений, наличие которых не позволяет однозначно истолковать их содержание.</w:t>
      </w:r>
    </w:p>
    <w:p w:rsidR="002E444B" w:rsidRDefault="002E444B">
      <w:pPr>
        <w:ind w:firstLine="1134"/>
        <w:jc w:val="both"/>
      </w:pPr>
    </w:p>
    <w:p w:rsidR="005553D3" w:rsidRDefault="005553D3" w:rsidP="005553D3">
      <w:pPr>
        <w:jc w:val="center"/>
      </w:pPr>
      <w:r>
        <w:rPr>
          <w:rFonts w:ascii="Times New Roman" w:hAnsi="Times New Roman"/>
          <w:sz w:val="28"/>
        </w:rPr>
        <w:t xml:space="preserve">7. Перечень документов, необходимых в соответствии с нормативными правовыми актами для предоставления муниципальной услуги, которые </w:t>
      </w:r>
      <w:r>
        <w:rPr>
          <w:rFonts w:ascii="Times New Roman" w:hAnsi="Times New Roman"/>
          <w:sz w:val="28"/>
        </w:rPr>
        <w:lastRenderedPageBreak/>
        <w:t>находятся в распоряжении государственных органов, органов местного самоуправления муниципальных образований и иных органов, участвующих в предоставлении государственных или муниципальных услуг, и которые заявитель вправе представить</w:t>
      </w:r>
    </w:p>
    <w:p w:rsidR="005553D3" w:rsidRDefault="005553D3" w:rsidP="005553D3">
      <w:pPr>
        <w:jc w:val="center"/>
      </w:pPr>
    </w:p>
    <w:p w:rsidR="005553D3" w:rsidRDefault="005553D3" w:rsidP="005553D3">
      <w:pPr>
        <w:ind w:firstLine="1134"/>
        <w:jc w:val="both"/>
      </w:pPr>
    </w:p>
    <w:p w:rsidR="005553D3" w:rsidRDefault="005553D3" w:rsidP="005553D3">
      <w:pPr>
        <w:ind w:firstLine="709"/>
        <w:jc w:val="both"/>
      </w:pPr>
      <w:r>
        <w:rPr>
          <w:rFonts w:ascii="Times New Roman" w:hAnsi="Times New Roman"/>
          <w:sz w:val="28"/>
        </w:rPr>
        <w:t>29. К документам, необходимым для предоставления муниципальной услуги, относятся выписка из ЕГРЮЛ, ЕГРИП, ЕГРН.</w:t>
      </w:r>
    </w:p>
    <w:p w:rsidR="005553D3" w:rsidRDefault="005553D3" w:rsidP="005553D3">
      <w:pPr>
        <w:ind w:firstLine="709"/>
        <w:jc w:val="both"/>
      </w:pPr>
      <w:r>
        <w:rPr>
          <w:rFonts w:ascii="Times New Roman" w:hAnsi="Times New Roman"/>
          <w:sz w:val="28"/>
        </w:rPr>
        <w:t>30. Уполномоченный орган при предоставлении муниципальной услуги не вправе требовать от заявителей:</w:t>
      </w:r>
    </w:p>
    <w:p w:rsidR="005553D3" w:rsidRDefault="005553D3" w:rsidP="005553D3">
      <w:pPr>
        <w:ind w:firstLine="709"/>
        <w:jc w:val="both"/>
      </w:pPr>
      <w:r>
        <w:rPr>
          <w:rFonts w:ascii="Times New Roman" w:hAnsi="Times New Roman"/>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444B" w:rsidRPr="005553D3" w:rsidRDefault="005553D3" w:rsidP="005553D3">
      <w:pPr>
        <w:ind w:firstLine="709"/>
        <w:jc w:val="both"/>
        <w:rPr>
          <w:rFonts w:ascii="Times New Roman" w:hAnsi="Times New Roman"/>
          <w:sz w:val="28"/>
          <w:szCs w:val="28"/>
        </w:rPr>
      </w:pPr>
      <w:r>
        <w:rPr>
          <w:rFonts w:ascii="Times New Roman" w:hAnsi="Times New Roman"/>
          <w:sz w:val="28"/>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Шелеховского района находятся в распоряжении органа местного самоуправления, предоставляющего муниципальную услугу, иных государственных органов, органов местного самоуправления муниципальных образований и (или) подведомственных государственным органам и органам местного самоуправления муниципальных образований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B796F" w:rsidRDefault="001B796F">
      <w:pPr>
        <w:ind w:firstLine="709"/>
        <w:jc w:val="center"/>
      </w:pPr>
    </w:p>
    <w:p w:rsidR="001B796F" w:rsidRDefault="001B796F">
      <w:pPr>
        <w:ind w:firstLine="709"/>
        <w:jc w:val="center"/>
      </w:pPr>
    </w:p>
    <w:p w:rsidR="002E444B" w:rsidRDefault="005553D3">
      <w:pPr>
        <w:ind w:firstLine="709"/>
        <w:jc w:val="center"/>
      </w:pPr>
      <w:r>
        <w:rPr>
          <w:rFonts w:ascii="Times New Roman" w:hAnsi="Times New Roman"/>
          <w:sz w:val="28"/>
        </w:rPr>
        <w:t>8</w:t>
      </w:r>
      <w:r w:rsidR="00683C57">
        <w:rPr>
          <w:rFonts w:ascii="Times New Roman" w:hAnsi="Times New Roman"/>
          <w:sz w:val="28"/>
        </w:rPr>
        <w:t>. Перечень оснований для отказа в приеме документов, необходимых для предоставления муниципальной услуги, возврата ходатайства</w:t>
      </w:r>
    </w:p>
    <w:p w:rsidR="002E444B" w:rsidRDefault="002E444B">
      <w:pPr>
        <w:ind w:firstLine="709"/>
        <w:jc w:val="center"/>
      </w:pPr>
    </w:p>
    <w:p w:rsidR="002E444B" w:rsidRDefault="00683C57">
      <w:pPr>
        <w:ind w:firstLine="709"/>
        <w:jc w:val="both"/>
        <w:rPr>
          <w:rFonts w:ascii="Times New Roman" w:hAnsi="Times New Roman"/>
          <w:sz w:val="28"/>
        </w:rPr>
      </w:pPr>
      <w:r w:rsidRPr="00523560">
        <w:rPr>
          <w:rFonts w:ascii="Times New Roman" w:hAnsi="Times New Roman"/>
          <w:sz w:val="28"/>
        </w:rPr>
        <w:t>3</w:t>
      </w:r>
      <w:r w:rsidR="005553D3" w:rsidRPr="00523560">
        <w:rPr>
          <w:rFonts w:ascii="Times New Roman" w:hAnsi="Times New Roman"/>
          <w:sz w:val="28"/>
        </w:rPr>
        <w:t>1</w:t>
      </w:r>
      <w:r w:rsidRPr="00523560">
        <w:rPr>
          <w:rFonts w:ascii="Times New Roman" w:hAnsi="Times New Roman"/>
          <w:sz w:val="28"/>
        </w:rPr>
        <w:t>. Основаниями для отказа в приеме документов являются:</w:t>
      </w:r>
    </w:p>
    <w:p w:rsidR="002E444B" w:rsidRDefault="005553D3">
      <w:pPr>
        <w:ind w:firstLine="709"/>
        <w:jc w:val="both"/>
      </w:pPr>
      <w:r>
        <w:rPr>
          <w:rFonts w:ascii="Times New Roman" w:hAnsi="Times New Roman"/>
          <w:sz w:val="28"/>
        </w:rPr>
        <w:t>1</w:t>
      </w:r>
      <w:r w:rsidR="00683C57">
        <w:rPr>
          <w:rFonts w:ascii="Times New Roman" w:hAnsi="Times New Roman"/>
          <w:sz w:val="28"/>
        </w:rPr>
        <w:t>)</w:t>
      </w:r>
      <w:r w:rsidR="00683C57">
        <w:rPr>
          <w:rFonts w:ascii="Times New Roman" w:hAnsi="Times New Roman"/>
          <w:sz w:val="28"/>
        </w:rPr>
        <w:tab/>
        <w:t>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2E444B" w:rsidRDefault="0066373F">
      <w:pPr>
        <w:ind w:firstLine="709"/>
        <w:jc w:val="both"/>
      </w:pPr>
      <w:r>
        <w:rPr>
          <w:rFonts w:ascii="Times New Roman" w:hAnsi="Times New Roman"/>
          <w:sz w:val="28"/>
        </w:rPr>
        <w:t>2</w:t>
      </w:r>
      <w:r w:rsidR="00683C57">
        <w:rPr>
          <w:rFonts w:ascii="Times New Roman" w:hAnsi="Times New Roman"/>
          <w:sz w:val="28"/>
        </w:rPr>
        <w:t>) несоответствие документов требованиям, указанным в пункте 2</w:t>
      </w:r>
      <w:r>
        <w:rPr>
          <w:rFonts w:ascii="Times New Roman" w:hAnsi="Times New Roman"/>
          <w:sz w:val="28"/>
        </w:rPr>
        <w:t>8</w:t>
      </w:r>
      <w:r w:rsidR="00683C57">
        <w:rPr>
          <w:rFonts w:ascii="Times New Roman" w:hAnsi="Times New Roman"/>
          <w:sz w:val="28"/>
        </w:rPr>
        <w:t xml:space="preserve"> настоящего административного регламента;</w:t>
      </w:r>
    </w:p>
    <w:p w:rsidR="002E444B" w:rsidRDefault="0066373F">
      <w:pPr>
        <w:ind w:firstLine="709"/>
        <w:jc w:val="both"/>
      </w:pPr>
      <w:r>
        <w:rPr>
          <w:rFonts w:ascii="Times New Roman" w:hAnsi="Times New Roman"/>
          <w:sz w:val="28"/>
        </w:rPr>
        <w:t>3</w:t>
      </w:r>
      <w:r w:rsidR="00683C57">
        <w:rPr>
          <w:rFonts w:ascii="Times New Roman" w:hAnsi="Times New Roman"/>
          <w:sz w:val="28"/>
        </w:rPr>
        <w:t>) наличие в документах нецензурных либо оскорбительных выражений, угроз жизни, здоровью и имуществу сотрудников уполномоченного органа, а также членов их семей;</w:t>
      </w:r>
    </w:p>
    <w:p w:rsidR="002E444B" w:rsidRDefault="0066373F">
      <w:pPr>
        <w:ind w:firstLine="709"/>
        <w:jc w:val="both"/>
        <w:rPr>
          <w:rFonts w:ascii="Times New Roman" w:hAnsi="Times New Roman"/>
          <w:sz w:val="28"/>
        </w:rPr>
      </w:pPr>
      <w:r>
        <w:rPr>
          <w:rFonts w:ascii="Times New Roman" w:hAnsi="Times New Roman"/>
          <w:sz w:val="28"/>
        </w:rPr>
        <w:t>4</w:t>
      </w:r>
      <w:r w:rsidR="00683C57">
        <w:rPr>
          <w:rFonts w:ascii="Times New Roman" w:hAnsi="Times New Roman"/>
          <w:sz w:val="28"/>
        </w:rPr>
        <w:t xml:space="preserve">) текст ходатайства не поддается прочтению (ответ на ходатайство не </w:t>
      </w:r>
      <w:r w:rsidR="00683C57">
        <w:rPr>
          <w:rFonts w:ascii="Times New Roman" w:hAnsi="Times New Roman"/>
          <w:sz w:val="28"/>
        </w:rPr>
        <w:lastRenderedPageBreak/>
        <w:t xml:space="preserve">дается и оно не подлежит направлению на рассмотрение в соответствии с компетенцией, о чем в течение </w:t>
      </w:r>
      <w:r w:rsidR="000A6EF1">
        <w:rPr>
          <w:rFonts w:ascii="Times New Roman" w:hAnsi="Times New Roman"/>
          <w:sz w:val="28"/>
        </w:rPr>
        <w:t>2</w:t>
      </w:r>
      <w:r w:rsidR="00683C57">
        <w:rPr>
          <w:rFonts w:ascii="Times New Roman" w:hAnsi="Times New Roman"/>
          <w:sz w:val="28"/>
        </w:rPr>
        <w:t xml:space="preserve"> рабочих дней со дня регистрации ходатайств</w:t>
      </w:r>
      <w:r w:rsidR="00770853">
        <w:rPr>
          <w:rFonts w:ascii="Times New Roman" w:hAnsi="Times New Roman"/>
          <w:sz w:val="28"/>
        </w:rPr>
        <w:t>а</w:t>
      </w:r>
      <w:r w:rsidR="00683C57">
        <w:rPr>
          <w:rFonts w:ascii="Times New Roman" w:hAnsi="Times New Roman"/>
          <w:sz w:val="28"/>
        </w:rPr>
        <w:t xml:space="preserve"> сообщается гражданину, направившему ходатайство, если его фамилия и почтовый адрес поддаются прочтению).</w:t>
      </w:r>
    </w:p>
    <w:p w:rsidR="000A6EF1" w:rsidRPr="00523560" w:rsidRDefault="0066373F" w:rsidP="000A6EF1">
      <w:pPr>
        <w:ind w:firstLine="709"/>
        <w:jc w:val="both"/>
        <w:rPr>
          <w:rFonts w:ascii="Times New Roman" w:hAnsi="Times New Roman"/>
          <w:sz w:val="28"/>
        </w:rPr>
      </w:pPr>
      <w:r w:rsidRPr="00523560">
        <w:rPr>
          <w:rFonts w:ascii="Times New Roman" w:hAnsi="Times New Roman"/>
          <w:sz w:val="28"/>
        </w:rPr>
        <w:t xml:space="preserve">32. </w:t>
      </w:r>
      <w:r w:rsidR="000A6EF1" w:rsidRPr="00523560">
        <w:rPr>
          <w:rFonts w:ascii="Times New Roman" w:hAnsi="Times New Roman"/>
          <w:sz w:val="28"/>
        </w:rPr>
        <w:t>В случае если в момент подачи ходатайства и документов заявителем, сотрудником, осуществляющим предоставление муниципальной услуги, выявлены основания для отказа в приеме документов, заявителю возвращаются документы и в устной форме разъясняются причины отказа, а также способы устранения обстоятельств, препятствующих приему документов  (если такие обстоятельства устранимы).</w:t>
      </w:r>
    </w:p>
    <w:p w:rsidR="000A6EF1" w:rsidRPr="00523560" w:rsidRDefault="000A6EF1" w:rsidP="000A6EF1">
      <w:pPr>
        <w:ind w:firstLine="709"/>
        <w:jc w:val="both"/>
        <w:rPr>
          <w:rFonts w:ascii="Times New Roman" w:hAnsi="Times New Roman"/>
          <w:sz w:val="28"/>
        </w:rPr>
      </w:pPr>
      <w:r w:rsidRPr="00523560">
        <w:rPr>
          <w:rFonts w:ascii="Times New Roman" w:hAnsi="Times New Roman"/>
          <w:sz w:val="28"/>
        </w:rPr>
        <w:t>По требованию заявителя, сотрудник, осуществляющий предоставление муниципальной услуги, выдает (направляет) заявителю письменное уведомление об отказе в приеме документов в течение 2 рабочих дней со дня регистрации ходатайства и документов.</w:t>
      </w:r>
    </w:p>
    <w:p w:rsidR="0066373F" w:rsidRPr="00523560" w:rsidRDefault="000A6EF1" w:rsidP="000A6EF1">
      <w:pPr>
        <w:ind w:firstLine="709"/>
        <w:jc w:val="both"/>
      </w:pPr>
      <w:r w:rsidRPr="00523560">
        <w:rPr>
          <w:rFonts w:ascii="Times New Roman" w:hAnsi="Times New Roman"/>
          <w:sz w:val="28"/>
        </w:rPr>
        <w:t xml:space="preserve">В случае отказа в приеме документов, поданных через организации почтовой связи, уполномоченный орган не позднее 2 рабочих дней со дня регистрации документов в уполномоченном органе направляет заявителю уведомление об отказе в приеме </w:t>
      </w:r>
      <w:r w:rsidR="007D784F" w:rsidRPr="00523560">
        <w:rPr>
          <w:rFonts w:ascii="Times New Roman" w:hAnsi="Times New Roman"/>
          <w:sz w:val="28"/>
        </w:rPr>
        <w:t>ходатайства</w:t>
      </w:r>
      <w:r w:rsidRPr="00523560">
        <w:rPr>
          <w:rFonts w:ascii="Times New Roman" w:hAnsi="Times New Roman"/>
          <w:sz w:val="28"/>
        </w:rPr>
        <w:t xml:space="preserve"> и документов, с указанием причин отказа на адрес, указанный им в заявлении.</w:t>
      </w:r>
    </w:p>
    <w:p w:rsidR="00DD47BF" w:rsidRPr="00DD47BF" w:rsidRDefault="00683C57" w:rsidP="00DD47BF">
      <w:pPr>
        <w:widowControl/>
        <w:suppressAutoHyphens w:val="0"/>
        <w:overflowPunct/>
        <w:ind w:firstLine="709"/>
        <w:jc w:val="both"/>
        <w:textAlignment w:val="auto"/>
        <w:rPr>
          <w:rFonts w:ascii="Times New Roman" w:hAnsi="Times New Roman"/>
          <w:sz w:val="28"/>
        </w:rPr>
      </w:pPr>
      <w:r w:rsidRPr="00523560">
        <w:rPr>
          <w:rFonts w:ascii="Times New Roman" w:hAnsi="Times New Roman"/>
          <w:sz w:val="28"/>
        </w:rPr>
        <w:t>3</w:t>
      </w:r>
      <w:r w:rsidR="00DD47BF" w:rsidRPr="00523560">
        <w:rPr>
          <w:rFonts w:ascii="Times New Roman" w:hAnsi="Times New Roman"/>
          <w:sz w:val="28"/>
        </w:rPr>
        <w:t>3</w:t>
      </w:r>
      <w:r w:rsidRPr="00523560">
        <w:rPr>
          <w:rFonts w:ascii="Times New Roman" w:hAnsi="Times New Roman"/>
          <w:sz w:val="28"/>
        </w:rPr>
        <w:t xml:space="preserve">. </w:t>
      </w:r>
      <w:r w:rsidR="00DD47BF" w:rsidRPr="00523560">
        <w:rPr>
          <w:rFonts w:ascii="Times New Roman" w:hAnsi="Times New Roman"/>
          <w:sz w:val="28"/>
        </w:rPr>
        <w:t>В рассмотрении ходатайства может быть отказано в случае, если:</w:t>
      </w:r>
    </w:p>
    <w:p w:rsidR="00DD47BF" w:rsidRPr="00DD47BF" w:rsidRDefault="00DD47BF" w:rsidP="00DD47BF">
      <w:pPr>
        <w:widowControl/>
        <w:suppressAutoHyphens w:val="0"/>
        <w:overflowPunct/>
        <w:ind w:firstLine="709"/>
        <w:jc w:val="both"/>
        <w:textAlignment w:val="auto"/>
        <w:rPr>
          <w:rFonts w:ascii="Times New Roman" w:hAnsi="Times New Roman"/>
          <w:sz w:val="28"/>
        </w:rPr>
      </w:pPr>
      <w:r w:rsidRPr="00DD47BF">
        <w:rPr>
          <w:rFonts w:ascii="Times New Roman" w:hAnsi="Times New Roman"/>
          <w:sz w:val="28"/>
        </w:rPr>
        <w:t>1) с ходатайством обратилось ненадлежащее лицо;</w:t>
      </w:r>
    </w:p>
    <w:p w:rsidR="00DD47BF" w:rsidRDefault="00DD47BF" w:rsidP="00DD47BF">
      <w:pPr>
        <w:widowControl/>
        <w:suppressAutoHyphens w:val="0"/>
        <w:overflowPunct/>
        <w:ind w:firstLine="709"/>
        <w:jc w:val="both"/>
        <w:textAlignment w:val="auto"/>
        <w:rPr>
          <w:rFonts w:ascii="Times New Roman" w:hAnsi="Times New Roman"/>
          <w:sz w:val="28"/>
        </w:rPr>
      </w:pPr>
      <w:r w:rsidRPr="00DD47BF">
        <w:rPr>
          <w:rFonts w:ascii="Times New Roman" w:hAnsi="Times New Roman"/>
          <w:sz w:val="28"/>
        </w:rPr>
        <w:t>2) к ходатайству приложены документы, состав, форма или содержание которых не соответствуют требованиям земельного законодательства.</w:t>
      </w:r>
    </w:p>
    <w:p w:rsidR="002E444B" w:rsidRDefault="00DD47BF">
      <w:pPr>
        <w:widowControl/>
        <w:suppressAutoHyphens w:val="0"/>
        <w:overflowPunct/>
        <w:ind w:firstLine="709"/>
        <w:jc w:val="both"/>
        <w:textAlignment w:val="auto"/>
      </w:pPr>
      <w:r>
        <w:rPr>
          <w:rFonts w:ascii="Times New Roman" w:hAnsi="Times New Roman"/>
          <w:kern w:val="0"/>
          <w:sz w:val="28"/>
          <w:szCs w:val="28"/>
        </w:rPr>
        <w:t xml:space="preserve">34. </w:t>
      </w:r>
      <w:r w:rsidR="00683C57">
        <w:rPr>
          <w:rFonts w:ascii="Times New Roman" w:hAnsi="Times New Roman"/>
          <w:kern w:val="0"/>
          <w:sz w:val="28"/>
          <w:szCs w:val="28"/>
        </w:rPr>
        <w:t>Ходатайство, не подлежащее рассмотрению по основаниям, уст</w:t>
      </w:r>
      <w:r w:rsidR="00683C57">
        <w:rPr>
          <w:rFonts w:ascii="Times New Roman" w:hAnsi="Times New Roman"/>
          <w:kern w:val="0"/>
          <w:sz w:val="28"/>
          <w:szCs w:val="28"/>
        </w:rPr>
        <w:t>а</w:t>
      </w:r>
      <w:r w:rsidR="00683C57">
        <w:rPr>
          <w:rFonts w:ascii="Times New Roman" w:hAnsi="Times New Roman"/>
          <w:kern w:val="0"/>
          <w:sz w:val="28"/>
          <w:szCs w:val="28"/>
        </w:rPr>
        <w:t xml:space="preserve">новленным </w:t>
      </w:r>
      <w:r w:rsidR="00683C57">
        <w:rPr>
          <w:rFonts w:ascii="Times New Roman" w:hAnsi="Times New Roman"/>
          <w:sz w:val="28"/>
        </w:rPr>
        <w:t xml:space="preserve">требованиям пункта </w:t>
      </w:r>
      <w:r>
        <w:rPr>
          <w:rFonts w:ascii="Times New Roman" w:hAnsi="Times New Roman"/>
          <w:sz w:val="28"/>
        </w:rPr>
        <w:t>33</w:t>
      </w:r>
      <w:r w:rsidR="00683C57">
        <w:rPr>
          <w:rFonts w:ascii="Times New Roman" w:hAnsi="Times New Roman"/>
          <w:sz w:val="28"/>
        </w:rPr>
        <w:t xml:space="preserve"> настоящего административного регламе</w:t>
      </w:r>
      <w:r w:rsidR="00683C57">
        <w:rPr>
          <w:rFonts w:ascii="Times New Roman" w:hAnsi="Times New Roman"/>
          <w:sz w:val="28"/>
        </w:rPr>
        <w:t>н</w:t>
      </w:r>
      <w:r w:rsidR="00683C57">
        <w:rPr>
          <w:rFonts w:ascii="Times New Roman" w:hAnsi="Times New Roman"/>
          <w:sz w:val="28"/>
        </w:rPr>
        <w:t xml:space="preserve">та, </w:t>
      </w:r>
      <w:r w:rsidR="00683C57">
        <w:rPr>
          <w:rFonts w:ascii="Times New Roman" w:hAnsi="Times New Roman"/>
          <w:kern w:val="0"/>
          <w:sz w:val="28"/>
          <w:szCs w:val="28"/>
        </w:rPr>
        <w:t>подлежит возврату заявителю в течение тридцати дней со дня его рег</w:t>
      </w:r>
      <w:r w:rsidR="00683C57">
        <w:rPr>
          <w:rFonts w:ascii="Times New Roman" w:hAnsi="Times New Roman"/>
          <w:kern w:val="0"/>
          <w:sz w:val="28"/>
          <w:szCs w:val="28"/>
        </w:rPr>
        <w:t>и</w:t>
      </w:r>
      <w:r w:rsidR="00683C57">
        <w:rPr>
          <w:rFonts w:ascii="Times New Roman" w:hAnsi="Times New Roman"/>
          <w:kern w:val="0"/>
          <w:sz w:val="28"/>
          <w:szCs w:val="28"/>
        </w:rPr>
        <w:t>страции с указанием причин, послуживших основанием для отказа в прин</w:t>
      </w:r>
      <w:r w:rsidR="00683C57">
        <w:rPr>
          <w:rFonts w:ascii="Times New Roman" w:hAnsi="Times New Roman"/>
          <w:kern w:val="0"/>
          <w:sz w:val="28"/>
          <w:szCs w:val="28"/>
        </w:rPr>
        <w:t>я</w:t>
      </w:r>
      <w:r w:rsidR="00683C57">
        <w:rPr>
          <w:rFonts w:ascii="Times New Roman" w:hAnsi="Times New Roman"/>
          <w:kern w:val="0"/>
          <w:sz w:val="28"/>
          <w:szCs w:val="28"/>
        </w:rPr>
        <w:t>тии ходатайства для рассмотрения.</w:t>
      </w:r>
    </w:p>
    <w:p w:rsidR="002E444B" w:rsidRDefault="00683C57">
      <w:pPr>
        <w:ind w:firstLine="709"/>
        <w:jc w:val="both"/>
      </w:pPr>
      <w:r>
        <w:rPr>
          <w:rFonts w:ascii="Times New Roman" w:hAnsi="Times New Roman"/>
          <w:sz w:val="28"/>
        </w:rPr>
        <w:t>3</w:t>
      </w:r>
      <w:r w:rsidR="00DD47BF">
        <w:rPr>
          <w:rFonts w:ascii="Times New Roman" w:hAnsi="Times New Roman"/>
          <w:sz w:val="28"/>
        </w:rPr>
        <w:t>5</w:t>
      </w:r>
      <w:r>
        <w:rPr>
          <w:rFonts w:ascii="Times New Roman" w:hAnsi="Times New Roman"/>
          <w:sz w:val="28"/>
        </w:rPr>
        <w:t xml:space="preserve">. Отказ в приеме </w:t>
      </w:r>
      <w:r w:rsidR="00DD47BF" w:rsidRPr="00523560">
        <w:rPr>
          <w:rFonts w:ascii="Times New Roman" w:hAnsi="Times New Roman"/>
          <w:sz w:val="28"/>
        </w:rPr>
        <w:t xml:space="preserve">документов и рассмотрении </w:t>
      </w:r>
      <w:r w:rsidRPr="00523560">
        <w:rPr>
          <w:rFonts w:ascii="Times New Roman" w:hAnsi="Times New Roman"/>
          <w:sz w:val="28"/>
        </w:rPr>
        <w:t>ходатайства</w:t>
      </w:r>
      <w:r>
        <w:rPr>
          <w:rFonts w:ascii="Times New Roman" w:hAnsi="Times New Roman"/>
          <w:sz w:val="28"/>
        </w:rPr>
        <w:t xml:space="preserve"> не препятствует повторному обращению заявителя в порядке, установленном </w:t>
      </w:r>
      <w:r w:rsidRPr="00523560">
        <w:rPr>
          <w:rFonts w:ascii="Times New Roman" w:hAnsi="Times New Roman"/>
          <w:sz w:val="28"/>
        </w:rPr>
        <w:t>настоящ</w:t>
      </w:r>
      <w:r w:rsidR="00DD47BF" w:rsidRPr="00523560">
        <w:rPr>
          <w:rFonts w:ascii="Times New Roman" w:hAnsi="Times New Roman"/>
          <w:sz w:val="28"/>
        </w:rPr>
        <w:t>им</w:t>
      </w:r>
      <w:r w:rsidRPr="00523560">
        <w:rPr>
          <w:rFonts w:ascii="Times New Roman" w:hAnsi="Times New Roman"/>
          <w:sz w:val="28"/>
        </w:rPr>
        <w:t xml:space="preserve"> административн</w:t>
      </w:r>
      <w:r w:rsidR="00DD47BF" w:rsidRPr="00523560">
        <w:rPr>
          <w:rFonts w:ascii="Times New Roman" w:hAnsi="Times New Roman"/>
          <w:sz w:val="28"/>
        </w:rPr>
        <w:t>ым</w:t>
      </w:r>
      <w:r w:rsidRPr="00523560">
        <w:rPr>
          <w:rFonts w:ascii="Times New Roman" w:hAnsi="Times New Roman"/>
          <w:sz w:val="28"/>
        </w:rPr>
        <w:t xml:space="preserve"> регламент</w:t>
      </w:r>
      <w:r w:rsidR="00DD47BF" w:rsidRPr="00523560">
        <w:rPr>
          <w:rFonts w:ascii="Times New Roman" w:hAnsi="Times New Roman"/>
          <w:sz w:val="28"/>
        </w:rPr>
        <w:t>ом</w:t>
      </w:r>
      <w:r w:rsidRPr="00523560">
        <w:rPr>
          <w:rFonts w:ascii="Times New Roman" w:hAnsi="Times New Roman"/>
          <w:sz w:val="28"/>
        </w:rPr>
        <w:t>.</w:t>
      </w:r>
    </w:p>
    <w:p w:rsidR="002E444B" w:rsidRDefault="002E444B">
      <w:pPr>
        <w:ind w:firstLine="709"/>
        <w:jc w:val="both"/>
      </w:pPr>
    </w:p>
    <w:p w:rsidR="002E444B" w:rsidRDefault="00683C57">
      <w:pPr>
        <w:ind w:firstLine="709"/>
        <w:jc w:val="center"/>
      </w:pPr>
      <w:r>
        <w:rPr>
          <w:rFonts w:ascii="Times New Roman" w:hAnsi="Times New Roman"/>
          <w:sz w:val="28"/>
        </w:rPr>
        <w:t>8. Перечень оснований для приостановления или отказа в предоставлении муниципальной услуги</w:t>
      </w:r>
    </w:p>
    <w:p w:rsidR="002E444B" w:rsidRDefault="002E444B">
      <w:pPr>
        <w:ind w:firstLine="709"/>
        <w:jc w:val="center"/>
      </w:pPr>
    </w:p>
    <w:p w:rsidR="002E444B" w:rsidRDefault="00683C57">
      <w:pPr>
        <w:ind w:firstLine="709"/>
        <w:jc w:val="both"/>
      </w:pPr>
      <w:r>
        <w:rPr>
          <w:rFonts w:ascii="Times New Roman" w:hAnsi="Times New Roman"/>
          <w:sz w:val="28"/>
        </w:rPr>
        <w:t>3</w:t>
      </w:r>
      <w:r w:rsidR="005975F9">
        <w:rPr>
          <w:rFonts w:ascii="Times New Roman" w:hAnsi="Times New Roman"/>
          <w:sz w:val="28"/>
        </w:rPr>
        <w:t>6</w:t>
      </w:r>
      <w:r>
        <w:rPr>
          <w:rFonts w:ascii="Times New Roman" w:hAnsi="Times New Roman"/>
          <w:sz w:val="28"/>
        </w:rPr>
        <w:t>. Оснований для приостановления муниципальной услуги не предусмотрено.</w:t>
      </w:r>
    </w:p>
    <w:p w:rsidR="002E444B" w:rsidRDefault="00683C57">
      <w:pPr>
        <w:ind w:firstLine="709"/>
        <w:jc w:val="both"/>
        <w:rPr>
          <w:rFonts w:ascii="Times New Roman" w:hAnsi="Times New Roman"/>
          <w:sz w:val="28"/>
        </w:rPr>
      </w:pPr>
      <w:r>
        <w:rPr>
          <w:rFonts w:ascii="Times New Roman" w:hAnsi="Times New Roman"/>
          <w:sz w:val="28"/>
        </w:rPr>
        <w:t>3</w:t>
      </w:r>
      <w:r w:rsidR="005975F9">
        <w:rPr>
          <w:rFonts w:ascii="Times New Roman" w:hAnsi="Times New Roman"/>
          <w:sz w:val="28"/>
        </w:rPr>
        <w:t>7</w:t>
      </w:r>
      <w:r>
        <w:rPr>
          <w:rFonts w:ascii="Times New Roman" w:hAnsi="Times New Roman"/>
          <w:sz w:val="28"/>
        </w:rPr>
        <w:t>. Решение об отказе в предоставлении муниципальной услуги принимается уполномоченным органом при наличии хотя бы одного из следующих оснований:</w:t>
      </w:r>
    </w:p>
    <w:p w:rsidR="002E444B" w:rsidRDefault="00683C57">
      <w:pPr>
        <w:widowControl/>
        <w:suppressAutoHyphens w:val="0"/>
        <w:overflowPunct/>
        <w:ind w:firstLine="709"/>
        <w:jc w:val="both"/>
        <w:textAlignment w:val="auto"/>
      </w:pPr>
      <w:r>
        <w:rPr>
          <w:rFonts w:ascii="Times New Roman" w:hAnsi="Times New Roman"/>
          <w:kern w:val="0"/>
          <w:sz w:val="28"/>
          <w:szCs w:val="28"/>
        </w:rPr>
        <w:t>1) установления в соответствии с федеральными законами ограничения перевода земель или земельных участков в составе таких земель из одной к</w:t>
      </w:r>
      <w:r>
        <w:rPr>
          <w:rFonts w:ascii="Times New Roman" w:hAnsi="Times New Roman"/>
          <w:kern w:val="0"/>
          <w:sz w:val="28"/>
          <w:szCs w:val="28"/>
        </w:rPr>
        <w:t>а</w:t>
      </w:r>
      <w:r>
        <w:rPr>
          <w:rFonts w:ascii="Times New Roman" w:hAnsi="Times New Roman"/>
          <w:kern w:val="0"/>
          <w:sz w:val="28"/>
          <w:szCs w:val="28"/>
        </w:rPr>
        <w:t>тегории в другую либо запрета на такой перевод;</w:t>
      </w:r>
    </w:p>
    <w:p w:rsidR="002E444B" w:rsidRDefault="00683C57">
      <w:pPr>
        <w:widowControl/>
        <w:suppressAutoHyphens w:val="0"/>
        <w:overflowPunct/>
        <w:ind w:firstLine="709"/>
        <w:jc w:val="both"/>
        <w:textAlignment w:val="auto"/>
      </w:pPr>
      <w:r>
        <w:rPr>
          <w:rFonts w:ascii="Times New Roman" w:hAnsi="Times New Roman"/>
          <w:kern w:val="0"/>
          <w:sz w:val="28"/>
          <w:szCs w:val="28"/>
        </w:rPr>
        <w:lastRenderedPageBreak/>
        <w:t>2) наличия отрицательного заключения государственной экологической экспертизы в случае, если ее проведение предусмотрено федеральными зак</w:t>
      </w:r>
      <w:r>
        <w:rPr>
          <w:rFonts w:ascii="Times New Roman" w:hAnsi="Times New Roman"/>
          <w:kern w:val="0"/>
          <w:sz w:val="28"/>
          <w:szCs w:val="28"/>
        </w:rPr>
        <w:t>о</w:t>
      </w:r>
      <w:r>
        <w:rPr>
          <w:rFonts w:ascii="Times New Roman" w:hAnsi="Times New Roman"/>
          <w:kern w:val="0"/>
          <w:sz w:val="28"/>
          <w:szCs w:val="28"/>
        </w:rPr>
        <w:t>нами;</w:t>
      </w:r>
    </w:p>
    <w:p w:rsidR="002E444B" w:rsidRDefault="00683C57">
      <w:pPr>
        <w:widowControl/>
        <w:suppressAutoHyphens w:val="0"/>
        <w:overflowPunct/>
        <w:ind w:firstLine="709"/>
        <w:jc w:val="both"/>
        <w:textAlignment w:val="auto"/>
      </w:pPr>
      <w:r>
        <w:rPr>
          <w:rFonts w:ascii="Times New Roman" w:hAnsi="Times New Roman"/>
          <w:kern w:val="0"/>
          <w:sz w:val="28"/>
          <w:szCs w:val="28"/>
        </w:rPr>
        <w:t>3) установления несоответствия испрашиваемого целевого назначения земель или земельных участков утвержденным документам территориальн</w:t>
      </w:r>
      <w:r>
        <w:rPr>
          <w:rFonts w:ascii="Times New Roman" w:hAnsi="Times New Roman"/>
          <w:kern w:val="0"/>
          <w:sz w:val="28"/>
          <w:szCs w:val="28"/>
        </w:rPr>
        <w:t>о</w:t>
      </w:r>
      <w:r>
        <w:rPr>
          <w:rFonts w:ascii="Times New Roman" w:hAnsi="Times New Roman"/>
          <w:kern w:val="0"/>
          <w:sz w:val="28"/>
          <w:szCs w:val="28"/>
        </w:rPr>
        <w:t>го планирования и документации по планировке территории, землеустро</w:t>
      </w:r>
      <w:r>
        <w:rPr>
          <w:rFonts w:ascii="Times New Roman" w:hAnsi="Times New Roman"/>
          <w:kern w:val="0"/>
          <w:sz w:val="28"/>
          <w:szCs w:val="28"/>
        </w:rPr>
        <w:t>и</w:t>
      </w:r>
      <w:r>
        <w:rPr>
          <w:rFonts w:ascii="Times New Roman" w:hAnsi="Times New Roman"/>
          <w:kern w:val="0"/>
          <w:sz w:val="28"/>
          <w:szCs w:val="28"/>
        </w:rPr>
        <w:t>тельной документации.</w:t>
      </w:r>
      <w:r>
        <w:rPr>
          <w:rFonts w:ascii="Times New Roman" w:hAnsi="Times New Roman"/>
          <w:color w:val="000000"/>
          <w:sz w:val="28"/>
        </w:rPr>
        <w:t xml:space="preserve">          </w:t>
      </w:r>
    </w:p>
    <w:p w:rsidR="002E444B" w:rsidRDefault="00683C57">
      <w:pPr>
        <w:ind w:firstLine="709"/>
        <w:jc w:val="both"/>
      </w:pPr>
      <w:r>
        <w:rPr>
          <w:rFonts w:ascii="Times New Roman" w:hAnsi="Times New Roman"/>
          <w:sz w:val="28"/>
        </w:rPr>
        <w:t>3</w:t>
      </w:r>
      <w:r w:rsidR="005975F9">
        <w:rPr>
          <w:rFonts w:ascii="Times New Roman" w:hAnsi="Times New Roman"/>
          <w:sz w:val="28"/>
        </w:rPr>
        <w:t>8</w:t>
      </w:r>
      <w:r>
        <w:rPr>
          <w:rFonts w:ascii="Times New Roman" w:hAnsi="Times New Roman"/>
          <w:sz w:val="28"/>
        </w:rPr>
        <w:t>. Отказ в предоставлении муниципальной услуги может быть обжалован в порядке, установленном действующим законодательством.</w:t>
      </w:r>
    </w:p>
    <w:p w:rsidR="002E444B" w:rsidRDefault="002E444B">
      <w:pPr>
        <w:ind w:firstLine="709"/>
        <w:jc w:val="both"/>
      </w:pPr>
    </w:p>
    <w:p w:rsidR="002E444B" w:rsidRDefault="00683C57">
      <w:pPr>
        <w:ind w:firstLine="720"/>
        <w:jc w:val="center"/>
      </w:pPr>
      <w:r>
        <w:rPr>
          <w:rFonts w:ascii="Times New Roman" w:hAnsi="Times New Roman"/>
          <w:sz w:val="28"/>
        </w:rPr>
        <w:t>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E444B" w:rsidRDefault="002E444B">
      <w:pPr>
        <w:ind w:firstLine="720"/>
        <w:jc w:val="center"/>
      </w:pPr>
    </w:p>
    <w:p w:rsidR="002E444B" w:rsidRDefault="002E444B">
      <w:pPr>
        <w:ind w:left="720" w:firstLine="1134"/>
        <w:jc w:val="both"/>
      </w:pPr>
    </w:p>
    <w:p w:rsidR="002E444B" w:rsidRDefault="00683C57">
      <w:pPr>
        <w:ind w:firstLine="709"/>
        <w:jc w:val="both"/>
      </w:pPr>
      <w:r>
        <w:rPr>
          <w:rFonts w:ascii="Times New Roman" w:hAnsi="Times New Roman"/>
          <w:sz w:val="28"/>
        </w:rPr>
        <w:t>3</w:t>
      </w:r>
      <w:r w:rsidR="005975F9">
        <w:rPr>
          <w:rFonts w:ascii="Times New Roman" w:hAnsi="Times New Roman"/>
          <w:sz w:val="28"/>
        </w:rPr>
        <w:t>9</w:t>
      </w:r>
      <w:r>
        <w:rPr>
          <w:rFonts w:ascii="Times New Roman" w:hAnsi="Times New Roman"/>
          <w:sz w:val="28"/>
        </w:rPr>
        <w:t>.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2E444B" w:rsidRDefault="002E444B">
      <w:pPr>
        <w:ind w:firstLine="709"/>
        <w:jc w:val="both"/>
      </w:pPr>
    </w:p>
    <w:p w:rsidR="002E444B" w:rsidRDefault="00683C57">
      <w:pPr>
        <w:ind w:firstLine="709"/>
        <w:jc w:val="center"/>
      </w:pPr>
      <w:r>
        <w:rPr>
          <w:rFonts w:ascii="Times New Roman" w:hAnsi="Times New Roman"/>
          <w:sz w:val="28"/>
        </w:rPr>
        <w:t>10. Порядок, размер и основания взимания государственной пошлины или иной платы, взимаемой за предоставление муниципальной услуги</w:t>
      </w:r>
    </w:p>
    <w:p w:rsidR="002E444B" w:rsidRDefault="002E444B">
      <w:pPr>
        <w:ind w:left="720" w:firstLine="1134"/>
        <w:jc w:val="both"/>
      </w:pPr>
    </w:p>
    <w:p w:rsidR="002E444B" w:rsidRDefault="005975F9">
      <w:pPr>
        <w:ind w:firstLine="709"/>
        <w:jc w:val="both"/>
      </w:pPr>
      <w:r>
        <w:rPr>
          <w:rFonts w:ascii="Times New Roman" w:hAnsi="Times New Roman"/>
          <w:sz w:val="28"/>
        </w:rPr>
        <w:t>40</w:t>
      </w:r>
      <w:r w:rsidR="00683C57">
        <w:rPr>
          <w:rFonts w:ascii="Times New Roman" w:hAnsi="Times New Roman"/>
          <w:sz w:val="28"/>
        </w:rPr>
        <w:t>. Муниципальная услуга предоставляется без взимания государственной пошлины или иной платы.</w:t>
      </w:r>
    </w:p>
    <w:p w:rsidR="002E444B" w:rsidRDefault="002E444B">
      <w:pPr>
        <w:ind w:firstLine="709"/>
        <w:jc w:val="both"/>
      </w:pPr>
    </w:p>
    <w:p w:rsidR="002E444B" w:rsidRDefault="00683C57">
      <w:pPr>
        <w:ind w:firstLine="709"/>
        <w:jc w:val="center"/>
      </w:pPr>
      <w:r>
        <w:rPr>
          <w:rFonts w:ascii="Times New Roman" w:hAnsi="Times New Roman"/>
          <w:sz w:val="28"/>
        </w:rPr>
        <w:t>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E444B" w:rsidRDefault="002E444B">
      <w:pPr>
        <w:ind w:left="720" w:firstLine="1134"/>
        <w:jc w:val="both"/>
      </w:pPr>
    </w:p>
    <w:p w:rsidR="002E444B" w:rsidRDefault="005975F9">
      <w:pPr>
        <w:ind w:firstLine="709"/>
        <w:jc w:val="both"/>
      </w:pPr>
      <w:r>
        <w:rPr>
          <w:rFonts w:ascii="Times New Roman" w:hAnsi="Times New Roman"/>
          <w:sz w:val="28"/>
        </w:rPr>
        <w:t>41</w:t>
      </w:r>
      <w:r w:rsidR="00683C57">
        <w:rPr>
          <w:rFonts w:ascii="Times New Roman" w:hAnsi="Times New Roman"/>
          <w:sz w:val="28"/>
        </w:rPr>
        <w:t>. Плата за услуги, которые являются необходимыми и обязательными для предоставления муниципальной услуги, отсутствует.</w:t>
      </w:r>
    </w:p>
    <w:p w:rsidR="002E444B" w:rsidRDefault="002E444B">
      <w:pPr>
        <w:ind w:firstLine="709"/>
        <w:jc w:val="both"/>
      </w:pPr>
    </w:p>
    <w:p w:rsidR="002E444B" w:rsidRDefault="00683C57">
      <w:pPr>
        <w:ind w:firstLine="709"/>
        <w:jc w:val="center"/>
      </w:pPr>
      <w:r>
        <w:rPr>
          <w:rFonts w:ascii="Times New Roman" w:hAnsi="Times New Roman"/>
          <w:sz w:val="28"/>
        </w:rPr>
        <w:t>12.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2E444B" w:rsidRDefault="002E444B">
      <w:pPr>
        <w:ind w:left="720" w:firstLine="1134"/>
        <w:jc w:val="both"/>
      </w:pPr>
    </w:p>
    <w:p w:rsidR="002E444B" w:rsidRDefault="005975F9">
      <w:pPr>
        <w:ind w:firstLine="709"/>
        <w:jc w:val="both"/>
      </w:pPr>
      <w:r>
        <w:rPr>
          <w:rFonts w:ascii="Times New Roman" w:hAnsi="Times New Roman"/>
          <w:sz w:val="28"/>
        </w:rPr>
        <w:t>42</w:t>
      </w:r>
      <w:r w:rsidR="00683C57">
        <w:rPr>
          <w:rFonts w:ascii="Times New Roman" w:hAnsi="Times New Roman"/>
          <w:sz w:val="28"/>
        </w:rPr>
        <w:t>. 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не более 15 минут.</w:t>
      </w:r>
    </w:p>
    <w:p w:rsidR="002E444B" w:rsidRDefault="002E444B">
      <w:pPr>
        <w:ind w:firstLine="709"/>
        <w:jc w:val="both"/>
      </w:pPr>
    </w:p>
    <w:p w:rsidR="002E444B" w:rsidRDefault="00683C57">
      <w:pPr>
        <w:ind w:firstLine="709"/>
        <w:jc w:val="center"/>
      </w:pPr>
      <w:r>
        <w:rPr>
          <w:rFonts w:ascii="Times New Roman" w:hAnsi="Times New Roman"/>
          <w:sz w:val="28"/>
        </w:rPr>
        <w:t>13. Срок и порядок регистрации заявления заявителя о предоставлении муниципальной услуги, в том числе в электронной форме</w:t>
      </w:r>
    </w:p>
    <w:p w:rsidR="002E444B" w:rsidRDefault="002E444B">
      <w:pPr>
        <w:ind w:left="720" w:firstLine="1134"/>
        <w:jc w:val="both"/>
      </w:pPr>
    </w:p>
    <w:p w:rsidR="002E444B" w:rsidRDefault="005975F9">
      <w:pPr>
        <w:ind w:firstLine="709"/>
        <w:jc w:val="both"/>
      </w:pPr>
      <w:r>
        <w:rPr>
          <w:rFonts w:ascii="Times New Roman" w:hAnsi="Times New Roman"/>
          <w:sz w:val="28"/>
        </w:rPr>
        <w:lastRenderedPageBreak/>
        <w:t>43</w:t>
      </w:r>
      <w:r w:rsidR="00683C57">
        <w:rPr>
          <w:rFonts w:ascii="Times New Roman" w:hAnsi="Times New Roman"/>
          <w:sz w:val="28"/>
        </w:rPr>
        <w:t>. Муниципальная услуга в электронной форме не предоставляется.</w:t>
      </w:r>
    </w:p>
    <w:p w:rsidR="002E444B" w:rsidRDefault="005975F9">
      <w:pPr>
        <w:ind w:firstLine="709"/>
        <w:jc w:val="both"/>
      </w:pPr>
      <w:r>
        <w:rPr>
          <w:rFonts w:ascii="Times New Roman" w:hAnsi="Times New Roman"/>
          <w:sz w:val="28"/>
        </w:rPr>
        <w:t>44</w:t>
      </w:r>
      <w:r w:rsidR="00683C57">
        <w:rPr>
          <w:rFonts w:ascii="Times New Roman" w:hAnsi="Times New Roman"/>
          <w:sz w:val="28"/>
        </w:rPr>
        <w:t>. Прием ходатайства и документов о предоставлении муниципальной услуги, производят сотрудники, осуществляющие предоставление муниципальной услуги, после чего, ходатайство и прилагаемые к нему документы подлежат регистрации в отделе по контролю и делопроизводству  в течение рабочего дня.</w:t>
      </w:r>
    </w:p>
    <w:p w:rsidR="002E444B" w:rsidRDefault="005975F9">
      <w:pPr>
        <w:ind w:firstLine="709"/>
        <w:jc w:val="both"/>
      </w:pPr>
      <w:r>
        <w:rPr>
          <w:rFonts w:ascii="Times New Roman" w:hAnsi="Times New Roman"/>
          <w:sz w:val="28"/>
        </w:rPr>
        <w:t>45</w:t>
      </w:r>
      <w:r w:rsidR="00683C57">
        <w:rPr>
          <w:rFonts w:ascii="Times New Roman" w:hAnsi="Times New Roman"/>
          <w:sz w:val="28"/>
        </w:rPr>
        <w:t>. Максимальное время приема и регистрации заявления о предоставлении муниципальной услуги составляет 10 минут.</w:t>
      </w:r>
    </w:p>
    <w:p w:rsidR="002E444B" w:rsidRDefault="002E444B">
      <w:pPr>
        <w:ind w:firstLine="709"/>
        <w:jc w:val="both"/>
      </w:pPr>
    </w:p>
    <w:p w:rsidR="002E444B" w:rsidRDefault="00683C57">
      <w:pPr>
        <w:ind w:firstLine="709"/>
        <w:jc w:val="center"/>
      </w:pPr>
      <w:r>
        <w:rPr>
          <w:rFonts w:ascii="Times New Roman" w:hAnsi="Times New Roman"/>
          <w:sz w:val="28"/>
        </w:rPr>
        <w:t>14. Требования к помещениям, в которых предоставляется муниципальная услуга</w:t>
      </w:r>
    </w:p>
    <w:p w:rsidR="002E444B" w:rsidRDefault="002E444B">
      <w:pPr>
        <w:ind w:left="720" w:firstLine="1134"/>
        <w:jc w:val="both"/>
      </w:pPr>
    </w:p>
    <w:p w:rsidR="002E444B" w:rsidRDefault="005975F9">
      <w:pPr>
        <w:ind w:firstLine="709"/>
        <w:jc w:val="both"/>
      </w:pPr>
      <w:r>
        <w:rPr>
          <w:rFonts w:ascii="Times New Roman" w:hAnsi="Times New Roman"/>
          <w:sz w:val="28"/>
        </w:rPr>
        <w:t>46</w:t>
      </w:r>
      <w:r w:rsidR="00683C57">
        <w:rPr>
          <w:rFonts w:ascii="Times New Roman" w:hAnsi="Times New Roman"/>
          <w:sz w:val="28"/>
        </w:rPr>
        <w:t>.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2E444B" w:rsidRDefault="005975F9">
      <w:pPr>
        <w:ind w:firstLine="709"/>
        <w:jc w:val="both"/>
      </w:pPr>
      <w:r>
        <w:rPr>
          <w:rFonts w:ascii="Times New Roman" w:hAnsi="Times New Roman"/>
          <w:sz w:val="28"/>
        </w:rPr>
        <w:t>47</w:t>
      </w:r>
      <w:r w:rsidR="00683C57">
        <w:rPr>
          <w:rFonts w:ascii="Times New Roman" w:hAnsi="Times New Roman"/>
          <w:sz w:val="28"/>
        </w:rPr>
        <w:t>.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2E444B" w:rsidRDefault="005975F9">
      <w:pPr>
        <w:ind w:firstLine="709"/>
        <w:jc w:val="both"/>
      </w:pPr>
      <w:r>
        <w:rPr>
          <w:rFonts w:ascii="Times New Roman" w:hAnsi="Times New Roman"/>
          <w:sz w:val="28"/>
        </w:rPr>
        <w:t>48</w:t>
      </w:r>
      <w:r w:rsidR="00683C57">
        <w:rPr>
          <w:rFonts w:ascii="Times New Roman" w:hAnsi="Times New Roman"/>
          <w:sz w:val="28"/>
        </w:rPr>
        <w:t>.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Шелеховского района,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w:t>
      </w:r>
    </w:p>
    <w:p w:rsidR="002E444B" w:rsidRDefault="005975F9">
      <w:pPr>
        <w:ind w:firstLine="709"/>
        <w:jc w:val="both"/>
      </w:pPr>
      <w:r>
        <w:rPr>
          <w:rFonts w:ascii="Times New Roman" w:hAnsi="Times New Roman"/>
          <w:sz w:val="28"/>
        </w:rPr>
        <w:t>49</w:t>
      </w:r>
      <w:r w:rsidR="00683C57">
        <w:rPr>
          <w:rFonts w:ascii="Times New Roman" w:hAnsi="Times New Roman"/>
          <w:sz w:val="28"/>
        </w:rPr>
        <w:t>. Информационные таблички (вывески) размещаются рядом с входом, либо на двери входа так, чтобы они были хорошо видны заявителям.</w:t>
      </w:r>
    </w:p>
    <w:p w:rsidR="002E444B" w:rsidRDefault="005975F9">
      <w:pPr>
        <w:ind w:firstLine="709"/>
        <w:jc w:val="both"/>
      </w:pPr>
      <w:r>
        <w:rPr>
          <w:rFonts w:ascii="Times New Roman" w:hAnsi="Times New Roman"/>
          <w:sz w:val="28"/>
        </w:rPr>
        <w:t>50</w:t>
      </w:r>
      <w:r w:rsidR="00683C57">
        <w:rPr>
          <w:rFonts w:ascii="Times New Roman" w:hAnsi="Times New Roman"/>
          <w:sz w:val="28"/>
        </w:rPr>
        <w:t>. Прием заявлений и документов, необходимых для предоставления муниципальной услуги, осуществляется в кабинетах уполномоченного органа.</w:t>
      </w:r>
    </w:p>
    <w:p w:rsidR="002E444B" w:rsidRDefault="005975F9">
      <w:pPr>
        <w:ind w:firstLine="709"/>
        <w:jc w:val="both"/>
      </w:pPr>
      <w:r>
        <w:rPr>
          <w:rFonts w:ascii="Times New Roman" w:hAnsi="Times New Roman"/>
          <w:sz w:val="28"/>
        </w:rPr>
        <w:t>51</w:t>
      </w:r>
      <w:r w:rsidR="00683C57">
        <w:rPr>
          <w:rFonts w:ascii="Times New Roman" w:hAnsi="Times New Roman"/>
          <w:sz w:val="28"/>
        </w:rPr>
        <w:t>.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2E444B" w:rsidRDefault="005975F9">
      <w:pPr>
        <w:ind w:firstLine="709"/>
        <w:jc w:val="both"/>
      </w:pPr>
      <w:r>
        <w:rPr>
          <w:rFonts w:ascii="Times New Roman" w:hAnsi="Times New Roman"/>
          <w:sz w:val="28"/>
        </w:rPr>
        <w:t>52</w:t>
      </w:r>
      <w:r w:rsidR="00683C57">
        <w:rPr>
          <w:rFonts w:ascii="Times New Roman" w:hAnsi="Times New Roman"/>
          <w:sz w:val="28"/>
        </w:rPr>
        <w:t>. Каждое рабочее место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2E444B" w:rsidRDefault="005975F9">
      <w:pPr>
        <w:ind w:firstLine="709"/>
        <w:jc w:val="both"/>
      </w:pPr>
      <w:r>
        <w:rPr>
          <w:rFonts w:ascii="Times New Roman" w:hAnsi="Times New Roman"/>
          <w:sz w:val="28"/>
        </w:rPr>
        <w:t>53</w:t>
      </w:r>
      <w:r w:rsidR="00683C57">
        <w:rPr>
          <w:rFonts w:ascii="Times New Roman" w:hAnsi="Times New Roman"/>
          <w:sz w:val="28"/>
        </w:rPr>
        <w:t>. Места ожидания должны соответствовать комфортным условиям для заявителей и оптимальным условиям работы сотрудников, осуществляющих предоставление муниципальной услуги.</w:t>
      </w:r>
    </w:p>
    <w:p w:rsidR="002E444B" w:rsidRDefault="005975F9">
      <w:pPr>
        <w:ind w:firstLine="709"/>
        <w:jc w:val="both"/>
      </w:pPr>
      <w:r>
        <w:rPr>
          <w:rFonts w:ascii="Times New Roman" w:hAnsi="Times New Roman"/>
          <w:sz w:val="28"/>
        </w:rPr>
        <w:t>54</w:t>
      </w:r>
      <w:r w:rsidR="00683C57">
        <w:rPr>
          <w:rFonts w:ascii="Times New Roman" w:hAnsi="Times New Roman"/>
          <w:sz w:val="28"/>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E444B" w:rsidRDefault="005975F9">
      <w:pPr>
        <w:ind w:firstLine="709"/>
        <w:jc w:val="both"/>
      </w:pPr>
      <w:r>
        <w:rPr>
          <w:rFonts w:ascii="Times New Roman" w:hAnsi="Times New Roman"/>
          <w:sz w:val="28"/>
        </w:rPr>
        <w:t>55</w:t>
      </w:r>
      <w:r w:rsidR="00683C57">
        <w:rPr>
          <w:rFonts w:ascii="Times New Roman" w:hAnsi="Times New Roman"/>
          <w:sz w:val="28"/>
        </w:rPr>
        <w:t xml:space="preserve">. Места для заполнения документов оборудуются информационными </w:t>
      </w:r>
      <w:r w:rsidR="00683C57">
        <w:rPr>
          <w:rFonts w:ascii="Times New Roman" w:hAnsi="Times New Roman"/>
          <w:sz w:val="28"/>
        </w:rPr>
        <w:lastRenderedPageBreak/>
        <w:t>стендами, стульями и столами для возможности оформления документов.</w:t>
      </w:r>
    </w:p>
    <w:p w:rsidR="002E444B" w:rsidRDefault="005975F9">
      <w:pPr>
        <w:ind w:firstLine="709"/>
        <w:jc w:val="both"/>
      </w:pPr>
      <w:r>
        <w:rPr>
          <w:rFonts w:ascii="Times New Roman" w:hAnsi="Times New Roman"/>
          <w:sz w:val="28"/>
        </w:rPr>
        <w:t>56</w:t>
      </w:r>
      <w:r w:rsidR="00683C57">
        <w:rPr>
          <w:rFonts w:ascii="Times New Roman" w:hAnsi="Times New Roman"/>
          <w:sz w:val="28"/>
        </w:rPr>
        <w:t>. Заявителю, явившемуся для предоставления муниципальной услуги в уполномоченный орган лично, выдаются бланки заявлений, иных документов, заполнение которых необходимо для предоставления муниципальной услуги.</w:t>
      </w:r>
    </w:p>
    <w:p w:rsidR="002E444B" w:rsidRDefault="00683C57">
      <w:pPr>
        <w:ind w:firstLine="709"/>
        <w:jc w:val="both"/>
      </w:pPr>
      <w:r>
        <w:rPr>
          <w:rFonts w:ascii="Times New Roman" w:hAnsi="Times New Roman"/>
          <w:sz w:val="28"/>
        </w:rPr>
        <w:t>Инвалидам, имеющим стойкие расстройства функции зрения и (или) не имеющим возможности самостоятельно заполнить заявления и необходимые документы, сотрудниками, осуществляющими предоставление муниципальной услуги обеспечивается заполнение указанных документов для оказания муниципальной услуги.</w:t>
      </w:r>
    </w:p>
    <w:p w:rsidR="002E444B" w:rsidRDefault="005975F9">
      <w:pPr>
        <w:ind w:firstLine="709"/>
        <w:jc w:val="both"/>
      </w:pPr>
      <w:r>
        <w:rPr>
          <w:rFonts w:ascii="Times New Roman" w:hAnsi="Times New Roman"/>
          <w:sz w:val="28"/>
        </w:rPr>
        <w:t>57</w:t>
      </w:r>
      <w:r w:rsidR="00683C57">
        <w:rPr>
          <w:rFonts w:ascii="Times New Roman" w:hAnsi="Times New Roman"/>
          <w:sz w:val="28"/>
        </w:rPr>
        <w:t>. В целях обеспечения конфиденциальности сведений о заявителе одним сотрудником, осуществляющим предоставление муниципальной услуги, одновременно ведется прием только одного заявителя. Одновременный прием 2 и более заявителей не допускается.</w:t>
      </w:r>
    </w:p>
    <w:p w:rsidR="002E444B" w:rsidRDefault="002E444B">
      <w:pPr>
        <w:ind w:firstLine="709"/>
        <w:jc w:val="both"/>
      </w:pPr>
    </w:p>
    <w:p w:rsidR="002E444B" w:rsidRDefault="00683C57">
      <w:pPr>
        <w:ind w:firstLine="709"/>
        <w:jc w:val="center"/>
      </w:pPr>
      <w:r>
        <w:rPr>
          <w:rFonts w:ascii="Times New Roman" w:hAnsi="Times New Roman"/>
          <w:sz w:val="28"/>
        </w:rPr>
        <w:t>15. Показатели доступности и качества муниципальной услуги, в том числе количество взаимодействий заявителя с сотрудником, осуществляющим предоставление муниципальной услуги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w:t>
      </w:r>
    </w:p>
    <w:p w:rsidR="002E444B" w:rsidRDefault="002E444B">
      <w:pPr>
        <w:ind w:left="1800"/>
      </w:pPr>
    </w:p>
    <w:p w:rsidR="002E444B" w:rsidRDefault="005975F9">
      <w:pPr>
        <w:ind w:firstLine="709"/>
        <w:jc w:val="both"/>
      </w:pPr>
      <w:r>
        <w:rPr>
          <w:rFonts w:ascii="Times New Roman" w:hAnsi="Times New Roman"/>
          <w:sz w:val="28"/>
        </w:rPr>
        <w:t>58</w:t>
      </w:r>
      <w:r w:rsidR="00683C57">
        <w:rPr>
          <w:rFonts w:ascii="Times New Roman" w:hAnsi="Times New Roman"/>
          <w:sz w:val="28"/>
        </w:rPr>
        <w:t>. Основными показателями доступности и качества муниципальной услуги являются:</w:t>
      </w:r>
    </w:p>
    <w:p w:rsidR="002E444B" w:rsidRDefault="00683C57">
      <w:pPr>
        <w:ind w:firstLine="709"/>
        <w:jc w:val="both"/>
      </w:pPr>
      <w:r>
        <w:rPr>
          <w:rFonts w:ascii="Times New Roman" w:hAnsi="Times New Roman"/>
          <w:sz w:val="28"/>
        </w:rPr>
        <w:t>1) соблюдение требований к местам предоставления муниципальной услуги, их транспортной доступности;</w:t>
      </w:r>
    </w:p>
    <w:p w:rsidR="002E444B" w:rsidRDefault="00683C57">
      <w:pPr>
        <w:ind w:firstLine="709"/>
        <w:jc w:val="both"/>
      </w:pPr>
      <w:r>
        <w:rPr>
          <w:rFonts w:ascii="Times New Roman" w:hAnsi="Times New Roman"/>
          <w:sz w:val="28"/>
        </w:rPr>
        <w:t>2) среднее время ожидания в очереди при подаче документов;</w:t>
      </w:r>
    </w:p>
    <w:p w:rsidR="002E444B" w:rsidRDefault="00683C57">
      <w:pPr>
        <w:ind w:firstLine="709"/>
        <w:jc w:val="both"/>
      </w:pPr>
      <w:r>
        <w:rPr>
          <w:rFonts w:ascii="Times New Roman" w:hAnsi="Times New Roman"/>
          <w:sz w:val="28"/>
        </w:rPr>
        <w:t>3) количество обращений об обжаловании решений и действий (бездействия) уполномоченного органа, а также</w:t>
      </w:r>
      <w:r>
        <w:rPr>
          <w:rFonts w:eastAsia="Calibri" w:cs="Calibri"/>
        </w:rPr>
        <w:t xml:space="preserve"> </w:t>
      </w:r>
      <w:r>
        <w:rPr>
          <w:rFonts w:ascii="Times New Roman" w:hAnsi="Times New Roman"/>
          <w:sz w:val="28"/>
        </w:rPr>
        <w:t>сотрудников, осуществляющих предоставление муниципальной услуги;</w:t>
      </w:r>
    </w:p>
    <w:p w:rsidR="002E444B" w:rsidRDefault="00683C57">
      <w:pPr>
        <w:ind w:firstLine="709"/>
        <w:jc w:val="both"/>
      </w:pPr>
      <w:r>
        <w:rPr>
          <w:rFonts w:ascii="Times New Roman" w:hAnsi="Times New Roman"/>
          <w:sz w:val="28"/>
        </w:rPr>
        <w:t>4) количество взаимодействий заявителя с сотрудником, осуществляющим предоставление муниципальной услуги.</w:t>
      </w:r>
    </w:p>
    <w:p w:rsidR="002E444B" w:rsidRDefault="005975F9">
      <w:pPr>
        <w:ind w:firstLine="709"/>
        <w:jc w:val="both"/>
      </w:pPr>
      <w:r>
        <w:rPr>
          <w:rFonts w:ascii="Times New Roman" w:hAnsi="Times New Roman"/>
          <w:sz w:val="28"/>
        </w:rPr>
        <w:t>59</w:t>
      </w:r>
      <w:r w:rsidR="00683C57">
        <w:rPr>
          <w:rFonts w:ascii="Times New Roman" w:hAnsi="Times New Roman"/>
          <w:sz w:val="28"/>
        </w:rPr>
        <w:t>.  Основными требованиями к качеству рассмотрения обращений заявителей являются:</w:t>
      </w:r>
    </w:p>
    <w:p w:rsidR="002E444B" w:rsidRDefault="00683C57">
      <w:pPr>
        <w:ind w:firstLine="709"/>
        <w:jc w:val="both"/>
      </w:pPr>
      <w:r>
        <w:rPr>
          <w:rFonts w:ascii="Times New Roman" w:hAnsi="Times New Roman"/>
          <w:sz w:val="28"/>
        </w:rPr>
        <w:t>1) открытый доступ для заявителей и других лиц информации о порядке и сроках предоставления муниципальной услуги, порядке досудебного (внесудебного) обжалования;</w:t>
      </w:r>
    </w:p>
    <w:p w:rsidR="002E444B" w:rsidRDefault="00683C57">
      <w:pPr>
        <w:ind w:firstLine="709"/>
        <w:jc w:val="both"/>
      </w:pPr>
      <w:r>
        <w:rPr>
          <w:rFonts w:ascii="Times New Roman" w:hAnsi="Times New Roman"/>
          <w:sz w:val="28"/>
        </w:rPr>
        <w:t>2) соблюдение стандарта предоставления муниципальной услуги;</w:t>
      </w:r>
    </w:p>
    <w:p w:rsidR="002E444B" w:rsidRDefault="00683C57">
      <w:pPr>
        <w:ind w:firstLine="709"/>
        <w:jc w:val="both"/>
      </w:pPr>
      <w:r>
        <w:rPr>
          <w:rFonts w:ascii="Times New Roman" w:hAnsi="Times New Roman"/>
          <w:sz w:val="28"/>
        </w:rPr>
        <w:t>3) отсутствие жалоб заявителей на действия (бездействие) уполномоченного органа, предоставляющего муниципальную услугу, сотрудника, осуществляющего предоставление муниципальной услуги;</w:t>
      </w:r>
    </w:p>
    <w:p w:rsidR="002E444B" w:rsidRDefault="00683C57">
      <w:pPr>
        <w:ind w:firstLine="709"/>
        <w:jc w:val="both"/>
      </w:pPr>
      <w:r>
        <w:rPr>
          <w:rFonts w:ascii="Times New Roman" w:hAnsi="Times New Roman"/>
          <w:sz w:val="28"/>
        </w:rPr>
        <w:t>4) оперативность вынесения решения в отношении рассматриваемых обращений;</w:t>
      </w:r>
    </w:p>
    <w:p w:rsidR="002E444B" w:rsidRDefault="00683C57">
      <w:pPr>
        <w:ind w:firstLine="709"/>
        <w:jc w:val="both"/>
      </w:pPr>
      <w:r>
        <w:rPr>
          <w:rFonts w:ascii="Times New Roman" w:hAnsi="Times New Roman"/>
          <w:sz w:val="28"/>
        </w:rPr>
        <w:t>5) полнота и актуальность информации о порядке предоставления муниципальной услуги.</w:t>
      </w:r>
    </w:p>
    <w:p w:rsidR="002E444B" w:rsidRDefault="005975F9">
      <w:pPr>
        <w:ind w:firstLine="709"/>
        <w:jc w:val="both"/>
      </w:pPr>
      <w:r>
        <w:rPr>
          <w:rFonts w:ascii="Times New Roman" w:hAnsi="Times New Roman"/>
          <w:sz w:val="28"/>
        </w:rPr>
        <w:lastRenderedPageBreak/>
        <w:t>60</w:t>
      </w:r>
      <w:r w:rsidR="00683C57">
        <w:rPr>
          <w:rFonts w:ascii="Times New Roman" w:hAnsi="Times New Roman"/>
          <w:sz w:val="28"/>
        </w:rPr>
        <w:t>. Взаимодействие заявителя с сотрудником, осуществляющим предоставление муниципальной услуги, осуществляется при личном приеме граждан в соответствии с графиком приема граждан уполномоченного органа.</w:t>
      </w:r>
    </w:p>
    <w:p w:rsidR="002E444B" w:rsidRDefault="005975F9">
      <w:pPr>
        <w:ind w:firstLine="709"/>
        <w:jc w:val="both"/>
      </w:pPr>
      <w:r>
        <w:rPr>
          <w:rFonts w:ascii="Times New Roman" w:hAnsi="Times New Roman"/>
          <w:sz w:val="28"/>
        </w:rPr>
        <w:t>61</w:t>
      </w:r>
      <w:r w:rsidR="00683C57">
        <w:rPr>
          <w:rFonts w:ascii="Times New Roman" w:hAnsi="Times New Roman"/>
          <w:sz w:val="28"/>
        </w:rPr>
        <w:t>. Взаимодействие заявителя с сотрудником, осуществляющим предоставление муниципальной услуги, осуществляется при личном обращении заявителя:</w:t>
      </w:r>
    </w:p>
    <w:p w:rsidR="002E444B" w:rsidRDefault="00683C57">
      <w:pPr>
        <w:ind w:firstLine="709"/>
        <w:jc w:val="both"/>
      </w:pPr>
      <w:r>
        <w:rPr>
          <w:rFonts w:ascii="Times New Roman" w:hAnsi="Times New Roman"/>
          <w:sz w:val="28"/>
        </w:rPr>
        <w:t>1) для подачи документов, необходимых для предоставления муниципальной услуги;</w:t>
      </w:r>
    </w:p>
    <w:p w:rsidR="002E444B" w:rsidRDefault="00683C57">
      <w:pPr>
        <w:ind w:firstLine="709"/>
        <w:jc w:val="both"/>
      </w:pPr>
      <w:r>
        <w:rPr>
          <w:rFonts w:ascii="Times New Roman" w:hAnsi="Times New Roman"/>
          <w:sz w:val="28"/>
        </w:rPr>
        <w:t>2) за получением результата предоставления муниципальной услуги.</w:t>
      </w:r>
    </w:p>
    <w:p w:rsidR="002E444B" w:rsidRDefault="005975F9">
      <w:pPr>
        <w:ind w:firstLine="709"/>
        <w:jc w:val="both"/>
      </w:pPr>
      <w:r>
        <w:rPr>
          <w:rFonts w:ascii="Times New Roman" w:hAnsi="Times New Roman"/>
          <w:sz w:val="28"/>
        </w:rPr>
        <w:t>62</w:t>
      </w:r>
      <w:r w:rsidR="00683C57">
        <w:rPr>
          <w:rFonts w:ascii="Times New Roman" w:hAnsi="Times New Roman"/>
          <w:sz w:val="28"/>
        </w:rPr>
        <w:t>. Продолжительность взаимодействия заявителя с сотрудником, осуществляющим предоставление муниципальной услуги при предоставлении муниципальной  услуги не должна превышать 10 минут по каждому из указанных видов взаимодействия.</w:t>
      </w:r>
    </w:p>
    <w:p w:rsidR="002E444B" w:rsidRDefault="005975F9">
      <w:pPr>
        <w:ind w:firstLine="709"/>
        <w:jc w:val="both"/>
      </w:pPr>
      <w:r>
        <w:rPr>
          <w:rFonts w:ascii="Times New Roman" w:hAnsi="Times New Roman"/>
          <w:sz w:val="28"/>
        </w:rPr>
        <w:t>63</w:t>
      </w:r>
      <w:r w:rsidR="00683C57">
        <w:rPr>
          <w:rFonts w:ascii="Times New Roman" w:hAnsi="Times New Roman"/>
          <w:sz w:val="28"/>
        </w:rPr>
        <w:t>. Предоставление муниципальной услуги в МФЦ осуществляется в соответствии с соглашением, заключенным между МФЦ и уполномоченным органом, предоставляющим муниципальную услугу, с момента вступления в силу соответствующего соглашения о взаимодействии.</w:t>
      </w:r>
    </w:p>
    <w:p w:rsidR="002E444B" w:rsidRDefault="002E444B">
      <w:pPr>
        <w:ind w:firstLine="709"/>
        <w:jc w:val="center"/>
      </w:pPr>
    </w:p>
    <w:p w:rsidR="002E444B" w:rsidRDefault="00683C57">
      <w:pPr>
        <w:ind w:firstLine="709"/>
        <w:jc w:val="center"/>
      </w:pPr>
      <w:r>
        <w:rPr>
          <w:rFonts w:ascii="Times New Roman" w:hAnsi="Times New Roman"/>
          <w:sz w:val="28"/>
        </w:rPr>
        <w:t>16. Иные требования, в том числе учитывающие особенности предоставления муниципальной услуги в МФЦ</w:t>
      </w:r>
    </w:p>
    <w:p w:rsidR="002E444B" w:rsidRDefault="002E444B">
      <w:pPr>
        <w:jc w:val="center"/>
      </w:pPr>
    </w:p>
    <w:p w:rsidR="002E444B" w:rsidRDefault="005975F9">
      <w:pPr>
        <w:ind w:firstLine="709"/>
        <w:jc w:val="both"/>
      </w:pPr>
      <w:r>
        <w:rPr>
          <w:rFonts w:ascii="Times New Roman" w:hAnsi="Times New Roman"/>
          <w:sz w:val="28"/>
        </w:rPr>
        <w:t>64</w:t>
      </w:r>
      <w:r w:rsidR="00683C57">
        <w:rPr>
          <w:rFonts w:ascii="Times New Roman" w:hAnsi="Times New Roman"/>
          <w:sz w:val="28"/>
        </w:rPr>
        <w:t>.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2E444B" w:rsidRDefault="00683C57">
      <w:pPr>
        <w:ind w:firstLine="709"/>
        <w:jc w:val="both"/>
      </w:pPr>
      <w:r>
        <w:rPr>
          <w:rFonts w:ascii="Times New Roman" w:hAnsi="Times New Roman"/>
          <w:sz w:val="28"/>
        </w:rPr>
        <w:t>1) прием заявления и документов, необходимых для предоставления муниципальной услуги, подлежащих представлению заявителем;</w:t>
      </w:r>
    </w:p>
    <w:p w:rsidR="002E444B" w:rsidRDefault="00683C57">
      <w:pPr>
        <w:ind w:firstLine="709"/>
        <w:jc w:val="both"/>
      </w:pPr>
      <w:r>
        <w:rPr>
          <w:rFonts w:ascii="Times New Roman" w:hAnsi="Times New Roman"/>
          <w:sz w:val="28"/>
        </w:rPr>
        <w:t>2) обработка заявления и представленных документов;</w:t>
      </w:r>
    </w:p>
    <w:p w:rsidR="002E444B" w:rsidRDefault="00683C57">
      <w:pPr>
        <w:ind w:firstLine="709"/>
        <w:jc w:val="both"/>
      </w:pPr>
      <w:r>
        <w:rPr>
          <w:rFonts w:ascii="Times New Roman" w:hAnsi="Times New Roman"/>
          <w:sz w:val="28"/>
        </w:rPr>
        <w:t>3) выдача результата оказания муниципальной услуги или решения об отказе в предоставлении муниципальной услуги.</w:t>
      </w:r>
    </w:p>
    <w:p w:rsidR="002E444B" w:rsidRDefault="002E444B">
      <w:pPr>
        <w:ind w:firstLine="709"/>
        <w:jc w:val="both"/>
      </w:pPr>
    </w:p>
    <w:p w:rsidR="002E444B" w:rsidRDefault="00683C57">
      <w:pPr>
        <w:jc w:val="center"/>
      </w:pPr>
      <w:r>
        <w:rPr>
          <w:rFonts w:ascii="Times New Roman" w:hAnsi="Times New Roman"/>
          <w:sz w:val="28"/>
        </w:rPr>
        <w:t>III.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МФЦ</w:t>
      </w:r>
    </w:p>
    <w:p w:rsidR="002E444B" w:rsidRDefault="002E444B">
      <w:pPr>
        <w:jc w:val="center"/>
      </w:pPr>
    </w:p>
    <w:p w:rsidR="002E444B" w:rsidRDefault="00683C57">
      <w:pPr>
        <w:jc w:val="center"/>
      </w:pPr>
      <w:r>
        <w:rPr>
          <w:rFonts w:ascii="Times New Roman" w:hAnsi="Times New Roman"/>
          <w:sz w:val="28"/>
        </w:rPr>
        <w:t>1. Состав и последовательность административных процедур</w:t>
      </w:r>
    </w:p>
    <w:p w:rsidR="002E444B" w:rsidRDefault="002E444B">
      <w:pPr>
        <w:ind w:left="1815"/>
        <w:jc w:val="both"/>
      </w:pPr>
    </w:p>
    <w:p w:rsidR="002E444B" w:rsidRDefault="005975F9">
      <w:pPr>
        <w:ind w:firstLine="709"/>
        <w:jc w:val="both"/>
      </w:pPr>
      <w:r>
        <w:rPr>
          <w:rFonts w:ascii="Times New Roman" w:hAnsi="Times New Roman"/>
          <w:sz w:val="28"/>
        </w:rPr>
        <w:t>65</w:t>
      </w:r>
      <w:r w:rsidR="00683C57">
        <w:rPr>
          <w:rFonts w:ascii="Times New Roman" w:hAnsi="Times New Roman"/>
          <w:sz w:val="28"/>
        </w:rPr>
        <w:t>. Предоставление муниципальной услуги включает в себя следующие административные процедуры:</w:t>
      </w:r>
    </w:p>
    <w:p w:rsidR="002E444B" w:rsidRDefault="00683C57">
      <w:pPr>
        <w:ind w:firstLine="709"/>
        <w:jc w:val="both"/>
        <w:rPr>
          <w:rFonts w:ascii="Times New Roman" w:hAnsi="Times New Roman"/>
          <w:sz w:val="28"/>
        </w:rPr>
      </w:pPr>
      <w:r>
        <w:rPr>
          <w:rFonts w:ascii="Times New Roman" w:hAnsi="Times New Roman"/>
          <w:sz w:val="28"/>
        </w:rPr>
        <w:t>а) прием и регистрация ходатайства и документов, подлежащих представлению заявителем;</w:t>
      </w:r>
    </w:p>
    <w:p w:rsidR="000A3BA2" w:rsidRDefault="000A3BA2">
      <w:pPr>
        <w:ind w:firstLine="709"/>
        <w:jc w:val="both"/>
      </w:pPr>
      <w:r>
        <w:rPr>
          <w:rFonts w:ascii="Times New Roman" w:hAnsi="Times New Roman"/>
          <w:sz w:val="28"/>
        </w:rPr>
        <w:t>б) рассмотрение ходатайства</w:t>
      </w:r>
      <w:r w:rsidR="00A126E7">
        <w:rPr>
          <w:rFonts w:ascii="Times New Roman" w:hAnsi="Times New Roman"/>
          <w:sz w:val="28"/>
        </w:rPr>
        <w:t xml:space="preserve"> </w:t>
      </w:r>
      <w:r w:rsidR="00A126E7" w:rsidRPr="00A126E7">
        <w:rPr>
          <w:rFonts w:ascii="Times New Roman" w:hAnsi="Times New Roman"/>
          <w:sz w:val="28"/>
        </w:rPr>
        <w:t>об отнесении земель или земельных участков в составе таких земель к определенной категории</w:t>
      </w:r>
      <w:r>
        <w:rPr>
          <w:rFonts w:ascii="Times New Roman" w:hAnsi="Times New Roman"/>
          <w:sz w:val="28"/>
        </w:rPr>
        <w:t>;</w:t>
      </w:r>
    </w:p>
    <w:p w:rsidR="002E444B" w:rsidRDefault="000A3BA2">
      <w:pPr>
        <w:ind w:firstLine="709"/>
        <w:jc w:val="both"/>
      </w:pPr>
      <w:r>
        <w:rPr>
          <w:rFonts w:ascii="Times New Roman" w:hAnsi="Times New Roman"/>
          <w:sz w:val="28"/>
        </w:rPr>
        <w:lastRenderedPageBreak/>
        <w:t>в</w:t>
      </w:r>
      <w:r w:rsidR="00683C57">
        <w:rPr>
          <w:rFonts w:ascii="Times New Roman" w:hAnsi="Times New Roman"/>
          <w:sz w:val="28"/>
        </w:rPr>
        <w:t>) формирование и направление межведомственных запросов в органы, участвующие в предоставлении муниципальной услуги;</w:t>
      </w:r>
    </w:p>
    <w:p w:rsidR="002E444B" w:rsidRDefault="000A3BA2">
      <w:pPr>
        <w:ind w:firstLine="708"/>
        <w:jc w:val="both"/>
      </w:pPr>
      <w:r>
        <w:rPr>
          <w:rFonts w:ascii="Times New Roman" w:hAnsi="Times New Roman"/>
          <w:sz w:val="28"/>
        </w:rPr>
        <w:t>г</w:t>
      </w:r>
      <w:r w:rsidR="00683C57">
        <w:rPr>
          <w:rFonts w:ascii="Times New Roman" w:hAnsi="Times New Roman"/>
          <w:sz w:val="28"/>
        </w:rPr>
        <w:t>) принятие решения о</w:t>
      </w:r>
      <w:r>
        <w:rPr>
          <w:rFonts w:ascii="Times New Roman" w:hAnsi="Times New Roman"/>
          <w:sz w:val="28"/>
        </w:rPr>
        <w:t xml:space="preserve">б отнесении земель или земельных участков в составе таких земель к определенной категории либо об отказе в отнесении </w:t>
      </w:r>
      <w:r w:rsidRPr="000A3BA2">
        <w:rPr>
          <w:rFonts w:ascii="Times New Roman" w:hAnsi="Times New Roman"/>
          <w:sz w:val="28"/>
        </w:rPr>
        <w:t>земель или земельных участков в составе таких земель к определенной категории</w:t>
      </w:r>
      <w:r w:rsidR="00683C57">
        <w:rPr>
          <w:rFonts w:ascii="Times New Roman" w:hAnsi="Times New Roman"/>
          <w:sz w:val="28"/>
        </w:rPr>
        <w:t>;</w:t>
      </w:r>
    </w:p>
    <w:p w:rsidR="002E444B" w:rsidRDefault="000A3BA2">
      <w:pPr>
        <w:ind w:firstLine="709"/>
        <w:jc w:val="both"/>
      </w:pPr>
      <w:r>
        <w:rPr>
          <w:rFonts w:ascii="Times New Roman" w:hAnsi="Times New Roman"/>
          <w:sz w:val="28"/>
        </w:rPr>
        <w:t>д</w:t>
      </w:r>
      <w:r w:rsidR="00683C57">
        <w:rPr>
          <w:rFonts w:ascii="Times New Roman" w:hAnsi="Times New Roman"/>
          <w:sz w:val="28"/>
        </w:rPr>
        <w:t>) направление (выдача) заявителю результатов предоставления муниципальной услуги.</w:t>
      </w:r>
    </w:p>
    <w:p w:rsidR="002E444B" w:rsidRDefault="00D34EFC">
      <w:pPr>
        <w:ind w:firstLine="709"/>
        <w:jc w:val="both"/>
      </w:pPr>
      <w:r>
        <w:rPr>
          <w:rFonts w:ascii="Times New Roman" w:hAnsi="Times New Roman"/>
          <w:sz w:val="28"/>
        </w:rPr>
        <w:t>66</w:t>
      </w:r>
      <w:r w:rsidR="00683C57">
        <w:rPr>
          <w:rFonts w:ascii="Times New Roman" w:hAnsi="Times New Roman"/>
          <w:sz w:val="28"/>
        </w:rPr>
        <w:t>. Блок-схема предоставления муниципальной услуги приводится в Приложении 2 к настоящему административному регламенту.</w:t>
      </w:r>
    </w:p>
    <w:p w:rsidR="002E444B" w:rsidRDefault="002E444B">
      <w:pPr>
        <w:ind w:firstLine="709"/>
        <w:jc w:val="both"/>
      </w:pPr>
    </w:p>
    <w:p w:rsidR="002E444B" w:rsidRDefault="00683C57">
      <w:pPr>
        <w:jc w:val="center"/>
      </w:pPr>
      <w:r>
        <w:rPr>
          <w:rFonts w:ascii="Times New Roman" w:hAnsi="Times New Roman"/>
          <w:sz w:val="28"/>
        </w:rPr>
        <w:t>2. Прием и регистрация ходатайства и документов, подлежащих представлению заявителем</w:t>
      </w:r>
    </w:p>
    <w:p w:rsidR="002E444B" w:rsidRDefault="002E444B">
      <w:pPr>
        <w:jc w:val="center"/>
      </w:pPr>
    </w:p>
    <w:p w:rsidR="002E444B" w:rsidRDefault="00D34EFC">
      <w:pPr>
        <w:ind w:firstLine="709"/>
        <w:jc w:val="both"/>
      </w:pPr>
      <w:r>
        <w:rPr>
          <w:rFonts w:ascii="Times New Roman" w:hAnsi="Times New Roman"/>
          <w:sz w:val="28"/>
        </w:rPr>
        <w:t>67</w:t>
      </w:r>
      <w:r w:rsidR="00683C57">
        <w:rPr>
          <w:rFonts w:ascii="Times New Roman" w:hAnsi="Times New Roman"/>
          <w:sz w:val="28"/>
        </w:rPr>
        <w:t>. Основанием для начала административной процедуры является поступление в уполномоченный орган ходатайства с приложением документов одним из следующих способов:</w:t>
      </w:r>
    </w:p>
    <w:p w:rsidR="002E444B" w:rsidRDefault="00683C57">
      <w:pPr>
        <w:ind w:firstLine="709"/>
        <w:jc w:val="both"/>
      </w:pPr>
      <w:r>
        <w:rPr>
          <w:rFonts w:ascii="Times New Roman" w:hAnsi="Times New Roman"/>
          <w:sz w:val="28"/>
        </w:rPr>
        <w:t>1) в уполномоченный орган:</w:t>
      </w:r>
    </w:p>
    <w:p w:rsidR="002E444B" w:rsidRDefault="00683C57">
      <w:pPr>
        <w:ind w:firstLine="709"/>
        <w:jc w:val="both"/>
      </w:pPr>
      <w:r>
        <w:rPr>
          <w:rFonts w:ascii="Times New Roman" w:hAnsi="Times New Roman"/>
          <w:sz w:val="28"/>
        </w:rPr>
        <w:t>а) посредством личного обращения заявителя или его представителя;</w:t>
      </w:r>
    </w:p>
    <w:p w:rsidR="002E444B" w:rsidRDefault="00683C57">
      <w:pPr>
        <w:ind w:firstLine="709"/>
        <w:jc w:val="both"/>
      </w:pPr>
      <w:r>
        <w:rPr>
          <w:rFonts w:ascii="Times New Roman" w:hAnsi="Times New Roman"/>
          <w:sz w:val="28"/>
        </w:rPr>
        <w:t>б) посредством почтового отправления;</w:t>
      </w:r>
    </w:p>
    <w:p w:rsidR="002E444B" w:rsidRDefault="00683C57">
      <w:pPr>
        <w:ind w:firstLine="709"/>
        <w:jc w:val="both"/>
      </w:pPr>
      <w:r>
        <w:rPr>
          <w:rFonts w:ascii="Times New Roman" w:hAnsi="Times New Roman"/>
          <w:sz w:val="28"/>
        </w:rPr>
        <w:t>в) посредством МФЦ;</w:t>
      </w:r>
    </w:p>
    <w:p w:rsidR="002E444B" w:rsidRDefault="00683C57">
      <w:pPr>
        <w:ind w:firstLine="709"/>
        <w:jc w:val="both"/>
      </w:pPr>
      <w:r>
        <w:rPr>
          <w:rFonts w:ascii="Times New Roman" w:hAnsi="Times New Roman"/>
          <w:sz w:val="28"/>
        </w:rPr>
        <w:t>2) в МФЦ посредством личного обращения заявителя или его представителя.</w:t>
      </w:r>
    </w:p>
    <w:p w:rsidR="002E444B" w:rsidRDefault="00D34EFC">
      <w:pPr>
        <w:ind w:firstLine="709"/>
        <w:jc w:val="both"/>
      </w:pPr>
      <w:r>
        <w:rPr>
          <w:rFonts w:ascii="Times New Roman" w:hAnsi="Times New Roman"/>
          <w:sz w:val="28"/>
        </w:rPr>
        <w:t>68</w:t>
      </w:r>
      <w:r w:rsidR="00683C57">
        <w:rPr>
          <w:rFonts w:ascii="Times New Roman" w:hAnsi="Times New Roman"/>
          <w:sz w:val="28"/>
        </w:rPr>
        <w:t>. После приема ходатайства и документов о предоставлении муниципальной услуги сотрудником, осуществляющим предоставление муниципальной услуги, ходатайство подлежит регистрации в отделе по контролю и делопроизводству в день его поступления в системе электронного документооборота «Дело».</w:t>
      </w:r>
    </w:p>
    <w:p w:rsidR="002E444B" w:rsidRDefault="00683C57">
      <w:pPr>
        <w:ind w:firstLine="709"/>
        <w:jc w:val="both"/>
        <w:rPr>
          <w:rFonts w:ascii="Times New Roman" w:hAnsi="Times New Roman"/>
          <w:sz w:val="28"/>
        </w:rPr>
      </w:pPr>
      <w:r>
        <w:rPr>
          <w:rFonts w:ascii="Times New Roman" w:hAnsi="Times New Roman"/>
          <w:sz w:val="28"/>
        </w:rPr>
        <w:t xml:space="preserve">Днем регистрации обращения является день его поступления в уполномоченный орган. </w:t>
      </w:r>
    </w:p>
    <w:p w:rsidR="002E444B" w:rsidRDefault="00D34EFC">
      <w:pPr>
        <w:ind w:firstLine="709"/>
        <w:jc w:val="both"/>
      </w:pPr>
      <w:r>
        <w:rPr>
          <w:rFonts w:ascii="Times New Roman" w:hAnsi="Times New Roman"/>
          <w:sz w:val="28"/>
        </w:rPr>
        <w:t>69</w:t>
      </w:r>
      <w:r w:rsidR="00683C57">
        <w:rPr>
          <w:rFonts w:ascii="Times New Roman" w:hAnsi="Times New Roman"/>
          <w:sz w:val="28"/>
        </w:rPr>
        <w:t>. Максимальное время приема ходатайства  и прилагаемых к нему документов при личном обращении заявителя не превышает 10 минут.</w:t>
      </w:r>
    </w:p>
    <w:p w:rsidR="002E444B" w:rsidRDefault="00D34EFC">
      <w:pPr>
        <w:ind w:firstLine="709"/>
        <w:jc w:val="both"/>
      </w:pPr>
      <w:r>
        <w:rPr>
          <w:rFonts w:ascii="Times New Roman" w:hAnsi="Times New Roman"/>
          <w:sz w:val="28"/>
        </w:rPr>
        <w:t>70</w:t>
      </w:r>
      <w:r w:rsidR="00683C57">
        <w:rPr>
          <w:rFonts w:ascii="Times New Roman" w:hAnsi="Times New Roman"/>
          <w:sz w:val="28"/>
        </w:rPr>
        <w:t>. Заявителю или его представителю, подавшему ходатайство лично, в день обращения на копии ходатайства  ставится отметка о получении документов с указанием даты, фамилии, имени и (при наличии) отчества лица, принявшего документы.</w:t>
      </w:r>
    </w:p>
    <w:p w:rsidR="002E444B" w:rsidRDefault="00D34EFC">
      <w:pPr>
        <w:ind w:firstLine="709"/>
        <w:jc w:val="both"/>
      </w:pPr>
      <w:r>
        <w:rPr>
          <w:rFonts w:ascii="Times New Roman" w:hAnsi="Times New Roman"/>
          <w:sz w:val="28"/>
        </w:rPr>
        <w:t>71</w:t>
      </w:r>
      <w:r w:rsidR="00683C57">
        <w:rPr>
          <w:rFonts w:ascii="Times New Roman" w:hAnsi="Times New Roman"/>
          <w:sz w:val="28"/>
        </w:rPr>
        <w:t>. Результатом исполнения административной процедуры по приему и регистрации ходатайства  является передача ходатайства и прилагаемых к нему документов</w:t>
      </w:r>
      <w:r w:rsidR="00683C57">
        <w:rPr>
          <w:rFonts w:eastAsia="Calibri" w:cs="Calibri"/>
        </w:rPr>
        <w:t xml:space="preserve"> </w:t>
      </w:r>
      <w:r w:rsidR="00683C57">
        <w:rPr>
          <w:rFonts w:ascii="Times New Roman" w:hAnsi="Times New Roman"/>
          <w:sz w:val="28"/>
        </w:rPr>
        <w:t>сотруднику, осуществляющему предоставление муниципальной услуги.</w:t>
      </w:r>
    </w:p>
    <w:p w:rsidR="002E444B" w:rsidRDefault="002E444B">
      <w:pPr>
        <w:ind w:firstLine="709"/>
        <w:jc w:val="both"/>
      </w:pPr>
    </w:p>
    <w:p w:rsidR="000C6CED" w:rsidRDefault="000C6CED">
      <w:pPr>
        <w:ind w:firstLine="709"/>
        <w:jc w:val="both"/>
      </w:pPr>
    </w:p>
    <w:p w:rsidR="000C6CED" w:rsidRDefault="000C6CED" w:rsidP="000C6CED">
      <w:pPr>
        <w:ind w:firstLine="709"/>
        <w:jc w:val="center"/>
        <w:rPr>
          <w:rFonts w:ascii="Times New Roman" w:hAnsi="Times New Roman"/>
          <w:sz w:val="28"/>
          <w:szCs w:val="28"/>
        </w:rPr>
      </w:pPr>
      <w:r>
        <w:rPr>
          <w:rFonts w:ascii="Times New Roman" w:hAnsi="Times New Roman"/>
          <w:sz w:val="28"/>
          <w:szCs w:val="28"/>
        </w:rPr>
        <w:t>3. Рассмотрение ходатайства</w:t>
      </w:r>
      <w:r w:rsidR="00AB2A6C">
        <w:rPr>
          <w:rFonts w:ascii="Times New Roman" w:hAnsi="Times New Roman"/>
          <w:sz w:val="28"/>
          <w:szCs w:val="28"/>
        </w:rPr>
        <w:t xml:space="preserve"> </w:t>
      </w:r>
      <w:r w:rsidR="00AB2A6C" w:rsidRPr="00AB2A6C">
        <w:rPr>
          <w:rFonts w:ascii="Times New Roman" w:hAnsi="Times New Roman"/>
          <w:sz w:val="28"/>
          <w:szCs w:val="28"/>
        </w:rPr>
        <w:t>об отнесении земель или земельных участков в составе таких земель к определенной категории</w:t>
      </w:r>
    </w:p>
    <w:p w:rsidR="000C6CED" w:rsidRDefault="000C6CED" w:rsidP="000C6CED">
      <w:pPr>
        <w:ind w:firstLine="709"/>
        <w:jc w:val="center"/>
        <w:rPr>
          <w:rFonts w:ascii="Times New Roman" w:hAnsi="Times New Roman"/>
          <w:sz w:val="28"/>
          <w:szCs w:val="28"/>
        </w:rPr>
      </w:pPr>
    </w:p>
    <w:p w:rsidR="006B3DDE" w:rsidRPr="006B3DDE" w:rsidRDefault="006B3DDE" w:rsidP="006B3DDE">
      <w:pPr>
        <w:ind w:firstLine="709"/>
        <w:jc w:val="both"/>
        <w:rPr>
          <w:rFonts w:ascii="Times New Roman" w:hAnsi="Times New Roman"/>
          <w:sz w:val="28"/>
          <w:szCs w:val="28"/>
        </w:rPr>
      </w:pPr>
      <w:r>
        <w:rPr>
          <w:rFonts w:ascii="Times New Roman" w:hAnsi="Times New Roman"/>
          <w:sz w:val="28"/>
          <w:szCs w:val="28"/>
        </w:rPr>
        <w:lastRenderedPageBreak/>
        <w:t xml:space="preserve">72. </w:t>
      </w:r>
      <w:r w:rsidRPr="006B3DDE">
        <w:rPr>
          <w:rFonts w:ascii="Times New Roman" w:hAnsi="Times New Roman"/>
          <w:sz w:val="28"/>
          <w:szCs w:val="28"/>
        </w:rPr>
        <w:t>Рассмотрение ходатайства об отнесении земельн</w:t>
      </w:r>
      <w:r w:rsidR="006E777A">
        <w:rPr>
          <w:rFonts w:ascii="Times New Roman" w:hAnsi="Times New Roman"/>
          <w:sz w:val="28"/>
          <w:szCs w:val="28"/>
        </w:rPr>
        <w:t>ого</w:t>
      </w:r>
      <w:r w:rsidRPr="006B3DDE">
        <w:rPr>
          <w:rFonts w:ascii="Times New Roman" w:hAnsi="Times New Roman"/>
          <w:sz w:val="28"/>
          <w:szCs w:val="28"/>
        </w:rPr>
        <w:t xml:space="preserve"> участк</w:t>
      </w:r>
      <w:r w:rsidR="006E777A">
        <w:rPr>
          <w:rFonts w:ascii="Times New Roman" w:hAnsi="Times New Roman"/>
          <w:sz w:val="28"/>
          <w:szCs w:val="28"/>
        </w:rPr>
        <w:t>а</w:t>
      </w:r>
      <w:r w:rsidRPr="006B3DDE">
        <w:rPr>
          <w:rFonts w:ascii="Times New Roman" w:hAnsi="Times New Roman"/>
          <w:sz w:val="28"/>
          <w:szCs w:val="28"/>
        </w:rPr>
        <w:t xml:space="preserve"> к определенной категории осуществляется в порядке его поступления.</w:t>
      </w:r>
    </w:p>
    <w:p w:rsidR="006B3DDE" w:rsidRPr="006B3DDE" w:rsidRDefault="006B3DDE" w:rsidP="006B3DDE">
      <w:pPr>
        <w:ind w:firstLine="709"/>
        <w:jc w:val="both"/>
        <w:rPr>
          <w:rFonts w:ascii="Times New Roman" w:hAnsi="Times New Roman"/>
          <w:sz w:val="28"/>
          <w:szCs w:val="28"/>
        </w:rPr>
      </w:pPr>
      <w:r w:rsidRPr="006B3DDE">
        <w:rPr>
          <w:rFonts w:ascii="Times New Roman" w:hAnsi="Times New Roman"/>
          <w:sz w:val="28"/>
          <w:szCs w:val="28"/>
        </w:rPr>
        <w:t>7</w:t>
      </w:r>
      <w:r>
        <w:rPr>
          <w:rFonts w:ascii="Times New Roman" w:hAnsi="Times New Roman"/>
          <w:sz w:val="28"/>
          <w:szCs w:val="28"/>
        </w:rPr>
        <w:t>3</w:t>
      </w:r>
      <w:r w:rsidRPr="006B3DDE">
        <w:rPr>
          <w:rFonts w:ascii="Times New Roman" w:hAnsi="Times New Roman"/>
          <w:sz w:val="28"/>
          <w:szCs w:val="28"/>
        </w:rPr>
        <w:t>. Основанием для начала административной процедуры является поступление сотруднику, осуществляющему предоставление муниципальной услуги, ходатайства об отнесении земельн</w:t>
      </w:r>
      <w:r w:rsidR="006E777A">
        <w:rPr>
          <w:rFonts w:ascii="Times New Roman" w:hAnsi="Times New Roman"/>
          <w:sz w:val="28"/>
          <w:szCs w:val="28"/>
        </w:rPr>
        <w:t>ого</w:t>
      </w:r>
      <w:r w:rsidRPr="006B3DDE">
        <w:rPr>
          <w:rFonts w:ascii="Times New Roman" w:hAnsi="Times New Roman"/>
          <w:sz w:val="28"/>
          <w:szCs w:val="28"/>
        </w:rPr>
        <w:t xml:space="preserve"> участк</w:t>
      </w:r>
      <w:r w:rsidR="006E777A">
        <w:rPr>
          <w:rFonts w:ascii="Times New Roman" w:hAnsi="Times New Roman"/>
          <w:sz w:val="28"/>
          <w:szCs w:val="28"/>
        </w:rPr>
        <w:t>а</w:t>
      </w:r>
      <w:r w:rsidRPr="006B3DDE">
        <w:rPr>
          <w:rFonts w:ascii="Times New Roman" w:hAnsi="Times New Roman"/>
          <w:sz w:val="28"/>
          <w:szCs w:val="28"/>
        </w:rPr>
        <w:t xml:space="preserve"> к определенной категории по форме согласно Приложению 1 к настоящему административному регламенту и прилагаемых к нему документов.</w:t>
      </w:r>
    </w:p>
    <w:p w:rsidR="006B3DDE" w:rsidRDefault="006B3DDE" w:rsidP="006B3DDE">
      <w:pPr>
        <w:ind w:firstLine="709"/>
        <w:jc w:val="both"/>
        <w:rPr>
          <w:rFonts w:ascii="Times New Roman" w:hAnsi="Times New Roman"/>
          <w:sz w:val="28"/>
          <w:szCs w:val="28"/>
        </w:rPr>
      </w:pPr>
      <w:r w:rsidRPr="006B3DDE">
        <w:rPr>
          <w:rFonts w:ascii="Times New Roman" w:hAnsi="Times New Roman"/>
          <w:sz w:val="28"/>
          <w:szCs w:val="28"/>
        </w:rPr>
        <w:t>7</w:t>
      </w:r>
      <w:r>
        <w:rPr>
          <w:rFonts w:ascii="Times New Roman" w:hAnsi="Times New Roman"/>
          <w:sz w:val="28"/>
          <w:szCs w:val="28"/>
        </w:rPr>
        <w:t>4</w:t>
      </w:r>
      <w:r w:rsidRPr="006B3DDE">
        <w:rPr>
          <w:rFonts w:ascii="Times New Roman" w:hAnsi="Times New Roman"/>
          <w:sz w:val="28"/>
          <w:szCs w:val="28"/>
        </w:rPr>
        <w:t xml:space="preserve">. Сотрудником, осуществляющим предоставление муниципальной услуги, проводится проверка </w:t>
      </w:r>
      <w:r>
        <w:rPr>
          <w:rFonts w:ascii="Times New Roman" w:hAnsi="Times New Roman"/>
          <w:sz w:val="28"/>
          <w:szCs w:val="28"/>
        </w:rPr>
        <w:t>ходатайства на наличие оснований для отказа в его рассмотрении в соответствии с п. 33 настоящего административного регламента.</w:t>
      </w:r>
    </w:p>
    <w:p w:rsidR="006B3DDE" w:rsidRDefault="006B3DDE" w:rsidP="006B3DDE">
      <w:pPr>
        <w:ind w:firstLine="709"/>
        <w:jc w:val="both"/>
        <w:rPr>
          <w:rFonts w:ascii="Times New Roman" w:hAnsi="Times New Roman"/>
          <w:sz w:val="28"/>
          <w:szCs w:val="28"/>
        </w:rPr>
      </w:pPr>
      <w:r>
        <w:rPr>
          <w:rFonts w:ascii="Times New Roman" w:hAnsi="Times New Roman"/>
          <w:sz w:val="28"/>
          <w:szCs w:val="28"/>
        </w:rPr>
        <w:t xml:space="preserve">75. При установлении наличия оснований, указанных в п. 33 </w:t>
      </w:r>
      <w:r w:rsidRPr="006B3DDE">
        <w:rPr>
          <w:rFonts w:ascii="Times New Roman" w:hAnsi="Times New Roman"/>
          <w:sz w:val="28"/>
          <w:szCs w:val="28"/>
        </w:rPr>
        <w:t>настоящего административного регламента</w:t>
      </w:r>
      <w:r w:rsidR="00317FA3">
        <w:rPr>
          <w:rFonts w:ascii="Times New Roman" w:hAnsi="Times New Roman"/>
          <w:sz w:val="28"/>
          <w:szCs w:val="28"/>
        </w:rPr>
        <w:t>, с</w:t>
      </w:r>
      <w:r w:rsidR="00317FA3" w:rsidRPr="00317FA3">
        <w:rPr>
          <w:rFonts w:ascii="Times New Roman" w:hAnsi="Times New Roman"/>
          <w:sz w:val="28"/>
          <w:szCs w:val="28"/>
        </w:rPr>
        <w:t>отрудник, осуществляющи</w:t>
      </w:r>
      <w:r w:rsidR="00317FA3">
        <w:rPr>
          <w:rFonts w:ascii="Times New Roman" w:hAnsi="Times New Roman"/>
          <w:sz w:val="28"/>
          <w:szCs w:val="28"/>
        </w:rPr>
        <w:t>й</w:t>
      </w:r>
      <w:r w:rsidR="00317FA3" w:rsidRPr="00317FA3">
        <w:rPr>
          <w:rFonts w:ascii="Times New Roman" w:hAnsi="Times New Roman"/>
          <w:sz w:val="28"/>
          <w:szCs w:val="28"/>
        </w:rPr>
        <w:t xml:space="preserve"> предоставление муниципальной услуги,</w:t>
      </w:r>
      <w:r>
        <w:rPr>
          <w:rFonts w:ascii="Times New Roman" w:hAnsi="Times New Roman"/>
          <w:sz w:val="28"/>
          <w:szCs w:val="28"/>
        </w:rPr>
        <w:t xml:space="preserve"> </w:t>
      </w:r>
      <w:r w:rsidR="00317FA3">
        <w:rPr>
          <w:rFonts w:ascii="Times New Roman" w:hAnsi="Times New Roman"/>
          <w:sz w:val="28"/>
          <w:szCs w:val="28"/>
        </w:rPr>
        <w:t>в течение 30 календарных дней с даты регистрации ходатайства и прилагаемых к нему документов подготавливает уведомление об отказе в рассмотрении ходатайства и прилагаемых к нему документов и направляет его заявителю вместе с ходатайством и прилагаемыми к нему документами.</w:t>
      </w:r>
    </w:p>
    <w:p w:rsidR="006B3DDE" w:rsidRDefault="003E673A" w:rsidP="006B3DDE">
      <w:pPr>
        <w:ind w:firstLine="709"/>
        <w:jc w:val="both"/>
        <w:rPr>
          <w:rFonts w:ascii="Times New Roman" w:hAnsi="Times New Roman"/>
          <w:sz w:val="28"/>
          <w:szCs w:val="28"/>
        </w:rPr>
      </w:pPr>
      <w:r>
        <w:rPr>
          <w:rFonts w:ascii="Times New Roman" w:hAnsi="Times New Roman"/>
          <w:sz w:val="28"/>
          <w:szCs w:val="28"/>
        </w:rPr>
        <w:t xml:space="preserve">76. При отсутствии оснований, </w:t>
      </w:r>
      <w:r w:rsidRPr="003E673A">
        <w:rPr>
          <w:rFonts w:ascii="Times New Roman" w:hAnsi="Times New Roman"/>
          <w:sz w:val="28"/>
          <w:szCs w:val="28"/>
        </w:rPr>
        <w:t>указанных в п. 33 настоящего административного регламента, сотрудник, осуществляющий предоставление муниципальной услуги</w:t>
      </w:r>
      <w:r>
        <w:rPr>
          <w:rFonts w:ascii="Times New Roman" w:hAnsi="Times New Roman"/>
          <w:sz w:val="28"/>
          <w:szCs w:val="28"/>
        </w:rPr>
        <w:t xml:space="preserve"> пере</w:t>
      </w:r>
      <w:r w:rsidR="00E17B96">
        <w:rPr>
          <w:rFonts w:ascii="Times New Roman" w:hAnsi="Times New Roman"/>
          <w:sz w:val="28"/>
          <w:szCs w:val="28"/>
        </w:rPr>
        <w:t xml:space="preserve">ходит к осуществлению административной процедуры по принятию решения об </w:t>
      </w:r>
      <w:r w:rsidR="00E17B96" w:rsidRPr="00E17B96">
        <w:rPr>
          <w:rFonts w:ascii="Times New Roman" w:hAnsi="Times New Roman"/>
          <w:sz w:val="28"/>
          <w:szCs w:val="28"/>
        </w:rPr>
        <w:t>отнесении земельн</w:t>
      </w:r>
      <w:r w:rsidR="006E777A">
        <w:rPr>
          <w:rFonts w:ascii="Times New Roman" w:hAnsi="Times New Roman"/>
          <w:sz w:val="28"/>
          <w:szCs w:val="28"/>
        </w:rPr>
        <w:t>ого</w:t>
      </w:r>
      <w:r w:rsidR="00E17B96" w:rsidRPr="00E17B96">
        <w:rPr>
          <w:rFonts w:ascii="Times New Roman" w:hAnsi="Times New Roman"/>
          <w:sz w:val="28"/>
          <w:szCs w:val="28"/>
        </w:rPr>
        <w:t xml:space="preserve"> участк</w:t>
      </w:r>
      <w:r w:rsidR="006E777A">
        <w:rPr>
          <w:rFonts w:ascii="Times New Roman" w:hAnsi="Times New Roman"/>
          <w:sz w:val="28"/>
          <w:szCs w:val="28"/>
        </w:rPr>
        <w:t>а</w:t>
      </w:r>
      <w:r w:rsidR="00E17B96" w:rsidRPr="00E17B96">
        <w:rPr>
          <w:rFonts w:ascii="Times New Roman" w:hAnsi="Times New Roman"/>
          <w:sz w:val="28"/>
          <w:szCs w:val="28"/>
        </w:rPr>
        <w:t xml:space="preserve"> к определенной категории либо об отказе в отнесении земельн</w:t>
      </w:r>
      <w:r w:rsidR="006E777A">
        <w:rPr>
          <w:rFonts w:ascii="Times New Roman" w:hAnsi="Times New Roman"/>
          <w:sz w:val="28"/>
          <w:szCs w:val="28"/>
        </w:rPr>
        <w:t>ого</w:t>
      </w:r>
      <w:r w:rsidR="00E17B96" w:rsidRPr="00E17B96">
        <w:rPr>
          <w:rFonts w:ascii="Times New Roman" w:hAnsi="Times New Roman"/>
          <w:sz w:val="28"/>
          <w:szCs w:val="28"/>
        </w:rPr>
        <w:t xml:space="preserve"> участк</w:t>
      </w:r>
      <w:r w:rsidR="006E777A">
        <w:rPr>
          <w:rFonts w:ascii="Times New Roman" w:hAnsi="Times New Roman"/>
          <w:sz w:val="28"/>
          <w:szCs w:val="28"/>
        </w:rPr>
        <w:t>а</w:t>
      </w:r>
      <w:r w:rsidR="00E17B96" w:rsidRPr="00E17B96">
        <w:rPr>
          <w:rFonts w:ascii="Times New Roman" w:hAnsi="Times New Roman"/>
          <w:sz w:val="28"/>
          <w:szCs w:val="28"/>
        </w:rPr>
        <w:t xml:space="preserve"> к определенной категории</w:t>
      </w:r>
      <w:r w:rsidR="00E17B96">
        <w:rPr>
          <w:rFonts w:ascii="Times New Roman" w:hAnsi="Times New Roman"/>
          <w:sz w:val="28"/>
          <w:szCs w:val="28"/>
        </w:rPr>
        <w:t>.</w:t>
      </w:r>
    </w:p>
    <w:p w:rsidR="006B3DDE" w:rsidRPr="006B3DDE" w:rsidRDefault="006B3DDE" w:rsidP="006B3DDE">
      <w:pPr>
        <w:ind w:firstLine="709"/>
        <w:jc w:val="both"/>
        <w:rPr>
          <w:rFonts w:ascii="Times New Roman" w:hAnsi="Times New Roman"/>
          <w:sz w:val="28"/>
          <w:szCs w:val="28"/>
        </w:rPr>
      </w:pPr>
      <w:r w:rsidRPr="006B3DDE">
        <w:rPr>
          <w:rFonts w:ascii="Times New Roman" w:hAnsi="Times New Roman"/>
          <w:sz w:val="28"/>
          <w:szCs w:val="28"/>
        </w:rPr>
        <w:t>77. Критерием принятия решения является соответствие ходатайства  и представленных документов требованиям настоящего административного регламента.</w:t>
      </w:r>
    </w:p>
    <w:p w:rsidR="00E17B96" w:rsidRDefault="006B3DDE" w:rsidP="006B3DDE">
      <w:pPr>
        <w:ind w:firstLine="709"/>
        <w:jc w:val="both"/>
        <w:rPr>
          <w:rFonts w:ascii="Times New Roman" w:hAnsi="Times New Roman"/>
          <w:sz w:val="28"/>
          <w:szCs w:val="28"/>
        </w:rPr>
      </w:pPr>
      <w:r w:rsidRPr="006B3DDE">
        <w:rPr>
          <w:rFonts w:ascii="Times New Roman" w:hAnsi="Times New Roman"/>
          <w:sz w:val="28"/>
          <w:szCs w:val="28"/>
        </w:rPr>
        <w:t>78. Результатом исполнения административной процедуры является</w:t>
      </w:r>
      <w:r w:rsidR="00E17B96">
        <w:rPr>
          <w:rFonts w:ascii="Times New Roman" w:hAnsi="Times New Roman"/>
          <w:sz w:val="28"/>
          <w:szCs w:val="28"/>
        </w:rPr>
        <w:t>:</w:t>
      </w:r>
    </w:p>
    <w:p w:rsidR="00E17B96" w:rsidRDefault="00E17B96" w:rsidP="006B3DDE">
      <w:pPr>
        <w:ind w:firstLine="709"/>
        <w:jc w:val="both"/>
        <w:rPr>
          <w:rFonts w:ascii="Times New Roman" w:hAnsi="Times New Roman"/>
          <w:sz w:val="28"/>
          <w:szCs w:val="28"/>
        </w:rPr>
      </w:pPr>
      <w:r>
        <w:rPr>
          <w:rFonts w:ascii="Times New Roman" w:hAnsi="Times New Roman"/>
          <w:sz w:val="28"/>
          <w:szCs w:val="28"/>
        </w:rPr>
        <w:t>1) направление заявителю письменного уведомления об отказе в рассмотрении ходатайства и прилагаемых к нему документов;</w:t>
      </w:r>
    </w:p>
    <w:p w:rsidR="00E17B96" w:rsidRDefault="00E17B96" w:rsidP="006B3DDE">
      <w:pPr>
        <w:ind w:firstLine="709"/>
        <w:jc w:val="both"/>
        <w:rPr>
          <w:rFonts w:ascii="Times New Roman" w:hAnsi="Times New Roman"/>
          <w:sz w:val="28"/>
          <w:szCs w:val="28"/>
        </w:rPr>
      </w:pPr>
      <w:r>
        <w:rPr>
          <w:rFonts w:ascii="Times New Roman" w:hAnsi="Times New Roman"/>
          <w:sz w:val="28"/>
          <w:szCs w:val="28"/>
        </w:rPr>
        <w:t>2) переход к следующ</w:t>
      </w:r>
      <w:r w:rsidR="00571833">
        <w:rPr>
          <w:rFonts w:ascii="Times New Roman" w:hAnsi="Times New Roman"/>
          <w:sz w:val="28"/>
          <w:szCs w:val="28"/>
        </w:rPr>
        <w:t>ей</w:t>
      </w:r>
      <w:r>
        <w:rPr>
          <w:rFonts w:ascii="Times New Roman" w:hAnsi="Times New Roman"/>
          <w:sz w:val="28"/>
          <w:szCs w:val="28"/>
        </w:rPr>
        <w:t xml:space="preserve"> административн</w:t>
      </w:r>
      <w:r w:rsidR="00571833">
        <w:rPr>
          <w:rFonts w:ascii="Times New Roman" w:hAnsi="Times New Roman"/>
          <w:sz w:val="28"/>
          <w:szCs w:val="28"/>
        </w:rPr>
        <w:t>ой</w:t>
      </w:r>
      <w:r>
        <w:rPr>
          <w:rFonts w:ascii="Times New Roman" w:hAnsi="Times New Roman"/>
          <w:sz w:val="28"/>
          <w:szCs w:val="28"/>
        </w:rPr>
        <w:t xml:space="preserve"> процедур</w:t>
      </w:r>
      <w:r w:rsidR="00571833">
        <w:rPr>
          <w:rFonts w:ascii="Times New Roman" w:hAnsi="Times New Roman"/>
          <w:sz w:val="28"/>
          <w:szCs w:val="28"/>
        </w:rPr>
        <w:t>е</w:t>
      </w:r>
      <w:r>
        <w:rPr>
          <w:rFonts w:ascii="Times New Roman" w:hAnsi="Times New Roman"/>
          <w:sz w:val="28"/>
          <w:szCs w:val="28"/>
        </w:rPr>
        <w:t xml:space="preserve"> в соответствии с настоящим административным регламентом.</w:t>
      </w:r>
    </w:p>
    <w:p w:rsidR="00571833" w:rsidRDefault="00571833" w:rsidP="006B3DDE">
      <w:pPr>
        <w:ind w:firstLine="709"/>
        <w:jc w:val="both"/>
        <w:rPr>
          <w:rFonts w:ascii="Times New Roman" w:hAnsi="Times New Roman"/>
          <w:sz w:val="28"/>
          <w:szCs w:val="28"/>
        </w:rPr>
      </w:pPr>
      <w:r>
        <w:rPr>
          <w:rFonts w:ascii="Times New Roman" w:hAnsi="Times New Roman"/>
          <w:sz w:val="28"/>
          <w:szCs w:val="28"/>
        </w:rPr>
        <w:t xml:space="preserve">79. </w:t>
      </w:r>
      <w:r w:rsidRPr="00571833">
        <w:rPr>
          <w:rFonts w:ascii="Times New Roman" w:hAnsi="Times New Roman"/>
          <w:sz w:val="28"/>
          <w:szCs w:val="28"/>
        </w:rPr>
        <w:t>Способом фиксации результата административной процедуры является</w:t>
      </w:r>
      <w:r>
        <w:rPr>
          <w:rFonts w:ascii="Times New Roman" w:hAnsi="Times New Roman"/>
          <w:sz w:val="28"/>
          <w:szCs w:val="28"/>
        </w:rPr>
        <w:t>:</w:t>
      </w:r>
    </w:p>
    <w:p w:rsidR="00571833" w:rsidRDefault="00571833" w:rsidP="006B3DDE">
      <w:pPr>
        <w:ind w:firstLine="709"/>
        <w:jc w:val="both"/>
        <w:rPr>
          <w:rFonts w:ascii="Times New Roman" w:hAnsi="Times New Roman"/>
          <w:sz w:val="28"/>
          <w:szCs w:val="28"/>
        </w:rPr>
      </w:pPr>
      <w:r>
        <w:rPr>
          <w:rFonts w:ascii="Times New Roman" w:hAnsi="Times New Roman"/>
          <w:sz w:val="28"/>
          <w:szCs w:val="28"/>
        </w:rPr>
        <w:t>1) перечень документов, не представленных заявителем и сведения из которых подлежат получению посред</w:t>
      </w:r>
      <w:r w:rsidR="004C4585">
        <w:rPr>
          <w:rFonts w:ascii="Times New Roman" w:hAnsi="Times New Roman"/>
          <w:sz w:val="28"/>
          <w:szCs w:val="28"/>
        </w:rPr>
        <w:t>ст</w:t>
      </w:r>
      <w:r>
        <w:rPr>
          <w:rFonts w:ascii="Times New Roman" w:hAnsi="Times New Roman"/>
          <w:sz w:val="28"/>
          <w:szCs w:val="28"/>
        </w:rPr>
        <w:t xml:space="preserve">вом межведомственного </w:t>
      </w:r>
      <w:r w:rsidR="004C4585">
        <w:rPr>
          <w:rFonts w:ascii="Times New Roman" w:hAnsi="Times New Roman"/>
          <w:sz w:val="28"/>
          <w:szCs w:val="28"/>
        </w:rPr>
        <w:t>информационного взаимодействия;</w:t>
      </w:r>
    </w:p>
    <w:p w:rsidR="004C4585" w:rsidRDefault="004C4585" w:rsidP="006B3DDE">
      <w:pPr>
        <w:ind w:firstLine="709"/>
        <w:jc w:val="both"/>
        <w:rPr>
          <w:rFonts w:ascii="Times New Roman" w:hAnsi="Times New Roman"/>
          <w:sz w:val="28"/>
          <w:szCs w:val="28"/>
        </w:rPr>
      </w:pPr>
      <w:r>
        <w:rPr>
          <w:rFonts w:ascii="Times New Roman" w:hAnsi="Times New Roman"/>
          <w:sz w:val="28"/>
          <w:szCs w:val="28"/>
        </w:rPr>
        <w:t xml:space="preserve">2) </w:t>
      </w:r>
      <w:r w:rsidR="009D149C">
        <w:rPr>
          <w:rFonts w:ascii="Times New Roman" w:hAnsi="Times New Roman"/>
          <w:sz w:val="28"/>
          <w:szCs w:val="28"/>
        </w:rPr>
        <w:t xml:space="preserve">письменное уведомление об отказе </w:t>
      </w:r>
      <w:r w:rsidR="009D149C" w:rsidRPr="009D149C">
        <w:rPr>
          <w:rFonts w:ascii="Times New Roman" w:hAnsi="Times New Roman"/>
          <w:sz w:val="28"/>
          <w:szCs w:val="28"/>
        </w:rPr>
        <w:t>в рассмотрении ходатайства и прилагаемых к нему документов</w:t>
      </w:r>
      <w:r w:rsidR="009D149C">
        <w:rPr>
          <w:rFonts w:ascii="Times New Roman" w:hAnsi="Times New Roman"/>
          <w:sz w:val="28"/>
          <w:szCs w:val="28"/>
        </w:rPr>
        <w:t>.</w:t>
      </w:r>
    </w:p>
    <w:p w:rsidR="00E17B96" w:rsidRDefault="00E17B96" w:rsidP="006B3DDE">
      <w:pPr>
        <w:ind w:firstLine="709"/>
        <w:jc w:val="both"/>
        <w:rPr>
          <w:rFonts w:ascii="Times New Roman" w:hAnsi="Times New Roman"/>
          <w:sz w:val="28"/>
          <w:szCs w:val="28"/>
        </w:rPr>
      </w:pPr>
    </w:p>
    <w:p w:rsidR="002E444B" w:rsidRDefault="00683C57">
      <w:pPr>
        <w:ind w:firstLine="709"/>
        <w:jc w:val="center"/>
      </w:pPr>
      <w:r>
        <w:rPr>
          <w:rFonts w:ascii="Times New Roman" w:hAnsi="Times New Roman"/>
          <w:sz w:val="28"/>
        </w:rPr>
        <w:t>3. Формирование и направление межведомственных запросов в органы, участвующие в предоставлении муниципальной услуги</w:t>
      </w:r>
    </w:p>
    <w:p w:rsidR="002E444B" w:rsidRDefault="002E444B">
      <w:pPr>
        <w:ind w:left="720" w:firstLine="1134"/>
        <w:jc w:val="center"/>
      </w:pPr>
    </w:p>
    <w:p w:rsidR="002E444B" w:rsidRDefault="009D149C">
      <w:pPr>
        <w:ind w:firstLine="709"/>
        <w:jc w:val="both"/>
      </w:pPr>
      <w:r>
        <w:rPr>
          <w:rFonts w:ascii="Times New Roman" w:hAnsi="Times New Roman"/>
          <w:sz w:val="28"/>
        </w:rPr>
        <w:t>80</w:t>
      </w:r>
      <w:r w:rsidR="00683C57">
        <w:rPr>
          <w:rFonts w:ascii="Times New Roman" w:hAnsi="Times New Roman"/>
          <w:sz w:val="28"/>
        </w:rPr>
        <w:t xml:space="preserve">. Основанием для начала административной процедуры является непредставление заявителем документов, указанных в </w:t>
      </w:r>
      <w:r w:rsidR="006E777A">
        <w:rPr>
          <w:rFonts w:ascii="Times New Roman" w:hAnsi="Times New Roman"/>
          <w:sz w:val="28"/>
        </w:rPr>
        <w:t xml:space="preserve">подпунктах 3, 4, 5 </w:t>
      </w:r>
      <w:r w:rsidR="00683C57">
        <w:rPr>
          <w:rFonts w:ascii="Times New Roman" w:hAnsi="Times New Roman"/>
          <w:sz w:val="28"/>
        </w:rPr>
        <w:lastRenderedPageBreak/>
        <w:t>пункт</w:t>
      </w:r>
      <w:r w:rsidR="006E777A">
        <w:rPr>
          <w:rFonts w:ascii="Times New Roman" w:hAnsi="Times New Roman"/>
          <w:sz w:val="28"/>
        </w:rPr>
        <w:t>а</w:t>
      </w:r>
      <w:r w:rsidR="00683C57">
        <w:rPr>
          <w:rFonts w:ascii="Times New Roman" w:hAnsi="Times New Roman"/>
          <w:sz w:val="28"/>
        </w:rPr>
        <w:t xml:space="preserve"> </w:t>
      </w:r>
      <w:r w:rsidR="006E777A" w:rsidRPr="006E777A">
        <w:rPr>
          <w:rFonts w:ascii="Times New Roman" w:hAnsi="Times New Roman"/>
          <w:sz w:val="28"/>
        </w:rPr>
        <w:t>27</w:t>
      </w:r>
      <w:r w:rsidR="00683C57" w:rsidRPr="006E777A">
        <w:rPr>
          <w:rFonts w:ascii="Times New Roman" w:hAnsi="Times New Roman"/>
          <w:sz w:val="28"/>
        </w:rPr>
        <w:t xml:space="preserve"> </w:t>
      </w:r>
      <w:r w:rsidR="00683C57">
        <w:rPr>
          <w:rFonts w:ascii="Times New Roman" w:hAnsi="Times New Roman"/>
          <w:sz w:val="28"/>
        </w:rPr>
        <w:t>настоящего административного регламента.</w:t>
      </w:r>
    </w:p>
    <w:p w:rsidR="002E444B" w:rsidRDefault="009D149C">
      <w:pPr>
        <w:ind w:firstLine="709"/>
        <w:jc w:val="both"/>
      </w:pPr>
      <w:r>
        <w:rPr>
          <w:rFonts w:ascii="Times New Roman" w:hAnsi="Times New Roman"/>
          <w:sz w:val="28"/>
        </w:rPr>
        <w:t>81</w:t>
      </w:r>
      <w:r w:rsidR="00683C57">
        <w:rPr>
          <w:rFonts w:ascii="Times New Roman" w:hAnsi="Times New Roman"/>
          <w:sz w:val="28"/>
        </w:rPr>
        <w:t xml:space="preserve">. Сотрудником, осуществляющим предоставление муниципальной услуги, в срок, не превышающий 3 рабочих дней, следующих за днем регистрации поступившего ходатайства  и документов, указанных в пункте </w:t>
      </w:r>
      <w:r w:rsidR="006E777A">
        <w:rPr>
          <w:rFonts w:ascii="Times New Roman" w:hAnsi="Times New Roman"/>
          <w:sz w:val="28"/>
        </w:rPr>
        <w:t>27</w:t>
      </w:r>
      <w:r w:rsidR="00683C57">
        <w:rPr>
          <w:rFonts w:ascii="Times New Roman" w:hAnsi="Times New Roman"/>
          <w:sz w:val="28"/>
        </w:rPr>
        <w:t xml:space="preserve"> настоящего административного регламента, формируются и направляются межведомственные запросы:</w:t>
      </w:r>
    </w:p>
    <w:p w:rsidR="002E444B" w:rsidRDefault="00683C57">
      <w:pPr>
        <w:ind w:firstLine="709"/>
        <w:jc w:val="both"/>
      </w:pPr>
      <w:r>
        <w:rPr>
          <w:rFonts w:ascii="Times New Roman" w:hAnsi="Times New Roman"/>
          <w:sz w:val="28"/>
        </w:rPr>
        <w:t>1) в Управление Федеральной налоговой службы по Иркутской области – в целях получения выписки из ЕГРЮЛ в случае, если заявителем выступает юридическое лицо либо получения выписки из ЕГРИП, если заявителем выступает индивидуальный предприниматель;</w:t>
      </w:r>
    </w:p>
    <w:p w:rsidR="002E444B" w:rsidRDefault="00683C57">
      <w:pPr>
        <w:ind w:firstLine="709"/>
        <w:jc w:val="both"/>
      </w:pPr>
      <w:r>
        <w:rPr>
          <w:rFonts w:ascii="Times New Roman" w:hAnsi="Times New Roman"/>
          <w:sz w:val="28"/>
        </w:rPr>
        <w:t>2) в Росреестр – в целях получения</w:t>
      </w:r>
      <w:r>
        <w:rPr>
          <w:rFonts w:eastAsia="Calibri" w:cs="Calibri"/>
        </w:rPr>
        <w:t xml:space="preserve"> </w:t>
      </w:r>
      <w:r>
        <w:rPr>
          <w:rFonts w:ascii="Times New Roman" w:hAnsi="Times New Roman"/>
          <w:sz w:val="28"/>
        </w:rPr>
        <w:t>выписки из ЕГРН.</w:t>
      </w:r>
    </w:p>
    <w:p w:rsidR="002E444B" w:rsidRDefault="009D149C">
      <w:pPr>
        <w:ind w:firstLine="709"/>
        <w:jc w:val="both"/>
      </w:pPr>
      <w:r>
        <w:rPr>
          <w:rFonts w:ascii="Times New Roman" w:hAnsi="Times New Roman"/>
          <w:sz w:val="28"/>
        </w:rPr>
        <w:t>82</w:t>
      </w:r>
      <w:r w:rsidR="00683C57">
        <w:rPr>
          <w:rFonts w:ascii="Times New Roman" w:hAnsi="Times New Roman"/>
          <w:sz w:val="28"/>
        </w:rPr>
        <w:t>. Межведомственные запросы направляются в письменной форме на бумажном носителе или в форме электронного документа.</w:t>
      </w:r>
    </w:p>
    <w:p w:rsidR="002E444B" w:rsidRDefault="009D149C">
      <w:pPr>
        <w:ind w:firstLine="709"/>
        <w:jc w:val="both"/>
      </w:pPr>
      <w:r>
        <w:rPr>
          <w:rFonts w:ascii="Times New Roman" w:hAnsi="Times New Roman"/>
          <w:sz w:val="28"/>
        </w:rPr>
        <w:t>83</w:t>
      </w:r>
      <w:r w:rsidR="00683C57">
        <w:rPr>
          <w:rFonts w:ascii="Times New Roman" w:hAnsi="Times New Roman"/>
          <w:sz w:val="28"/>
        </w:rPr>
        <w:t xml:space="preserve">. Направление межведомственного запроса и представление документов и информации, перечисленных в </w:t>
      </w:r>
      <w:r w:rsidR="006E777A">
        <w:rPr>
          <w:rFonts w:ascii="Times New Roman" w:hAnsi="Times New Roman"/>
          <w:sz w:val="28"/>
        </w:rPr>
        <w:t xml:space="preserve">подпунктах 3, 4, 5 </w:t>
      </w:r>
      <w:r w:rsidR="00683C57">
        <w:rPr>
          <w:rFonts w:ascii="Times New Roman" w:hAnsi="Times New Roman"/>
          <w:sz w:val="28"/>
        </w:rPr>
        <w:t>пункт</w:t>
      </w:r>
      <w:r w:rsidR="006E777A">
        <w:rPr>
          <w:rFonts w:ascii="Times New Roman" w:hAnsi="Times New Roman"/>
          <w:sz w:val="28"/>
        </w:rPr>
        <w:t>а</w:t>
      </w:r>
      <w:r w:rsidR="00683C57">
        <w:rPr>
          <w:rFonts w:ascii="Times New Roman" w:hAnsi="Times New Roman"/>
          <w:sz w:val="28"/>
        </w:rPr>
        <w:t xml:space="preserve"> </w:t>
      </w:r>
      <w:r w:rsidR="006E777A" w:rsidRPr="006E777A">
        <w:rPr>
          <w:rFonts w:ascii="Times New Roman" w:hAnsi="Times New Roman"/>
          <w:sz w:val="28"/>
        </w:rPr>
        <w:t>27</w:t>
      </w:r>
      <w:r w:rsidR="00683C57">
        <w:rPr>
          <w:rFonts w:ascii="Times New Roman" w:hAnsi="Times New Roman"/>
          <w:sz w:val="28"/>
        </w:rPr>
        <w:t xml:space="preserve"> настоящего административного регламента, допускаются только в целях, связанных с предоставлением муниципальной услуги.</w:t>
      </w:r>
    </w:p>
    <w:p w:rsidR="002E444B" w:rsidRDefault="009D149C">
      <w:pPr>
        <w:ind w:firstLine="709"/>
        <w:jc w:val="both"/>
      </w:pPr>
      <w:r>
        <w:rPr>
          <w:rFonts w:ascii="Times New Roman" w:hAnsi="Times New Roman"/>
          <w:sz w:val="28"/>
        </w:rPr>
        <w:t>84</w:t>
      </w:r>
      <w:r w:rsidR="00683C57">
        <w:rPr>
          <w:rFonts w:ascii="Times New Roman" w:hAnsi="Times New Roman"/>
          <w:sz w:val="28"/>
        </w:rPr>
        <w:t xml:space="preserve">. Межведомственный запрос о представлении документов, указанных в </w:t>
      </w:r>
      <w:r w:rsidR="006E777A">
        <w:rPr>
          <w:rFonts w:ascii="Times New Roman" w:hAnsi="Times New Roman"/>
          <w:sz w:val="28"/>
        </w:rPr>
        <w:t xml:space="preserve">подпунктах 3, 4, 5 </w:t>
      </w:r>
      <w:r w:rsidR="00683C57">
        <w:rPr>
          <w:rFonts w:ascii="Times New Roman" w:hAnsi="Times New Roman"/>
          <w:sz w:val="28"/>
        </w:rPr>
        <w:t>пункт</w:t>
      </w:r>
      <w:r w:rsidR="006E777A">
        <w:rPr>
          <w:rFonts w:ascii="Times New Roman" w:hAnsi="Times New Roman"/>
          <w:sz w:val="28"/>
        </w:rPr>
        <w:t>а</w:t>
      </w:r>
      <w:r w:rsidR="00683C57">
        <w:rPr>
          <w:rFonts w:ascii="Times New Roman" w:hAnsi="Times New Roman"/>
          <w:sz w:val="28"/>
        </w:rPr>
        <w:t xml:space="preserve"> </w:t>
      </w:r>
      <w:r w:rsidR="006E777A">
        <w:rPr>
          <w:rFonts w:ascii="Times New Roman" w:hAnsi="Times New Roman"/>
          <w:sz w:val="28"/>
        </w:rPr>
        <w:t>27</w:t>
      </w:r>
      <w:r w:rsidR="00683C57">
        <w:rPr>
          <w:rFonts w:ascii="Times New Roman" w:hAnsi="Times New Roman"/>
          <w:sz w:val="28"/>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2E444B" w:rsidRDefault="00683C57">
      <w:pPr>
        <w:ind w:firstLine="709"/>
        <w:jc w:val="both"/>
      </w:pPr>
      <w:r>
        <w:rPr>
          <w:rFonts w:ascii="Times New Roman" w:hAnsi="Times New Roman"/>
          <w:sz w:val="28"/>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2E444B" w:rsidRDefault="009D149C">
      <w:pPr>
        <w:ind w:firstLine="709"/>
        <w:jc w:val="both"/>
      </w:pPr>
      <w:r>
        <w:rPr>
          <w:rFonts w:ascii="Times New Roman" w:hAnsi="Times New Roman"/>
          <w:sz w:val="28"/>
        </w:rPr>
        <w:t>85</w:t>
      </w:r>
      <w:r w:rsidR="00683C57">
        <w:rPr>
          <w:rFonts w:ascii="Times New Roman" w:hAnsi="Times New Roman"/>
          <w:sz w:val="28"/>
        </w:rPr>
        <w:t>.</w:t>
      </w:r>
      <w:r w:rsidR="00683C57">
        <w:rPr>
          <w:rFonts w:eastAsia="Calibri" w:cs="Calibri"/>
        </w:rPr>
        <w:t xml:space="preserve"> </w:t>
      </w:r>
      <w:r w:rsidR="00683C57">
        <w:rPr>
          <w:rFonts w:ascii="Times New Roman" w:hAnsi="Times New Roman"/>
          <w:sz w:val="28"/>
        </w:rPr>
        <w:t>Сотрудник, осуществляющий предоставление муниципальной услуги, приобщает ответы на межведомственные запросы к соответствующему запросу.</w:t>
      </w:r>
    </w:p>
    <w:p w:rsidR="002E444B" w:rsidRDefault="00683C57">
      <w:pPr>
        <w:ind w:firstLine="709"/>
        <w:jc w:val="both"/>
      </w:pPr>
      <w:r>
        <w:rPr>
          <w:rFonts w:ascii="Times New Roman" w:hAnsi="Times New Roman"/>
          <w:sz w:val="28"/>
        </w:rPr>
        <w:t>В случае непоступления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2E444B" w:rsidRDefault="009D149C">
      <w:pPr>
        <w:ind w:firstLine="709"/>
        <w:jc w:val="both"/>
      </w:pPr>
      <w:r>
        <w:rPr>
          <w:rFonts w:ascii="Times New Roman" w:hAnsi="Times New Roman"/>
          <w:sz w:val="28"/>
        </w:rPr>
        <w:t>86</w:t>
      </w:r>
      <w:r w:rsidR="00683C57">
        <w:rPr>
          <w:rFonts w:ascii="Times New Roman" w:hAnsi="Times New Roman"/>
          <w:sz w:val="28"/>
        </w:rPr>
        <w:t>. Критерием принятия решения является непредставление заявителем документов, которые находятся в распоряжении других органов государственной власти и местного самоуправления.</w:t>
      </w:r>
    </w:p>
    <w:p w:rsidR="002E444B" w:rsidRDefault="009D149C">
      <w:pPr>
        <w:ind w:firstLine="709"/>
        <w:jc w:val="both"/>
      </w:pPr>
      <w:r>
        <w:rPr>
          <w:rFonts w:ascii="Times New Roman" w:hAnsi="Times New Roman"/>
          <w:sz w:val="28"/>
        </w:rPr>
        <w:t>87</w:t>
      </w:r>
      <w:r w:rsidR="00683C57">
        <w:rPr>
          <w:rFonts w:ascii="Times New Roman" w:hAnsi="Times New Roman"/>
          <w:sz w:val="28"/>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2E444B" w:rsidRDefault="009D149C">
      <w:pPr>
        <w:ind w:firstLine="709"/>
        <w:jc w:val="both"/>
      </w:pPr>
      <w:r>
        <w:rPr>
          <w:rFonts w:ascii="Times New Roman" w:hAnsi="Times New Roman"/>
          <w:sz w:val="28"/>
        </w:rPr>
        <w:t>88</w:t>
      </w:r>
      <w:r w:rsidR="00683C57">
        <w:rPr>
          <w:rFonts w:ascii="Times New Roman" w:hAnsi="Times New Roman"/>
          <w:sz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путем внесения соответствующих </w:t>
      </w:r>
      <w:r w:rsidR="00683C57">
        <w:rPr>
          <w:rFonts w:ascii="Times New Roman" w:hAnsi="Times New Roman"/>
          <w:sz w:val="28"/>
        </w:rPr>
        <w:lastRenderedPageBreak/>
        <w:t>сведений в систему электронного документооборота «Дело».</w:t>
      </w:r>
    </w:p>
    <w:p w:rsidR="002E444B" w:rsidRDefault="002E444B">
      <w:pPr>
        <w:ind w:firstLine="709"/>
        <w:jc w:val="both"/>
      </w:pPr>
    </w:p>
    <w:p w:rsidR="002E444B" w:rsidRDefault="00683C57">
      <w:pPr>
        <w:ind w:firstLine="709"/>
        <w:jc w:val="center"/>
      </w:pPr>
      <w:r>
        <w:rPr>
          <w:rFonts w:ascii="Times New Roman" w:hAnsi="Times New Roman"/>
          <w:sz w:val="28"/>
        </w:rPr>
        <w:t xml:space="preserve">4. </w:t>
      </w:r>
      <w:r w:rsidR="00115759">
        <w:rPr>
          <w:rFonts w:ascii="Times New Roman" w:hAnsi="Times New Roman"/>
          <w:sz w:val="28"/>
        </w:rPr>
        <w:t>П</w:t>
      </w:r>
      <w:r>
        <w:rPr>
          <w:rFonts w:ascii="Times New Roman" w:hAnsi="Times New Roman"/>
          <w:sz w:val="28"/>
        </w:rPr>
        <w:t>ринятие решения о предоставлении (отказе в предоставлении) муниципальной услуги</w:t>
      </w:r>
    </w:p>
    <w:p w:rsidR="002E444B" w:rsidRDefault="002E444B">
      <w:pPr>
        <w:ind w:firstLine="709"/>
        <w:jc w:val="center"/>
      </w:pPr>
    </w:p>
    <w:p w:rsidR="002E444B" w:rsidRDefault="00115759">
      <w:pPr>
        <w:ind w:firstLine="709"/>
        <w:jc w:val="both"/>
      </w:pPr>
      <w:r>
        <w:rPr>
          <w:rFonts w:ascii="Times New Roman" w:hAnsi="Times New Roman"/>
          <w:sz w:val="28"/>
        </w:rPr>
        <w:t>89</w:t>
      </w:r>
      <w:r w:rsidR="00683C57">
        <w:rPr>
          <w:rFonts w:ascii="Times New Roman" w:hAnsi="Times New Roman"/>
          <w:sz w:val="28"/>
        </w:rPr>
        <w:t>. Основанием для начала административной процедуры является получение документов, предусмотренных пункт</w:t>
      </w:r>
      <w:r w:rsidR="006E777A">
        <w:rPr>
          <w:rFonts w:ascii="Times New Roman" w:hAnsi="Times New Roman"/>
          <w:sz w:val="28"/>
        </w:rPr>
        <w:t>ом</w:t>
      </w:r>
      <w:r w:rsidR="00683C57">
        <w:rPr>
          <w:rFonts w:ascii="Times New Roman" w:hAnsi="Times New Roman"/>
          <w:sz w:val="28"/>
        </w:rPr>
        <w:t xml:space="preserve"> </w:t>
      </w:r>
      <w:r w:rsidR="006E777A">
        <w:rPr>
          <w:rFonts w:ascii="Times New Roman" w:hAnsi="Times New Roman"/>
          <w:sz w:val="28"/>
        </w:rPr>
        <w:t>27</w:t>
      </w:r>
      <w:r w:rsidR="00683C57">
        <w:rPr>
          <w:rFonts w:ascii="Times New Roman" w:hAnsi="Times New Roman"/>
          <w:sz w:val="28"/>
        </w:rPr>
        <w:t xml:space="preserve"> настоящего административного регламента.</w:t>
      </w:r>
    </w:p>
    <w:p w:rsidR="002E444B" w:rsidRDefault="00115759">
      <w:pPr>
        <w:ind w:firstLine="709"/>
        <w:jc w:val="both"/>
      </w:pPr>
      <w:r>
        <w:rPr>
          <w:rFonts w:ascii="Times New Roman" w:hAnsi="Times New Roman"/>
          <w:sz w:val="28"/>
        </w:rPr>
        <w:t>90</w:t>
      </w:r>
      <w:r w:rsidR="00683C57">
        <w:rPr>
          <w:rFonts w:ascii="Times New Roman" w:hAnsi="Times New Roman"/>
          <w:sz w:val="28"/>
        </w:rPr>
        <w:t>. Сотрудник, осуществляющий предоставление муниципальной услуги</w:t>
      </w:r>
      <w:r w:rsidR="00A008CB">
        <w:rPr>
          <w:rFonts w:ascii="Times New Roman" w:hAnsi="Times New Roman"/>
          <w:sz w:val="28"/>
        </w:rPr>
        <w:t xml:space="preserve"> проверяет ходатайство и прилагаемые к нему документы на наличие</w:t>
      </w:r>
      <w:r w:rsidR="00683C57">
        <w:rPr>
          <w:rFonts w:ascii="Times New Roman" w:hAnsi="Times New Roman"/>
          <w:sz w:val="28"/>
        </w:rPr>
        <w:t xml:space="preserve"> </w:t>
      </w:r>
      <w:r w:rsidR="00A008CB">
        <w:rPr>
          <w:rFonts w:ascii="Times New Roman" w:hAnsi="Times New Roman"/>
          <w:sz w:val="28"/>
        </w:rPr>
        <w:t>оснований</w:t>
      </w:r>
      <w:r w:rsidR="00547CF0">
        <w:rPr>
          <w:rFonts w:ascii="Times New Roman" w:hAnsi="Times New Roman"/>
          <w:sz w:val="28"/>
        </w:rPr>
        <w:t xml:space="preserve"> для отказа в предоставлении муниципальной услуги в соответствии с </w:t>
      </w:r>
      <w:r w:rsidR="00547CF0" w:rsidRPr="006E777A">
        <w:rPr>
          <w:rFonts w:ascii="Times New Roman" w:hAnsi="Times New Roman"/>
          <w:sz w:val="28"/>
        </w:rPr>
        <w:t>п.</w:t>
      </w:r>
      <w:r w:rsidR="006E777A">
        <w:rPr>
          <w:rFonts w:ascii="Times New Roman" w:hAnsi="Times New Roman"/>
          <w:sz w:val="28"/>
        </w:rPr>
        <w:t xml:space="preserve"> 37</w:t>
      </w:r>
      <w:r w:rsidR="00547CF0">
        <w:rPr>
          <w:rFonts w:ascii="Times New Roman" w:hAnsi="Times New Roman"/>
          <w:sz w:val="28"/>
        </w:rPr>
        <w:t xml:space="preserve"> настоящего административного регламента и</w:t>
      </w:r>
      <w:r w:rsidR="00A008CB">
        <w:rPr>
          <w:rFonts w:ascii="Times New Roman" w:hAnsi="Times New Roman"/>
          <w:sz w:val="28"/>
        </w:rPr>
        <w:t xml:space="preserve"> </w:t>
      </w:r>
      <w:r w:rsidR="00683C57">
        <w:rPr>
          <w:rFonts w:ascii="Times New Roman" w:hAnsi="Times New Roman"/>
          <w:sz w:val="28"/>
        </w:rPr>
        <w:t>подготавливает:</w:t>
      </w:r>
    </w:p>
    <w:p w:rsidR="002E444B" w:rsidRDefault="00683C57">
      <w:pPr>
        <w:ind w:firstLine="720"/>
        <w:jc w:val="both"/>
      </w:pPr>
      <w:r>
        <w:rPr>
          <w:rFonts w:ascii="Times New Roman" w:hAnsi="Times New Roman"/>
          <w:sz w:val="28"/>
        </w:rPr>
        <w:t>1) проект постановления Администрации Шелеховского муниципального района об отнесении земель или земельных участков в составе таких земель к определенной категории;</w:t>
      </w:r>
    </w:p>
    <w:p w:rsidR="002E444B" w:rsidRDefault="00683C57">
      <w:pPr>
        <w:ind w:firstLine="709"/>
        <w:jc w:val="both"/>
      </w:pPr>
      <w:r>
        <w:rPr>
          <w:rFonts w:ascii="Times New Roman" w:hAnsi="Times New Roman"/>
          <w:sz w:val="28"/>
        </w:rPr>
        <w:t xml:space="preserve">2) </w:t>
      </w:r>
      <w:r w:rsidR="00F74B7D">
        <w:rPr>
          <w:rFonts w:ascii="Times New Roman" w:hAnsi="Times New Roman"/>
          <w:sz w:val="28"/>
        </w:rPr>
        <w:t xml:space="preserve">уведомление об отказе в отнесении земель </w:t>
      </w:r>
      <w:r w:rsidR="00F74B7D" w:rsidRPr="00F74B7D">
        <w:rPr>
          <w:rFonts w:ascii="Times New Roman" w:hAnsi="Times New Roman"/>
          <w:sz w:val="28"/>
        </w:rPr>
        <w:t>или земельных участков в составе таких земель к определенной категории</w:t>
      </w:r>
      <w:r>
        <w:rPr>
          <w:rFonts w:ascii="Times New Roman" w:hAnsi="Times New Roman"/>
          <w:sz w:val="28"/>
        </w:rPr>
        <w:t>.</w:t>
      </w:r>
    </w:p>
    <w:p w:rsidR="002E444B" w:rsidRDefault="00683C57">
      <w:pPr>
        <w:ind w:firstLine="709"/>
        <w:jc w:val="both"/>
      </w:pPr>
      <w:r>
        <w:rPr>
          <w:rFonts w:ascii="Times New Roman" w:hAnsi="Times New Roman"/>
          <w:sz w:val="28"/>
        </w:rPr>
        <w:t xml:space="preserve"> Обеспечивает согласование и подписание в установленном порядке документов, указанных в подпунктах 1, 2 настоящего пункта.</w:t>
      </w:r>
    </w:p>
    <w:p w:rsidR="002E444B" w:rsidRDefault="001E0BF1">
      <w:pPr>
        <w:ind w:firstLine="709"/>
        <w:jc w:val="both"/>
        <w:rPr>
          <w:rFonts w:ascii="Times New Roman" w:hAnsi="Times New Roman"/>
          <w:sz w:val="28"/>
        </w:rPr>
      </w:pPr>
      <w:r>
        <w:rPr>
          <w:rFonts w:ascii="Times New Roman" w:hAnsi="Times New Roman"/>
          <w:sz w:val="28"/>
        </w:rPr>
        <w:t>91</w:t>
      </w:r>
      <w:r w:rsidR="00683C57">
        <w:rPr>
          <w:rFonts w:ascii="Times New Roman" w:hAnsi="Times New Roman"/>
          <w:sz w:val="28"/>
        </w:rPr>
        <w:t xml:space="preserve">. Решение об отказе </w:t>
      </w:r>
      <w:r>
        <w:rPr>
          <w:rFonts w:ascii="Times New Roman" w:hAnsi="Times New Roman"/>
          <w:sz w:val="28"/>
        </w:rPr>
        <w:t xml:space="preserve">в </w:t>
      </w:r>
      <w:r w:rsidR="00683C57">
        <w:rPr>
          <w:rFonts w:ascii="Times New Roman" w:hAnsi="Times New Roman"/>
          <w:sz w:val="28"/>
        </w:rPr>
        <w:t>предоставлени</w:t>
      </w:r>
      <w:r>
        <w:rPr>
          <w:rFonts w:ascii="Times New Roman" w:hAnsi="Times New Roman"/>
          <w:sz w:val="28"/>
        </w:rPr>
        <w:t>и</w:t>
      </w:r>
      <w:r w:rsidR="00683C57">
        <w:rPr>
          <w:rFonts w:ascii="Times New Roman" w:hAnsi="Times New Roman"/>
          <w:sz w:val="28"/>
        </w:rPr>
        <w:t xml:space="preserve"> муниципальной услуги должно быть обоснованным и содержать все основания отказа.</w:t>
      </w:r>
    </w:p>
    <w:p w:rsidR="003A11A6" w:rsidRDefault="003A11A6">
      <w:pPr>
        <w:ind w:firstLine="709"/>
        <w:jc w:val="both"/>
      </w:pPr>
      <w:r>
        <w:rPr>
          <w:rFonts w:ascii="Times New Roman" w:hAnsi="Times New Roman"/>
          <w:sz w:val="28"/>
        </w:rPr>
        <w:t>92. Максимальный срок выполнения административной процедуры не может превышать 57 календарных дней со дня регистрации ходатайства и прилагаемых к нему документов.</w:t>
      </w:r>
    </w:p>
    <w:p w:rsidR="002E444B" w:rsidRDefault="001E0BF1">
      <w:pPr>
        <w:ind w:firstLine="709"/>
        <w:jc w:val="both"/>
        <w:rPr>
          <w:rFonts w:ascii="Times New Roman" w:hAnsi="Times New Roman"/>
          <w:sz w:val="28"/>
        </w:rPr>
      </w:pPr>
      <w:r>
        <w:rPr>
          <w:rFonts w:ascii="Times New Roman" w:hAnsi="Times New Roman"/>
          <w:sz w:val="28"/>
        </w:rPr>
        <w:t>9</w:t>
      </w:r>
      <w:r w:rsidR="003A11A6">
        <w:rPr>
          <w:rFonts w:ascii="Times New Roman" w:hAnsi="Times New Roman"/>
          <w:sz w:val="28"/>
        </w:rPr>
        <w:t>3</w:t>
      </w:r>
      <w:r w:rsidR="00683C57">
        <w:rPr>
          <w:rFonts w:ascii="Times New Roman" w:hAnsi="Times New Roman"/>
          <w:sz w:val="28"/>
        </w:rPr>
        <w:t xml:space="preserve">. Результатом исполнения административной процедуры является подписание проектов документов, указанных в подпунктах 1, 2 пункта </w:t>
      </w:r>
      <w:r>
        <w:rPr>
          <w:rFonts w:ascii="Times New Roman" w:hAnsi="Times New Roman"/>
          <w:color w:val="000000"/>
          <w:sz w:val="28"/>
        </w:rPr>
        <w:t>90</w:t>
      </w:r>
      <w:r w:rsidR="00683C57">
        <w:rPr>
          <w:rFonts w:ascii="Times New Roman" w:hAnsi="Times New Roman"/>
          <w:color w:val="FF0000"/>
          <w:sz w:val="28"/>
        </w:rPr>
        <w:t xml:space="preserve"> </w:t>
      </w:r>
      <w:r w:rsidR="00683C57">
        <w:rPr>
          <w:rFonts w:ascii="Times New Roman" w:hAnsi="Times New Roman"/>
          <w:sz w:val="28"/>
        </w:rPr>
        <w:t>настоящего административного регламента.</w:t>
      </w:r>
    </w:p>
    <w:p w:rsidR="001E0BF1" w:rsidRDefault="001E0BF1">
      <w:pPr>
        <w:ind w:firstLine="709"/>
        <w:jc w:val="both"/>
      </w:pPr>
      <w:r>
        <w:rPr>
          <w:rFonts w:ascii="Times New Roman" w:hAnsi="Times New Roman"/>
          <w:sz w:val="28"/>
        </w:rPr>
        <w:t>9</w:t>
      </w:r>
      <w:r w:rsidR="003A11A6">
        <w:rPr>
          <w:rFonts w:ascii="Times New Roman" w:hAnsi="Times New Roman"/>
          <w:sz w:val="28"/>
        </w:rPr>
        <w:t>4</w:t>
      </w:r>
      <w:r>
        <w:rPr>
          <w:rFonts w:ascii="Times New Roman" w:hAnsi="Times New Roman"/>
          <w:sz w:val="28"/>
        </w:rPr>
        <w:t xml:space="preserve">. Способом фиксации результата выполнения административной процедуры является регистрация подписанных документов, указанных в </w:t>
      </w:r>
      <w:r w:rsidRPr="001E0BF1">
        <w:rPr>
          <w:rFonts w:ascii="Times New Roman" w:hAnsi="Times New Roman"/>
          <w:sz w:val="28"/>
        </w:rPr>
        <w:t>подпунктах 1, 2 пункта 90 настоящего административного регламента</w:t>
      </w:r>
      <w:r w:rsidR="003A11A6">
        <w:rPr>
          <w:rFonts w:ascii="Times New Roman" w:hAnsi="Times New Roman"/>
          <w:sz w:val="28"/>
        </w:rPr>
        <w:t xml:space="preserve"> в системе электронного документооборота «Дело».</w:t>
      </w:r>
    </w:p>
    <w:p w:rsidR="002E444B" w:rsidRDefault="002E444B">
      <w:pPr>
        <w:ind w:firstLine="709"/>
        <w:jc w:val="both"/>
      </w:pPr>
    </w:p>
    <w:p w:rsidR="002E444B" w:rsidRDefault="00683C57">
      <w:pPr>
        <w:ind w:firstLine="709"/>
        <w:jc w:val="center"/>
      </w:pPr>
      <w:r>
        <w:rPr>
          <w:rFonts w:ascii="Times New Roman" w:hAnsi="Times New Roman"/>
          <w:sz w:val="28"/>
        </w:rPr>
        <w:t>5. Направление (выдача) заявителю результатов предоставления муниципальной услуги</w:t>
      </w:r>
    </w:p>
    <w:p w:rsidR="002E444B" w:rsidRDefault="002E444B">
      <w:pPr>
        <w:ind w:firstLine="709"/>
        <w:jc w:val="both"/>
      </w:pPr>
    </w:p>
    <w:p w:rsidR="002E444B" w:rsidRDefault="001E0BF1">
      <w:pPr>
        <w:ind w:firstLine="709"/>
        <w:jc w:val="both"/>
      </w:pPr>
      <w:r>
        <w:rPr>
          <w:rFonts w:ascii="Times New Roman" w:hAnsi="Times New Roman"/>
          <w:sz w:val="28"/>
        </w:rPr>
        <w:t>9</w:t>
      </w:r>
      <w:r w:rsidR="003A11A6">
        <w:rPr>
          <w:rFonts w:ascii="Times New Roman" w:hAnsi="Times New Roman"/>
          <w:sz w:val="28"/>
        </w:rPr>
        <w:t>5</w:t>
      </w:r>
      <w:r w:rsidR="00683C57">
        <w:rPr>
          <w:rFonts w:ascii="Times New Roman" w:hAnsi="Times New Roman"/>
          <w:sz w:val="28"/>
        </w:rPr>
        <w:t>. Основанием для начала административной процедуры является подписание проектов докум</w:t>
      </w:r>
      <w:r>
        <w:rPr>
          <w:rFonts w:ascii="Times New Roman" w:hAnsi="Times New Roman"/>
          <w:sz w:val="28"/>
        </w:rPr>
        <w:t xml:space="preserve">ентов, указанных </w:t>
      </w:r>
      <w:r w:rsidR="00683C57">
        <w:rPr>
          <w:rFonts w:ascii="Times New Roman" w:hAnsi="Times New Roman"/>
          <w:sz w:val="28"/>
        </w:rPr>
        <w:t xml:space="preserve">в подпунктах 1, 2 пункта </w:t>
      </w:r>
      <w:r>
        <w:rPr>
          <w:rFonts w:ascii="Times New Roman" w:hAnsi="Times New Roman"/>
          <w:sz w:val="28"/>
        </w:rPr>
        <w:t>90</w:t>
      </w:r>
      <w:r w:rsidR="00683C57">
        <w:rPr>
          <w:rFonts w:ascii="Times New Roman" w:hAnsi="Times New Roman"/>
          <w:sz w:val="28"/>
        </w:rPr>
        <w:t xml:space="preserve"> настоящего административного регламента.</w:t>
      </w:r>
    </w:p>
    <w:p w:rsidR="002E444B" w:rsidRDefault="003A11A6">
      <w:pPr>
        <w:ind w:firstLine="709"/>
        <w:jc w:val="both"/>
      </w:pPr>
      <w:r>
        <w:rPr>
          <w:rFonts w:ascii="Times New Roman" w:hAnsi="Times New Roman"/>
          <w:sz w:val="28"/>
        </w:rPr>
        <w:t>96</w:t>
      </w:r>
      <w:r w:rsidR="00683C57">
        <w:rPr>
          <w:rFonts w:ascii="Times New Roman" w:hAnsi="Times New Roman"/>
          <w:sz w:val="28"/>
        </w:rPr>
        <w:t>.</w:t>
      </w:r>
      <w:r w:rsidR="00683C57">
        <w:rPr>
          <w:rFonts w:eastAsia="Calibri" w:cs="Calibri"/>
        </w:rPr>
        <w:t xml:space="preserve"> </w:t>
      </w:r>
      <w:r w:rsidR="00683C57">
        <w:rPr>
          <w:rFonts w:ascii="Times New Roman" w:hAnsi="Times New Roman"/>
          <w:sz w:val="28"/>
        </w:rPr>
        <w:t xml:space="preserve">Сотрудник, осуществляющий предоставление муниципальной услуги, в течение 3 календарных дней со дня подписания документов, указанных в подпунктах 1, 2  пункта </w:t>
      </w:r>
      <w:r>
        <w:rPr>
          <w:rFonts w:ascii="Times New Roman" w:hAnsi="Times New Roman"/>
          <w:sz w:val="28"/>
        </w:rPr>
        <w:t>90</w:t>
      </w:r>
      <w:r w:rsidR="00683C57">
        <w:rPr>
          <w:rFonts w:ascii="Times New Roman" w:hAnsi="Times New Roman"/>
          <w:sz w:val="28"/>
        </w:rPr>
        <w:t xml:space="preserve"> настоящего административного регламента, направляет указанные документы почтовым отправлением в адрес заявителя (представителя заявителя) либо выдает документ под роспись.</w:t>
      </w:r>
    </w:p>
    <w:p w:rsidR="002E444B" w:rsidRDefault="003A11A6">
      <w:pPr>
        <w:ind w:firstLine="720"/>
        <w:jc w:val="both"/>
      </w:pPr>
      <w:r>
        <w:rPr>
          <w:rFonts w:ascii="Times New Roman" w:hAnsi="Times New Roman"/>
          <w:sz w:val="28"/>
        </w:rPr>
        <w:lastRenderedPageBreak/>
        <w:t>97</w:t>
      </w:r>
      <w:r w:rsidR="00683C57">
        <w:rPr>
          <w:rFonts w:ascii="Times New Roman" w:hAnsi="Times New Roman"/>
          <w:sz w:val="28"/>
        </w:rPr>
        <w:t xml:space="preserve">. Критерием принятия решения являются подписанные </w:t>
      </w:r>
      <w:r>
        <w:rPr>
          <w:rFonts w:ascii="Times New Roman" w:hAnsi="Times New Roman"/>
          <w:sz w:val="28"/>
        </w:rPr>
        <w:t xml:space="preserve">и зарегистрированные </w:t>
      </w:r>
      <w:r w:rsidR="00683C57">
        <w:rPr>
          <w:rFonts w:ascii="Times New Roman" w:hAnsi="Times New Roman"/>
          <w:sz w:val="28"/>
        </w:rPr>
        <w:t>документ</w:t>
      </w:r>
      <w:r w:rsidR="006E777A">
        <w:rPr>
          <w:rFonts w:ascii="Times New Roman" w:hAnsi="Times New Roman"/>
          <w:sz w:val="28"/>
        </w:rPr>
        <w:t>ы</w:t>
      </w:r>
      <w:r w:rsidR="00683C57">
        <w:rPr>
          <w:rFonts w:ascii="Times New Roman" w:hAnsi="Times New Roman"/>
          <w:sz w:val="28"/>
        </w:rPr>
        <w:t>, указанны</w:t>
      </w:r>
      <w:r>
        <w:rPr>
          <w:rFonts w:ascii="Times New Roman" w:hAnsi="Times New Roman"/>
          <w:sz w:val="28"/>
        </w:rPr>
        <w:t>е</w:t>
      </w:r>
      <w:r w:rsidR="00683C57">
        <w:rPr>
          <w:rFonts w:ascii="Times New Roman" w:hAnsi="Times New Roman"/>
          <w:sz w:val="28"/>
        </w:rPr>
        <w:t xml:space="preserve"> в подпунктах 1, 2 пункта </w:t>
      </w:r>
      <w:r>
        <w:rPr>
          <w:rFonts w:ascii="Times New Roman" w:hAnsi="Times New Roman"/>
          <w:sz w:val="28"/>
        </w:rPr>
        <w:t>90</w:t>
      </w:r>
      <w:r w:rsidR="00683C57">
        <w:rPr>
          <w:rFonts w:ascii="Times New Roman" w:hAnsi="Times New Roman"/>
          <w:sz w:val="28"/>
        </w:rPr>
        <w:t xml:space="preserve"> настоящего административного регламента.</w:t>
      </w:r>
    </w:p>
    <w:p w:rsidR="002E444B" w:rsidRDefault="003A11A6">
      <w:pPr>
        <w:ind w:firstLine="709"/>
        <w:jc w:val="both"/>
      </w:pPr>
      <w:r>
        <w:rPr>
          <w:rFonts w:ascii="Times New Roman" w:hAnsi="Times New Roman"/>
          <w:sz w:val="28"/>
        </w:rPr>
        <w:t>98</w:t>
      </w:r>
      <w:r w:rsidR="00683C57">
        <w:rPr>
          <w:rFonts w:ascii="Times New Roman" w:hAnsi="Times New Roman"/>
          <w:sz w:val="28"/>
        </w:rPr>
        <w:t xml:space="preserve">. Результатом исполнения административной процедуры является направление заявителю документов, указанных в подпунктах 1, 2 пункта </w:t>
      </w:r>
      <w:r>
        <w:rPr>
          <w:rFonts w:ascii="Times New Roman" w:hAnsi="Times New Roman"/>
          <w:sz w:val="28"/>
        </w:rPr>
        <w:t>90</w:t>
      </w:r>
      <w:r w:rsidR="00683C57">
        <w:rPr>
          <w:rFonts w:ascii="Times New Roman" w:hAnsi="Times New Roman"/>
          <w:sz w:val="28"/>
        </w:rPr>
        <w:t xml:space="preserve"> настоящего административного регламента.</w:t>
      </w:r>
    </w:p>
    <w:p w:rsidR="002E444B" w:rsidRDefault="002E444B">
      <w:pPr>
        <w:ind w:firstLine="709"/>
        <w:jc w:val="both"/>
      </w:pPr>
    </w:p>
    <w:p w:rsidR="002E444B" w:rsidRDefault="00683C57">
      <w:pPr>
        <w:jc w:val="center"/>
      </w:pPr>
      <w:r>
        <w:rPr>
          <w:rFonts w:ascii="Times New Roman" w:hAnsi="Times New Roman"/>
          <w:sz w:val="28"/>
        </w:rPr>
        <w:t>IV. Формы контроля за предоставлением муниципальной услуги</w:t>
      </w:r>
    </w:p>
    <w:p w:rsidR="002E444B" w:rsidRDefault="002E444B">
      <w:pPr>
        <w:jc w:val="center"/>
      </w:pPr>
    </w:p>
    <w:p w:rsidR="002E444B" w:rsidRDefault="00683C57">
      <w:pPr>
        <w:jc w:val="center"/>
      </w:pPr>
      <w:r>
        <w:rPr>
          <w:rFonts w:ascii="Times New Roman" w:hAnsi="Times New Roman"/>
          <w:sz w:val="28"/>
        </w:rPr>
        <w:t>1. Порядок осуществления текущего контроля за соблюдением и исполнением ответственными сотрудниками, осуществляющими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E444B" w:rsidRDefault="002E444B">
      <w:pPr>
        <w:ind w:left="1815"/>
        <w:jc w:val="both"/>
      </w:pPr>
    </w:p>
    <w:p w:rsidR="002E444B" w:rsidRDefault="00447115">
      <w:pPr>
        <w:ind w:firstLine="709"/>
        <w:jc w:val="both"/>
      </w:pPr>
      <w:r>
        <w:rPr>
          <w:rFonts w:ascii="Times New Roman" w:hAnsi="Times New Roman"/>
          <w:sz w:val="28"/>
        </w:rPr>
        <w:t>99</w:t>
      </w:r>
      <w:r w:rsidR="00683C57">
        <w:rPr>
          <w:rFonts w:ascii="Times New Roman" w:hAnsi="Times New Roman"/>
          <w:sz w:val="28"/>
        </w:rPr>
        <w:t>. Текущий контроль за соблюдением и исполнением требований настоящего административного регламента, а также принятием решений ответственными лицами, осуществляется начальником Управления путем рассмотрения отчетов</w:t>
      </w:r>
      <w:r w:rsidR="00683C57">
        <w:rPr>
          <w:rFonts w:eastAsia="Calibri" w:cs="Calibri"/>
        </w:rPr>
        <w:t xml:space="preserve"> </w:t>
      </w:r>
      <w:r w:rsidR="00683C57">
        <w:rPr>
          <w:rFonts w:ascii="Times New Roman" w:hAnsi="Times New Roman"/>
          <w:sz w:val="28"/>
        </w:rPr>
        <w:t>сотрудников, осуществляющих предоставление муниципальной услуги, а также рассмотрения жалоб заявителей.</w:t>
      </w:r>
    </w:p>
    <w:p w:rsidR="002E444B" w:rsidRDefault="00447115">
      <w:pPr>
        <w:ind w:firstLine="709"/>
        <w:jc w:val="both"/>
      </w:pPr>
      <w:r>
        <w:rPr>
          <w:rFonts w:ascii="Times New Roman" w:hAnsi="Times New Roman"/>
          <w:sz w:val="28"/>
        </w:rPr>
        <w:t>100</w:t>
      </w:r>
      <w:r w:rsidR="00683C57">
        <w:rPr>
          <w:rFonts w:ascii="Times New Roman" w:hAnsi="Times New Roman"/>
          <w:sz w:val="28"/>
        </w:rPr>
        <w:t>. Основными задачами текущего контроля являются:</w:t>
      </w:r>
    </w:p>
    <w:p w:rsidR="002E444B" w:rsidRDefault="00683C57">
      <w:pPr>
        <w:ind w:firstLine="709"/>
        <w:jc w:val="both"/>
      </w:pPr>
      <w:r>
        <w:rPr>
          <w:rFonts w:ascii="Times New Roman" w:hAnsi="Times New Roman"/>
          <w:sz w:val="28"/>
        </w:rPr>
        <w:t>1) обеспечение своевременного и качественного предоставления муниципальной услуги;</w:t>
      </w:r>
    </w:p>
    <w:p w:rsidR="002E444B" w:rsidRDefault="00683C57">
      <w:pPr>
        <w:ind w:firstLine="709"/>
        <w:jc w:val="both"/>
      </w:pPr>
      <w:r>
        <w:rPr>
          <w:rFonts w:ascii="Times New Roman" w:hAnsi="Times New Roman"/>
          <w:sz w:val="28"/>
        </w:rPr>
        <w:t>2) выявление нарушений в сроках и качестве предоставления муниципальной услуги;</w:t>
      </w:r>
    </w:p>
    <w:p w:rsidR="002E444B" w:rsidRDefault="00683C57">
      <w:pPr>
        <w:ind w:firstLine="709"/>
        <w:jc w:val="both"/>
      </w:pPr>
      <w:r>
        <w:rPr>
          <w:rFonts w:ascii="Times New Roman" w:hAnsi="Times New Roman"/>
          <w:sz w:val="28"/>
        </w:rPr>
        <w:t>3) выявление и устранение причин и условий, способствующих ненадлежащему предоставлению муниципальной услуги;</w:t>
      </w:r>
    </w:p>
    <w:p w:rsidR="002E444B" w:rsidRDefault="00683C57">
      <w:pPr>
        <w:ind w:firstLine="709"/>
        <w:jc w:val="both"/>
      </w:pPr>
      <w:r>
        <w:rPr>
          <w:rFonts w:ascii="Times New Roman" w:hAnsi="Times New Roman"/>
          <w:sz w:val="28"/>
        </w:rPr>
        <w:t>4) принятие мер по надлежащему предоставлению муниципальной услуги.</w:t>
      </w:r>
    </w:p>
    <w:p w:rsidR="002E444B" w:rsidRDefault="00447115">
      <w:pPr>
        <w:ind w:firstLine="709"/>
        <w:jc w:val="both"/>
      </w:pPr>
      <w:r>
        <w:rPr>
          <w:rFonts w:ascii="Times New Roman" w:hAnsi="Times New Roman"/>
          <w:sz w:val="28"/>
        </w:rPr>
        <w:t>101</w:t>
      </w:r>
      <w:r w:rsidR="00683C57">
        <w:rPr>
          <w:rFonts w:ascii="Times New Roman" w:hAnsi="Times New Roman"/>
          <w:sz w:val="28"/>
        </w:rPr>
        <w:t>. Текущий контроль осуществляется на постоянной основе.</w:t>
      </w:r>
    </w:p>
    <w:p w:rsidR="002E444B" w:rsidRDefault="002E444B">
      <w:pPr>
        <w:ind w:firstLine="709"/>
        <w:jc w:val="both"/>
      </w:pPr>
    </w:p>
    <w:p w:rsidR="002E444B" w:rsidRDefault="00683C57">
      <w:pPr>
        <w:ind w:firstLine="709"/>
        <w:jc w:val="both"/>
      </w:pPr>
      <w:r>
        <w:rPr>
          <w:rFonts w:ascii="Times New Roman" w:hAnsi="Times New Roman"/>
          <w:sz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E444B" w:rsidRDefault="002E444B">
      <w:pPr>
        <w:jc w:val="both"/>
      </w:pPr>
    </w:p>
    <w:p w:rsidR="002E444B" w:rsidRDefault="00447115">
      <w:pPr>
        <w:ind w:firstLine="709"/>
        <w:jc w:val="both"/>
      </w:pPr>
      <w:r>
        <w:rPr>
          <w:rFonts w:ascii="Times New Roman" w:hAnsi="Times New Roman"/>
          <w:sz w:val="28"/>
        </w:rPr>
        <w:t>102</w:t>
      </w:r>
      <w:r w:rsidR="00683C57">
        <w:rPr>
          <w:rFonts w:ascii="Times New Roman" w:hAnsi="Times New Roman"/>
          <w:sz w:val="28"/>
        </w:rPr>
        <w:t>. Контроль за полнотой и качеством предоставления уполномоченным органом муниципальной услуги осуществляется в форме плановых и внеплановых проверок.</w:t>
      </w:r>
    </w:p>
    <w:p w:rsidR="002E444B" w:rsidRDefault="00447115">
      <w:pPr>
        <w:ind w:firstLine="709"/>
        <w:jc w:val="both"/>
      </w:pPr>
      <w:r>
        <w:rPr>
          <w:rFonts w:ascii="Times New Roman" w:hAnsi="Times New Roman"/>
          <w:sz w:val="28"/>
        </w:rPr>
        <w:t>103</w:t>
      </w:r>
      <w:r w:rsidR="00683C57">
        <w:rPr>
          <w:rFonts w:ascii="Times New Roman" w:hAnsi="Times New Roman"/>
          <w:sz w:val="28"/>
        </w:rPr>
        <w:t xml:space="preserve">. Контроль осуществляется заместителями Мэра района, курирующими соответствующие органы, осуществляющие предоставление муниципальной услуги посредством проведения плановых проверок (в соответствии с планом проведения проверок, утверждаемым распоряжением Администрации Шелеховского муниципального района) и внеплановых (по </w:t>
      </w:r>
      <w:r w:rsidR="00683C57">
        <w:rPr>
          <w:rFonts w:ascii="Times New Roman" w:hAnsi="Times New Roman"/>
          <w:sz w:val="28"/>
        </w:rPr>
        <w:lastRenderedPageBreak/>
        <w:t>конкретному обращению заявителя). План проведения проверок утверждается ежегодно в срок до 1 марта текущего года.</w:t>
      </w:r>
    </w:p>
    <w:p w:rsidR="002E444B" w:rsidRDefault="00447115">
      <w:pPr>
        <w:ind w:firstLine="709"/>
        <w:jc w:val="both"/>
      </w:pPr>
      <w:r>
        <w:rPr>
          <w:rFonts w:ascii="Times New Roman" w:hAnsi="Times New Roman"/>
          <w:sz w:val="28"/>
        </w:rPr>
        <w:t>104</w:t>
      </w:r>
      <w:r w:rsidR="00683C57">
        <w:rPr>
          <w:rFonts w:ascii="Times New Roman" w:hAnsi="Times New Roman"/>
          <w:sz w:val="28"/>
        </w:rPr>
        <w:t>. Осуществлять контроль за порядком и сроками предоставления муниципальной услуги могут заявители путем получения информации о ней по телефону, по письменным обращениям.</w:t>
      </w:r>
    </w:p>
    <w:p w:rsidR="002E444B" w:rsidRDefault="00447115">
      <w:pPr>
        <w:ind w:firstLine="709"/>
        <w:jc w:val="both"/>
      </w:pPr>
      <w:r>
        <w:rPr>
          <w:rFonts w:ascii="Times New Roman" w:hAnsi="Times New Roman"/>
          <w:sz w:val="28"/>
        </w:rPr>
        <w:t>105</w:t>
      </w:r>
      <w:r w:rsidR="00683C57">
        <w:rPr>
          <w:rFonts w:ascii="Times New Roman" w:hAnsi="Times New Roman"/>
          <w:sz w:val="28"/>
        </w:rPr>
        <w:t>. По результатам проведенных проверок в случае выявления нарушений прав заявителя к виновным лицам осуществляется применение мер ответственности в порядке, установленном действующим законодательством Российской Федерации.</w:t>
      </w:r>
    </w:p>
    <w:p w:rsidR="002E444B" w:rsidRDefault="002E444B">
      <w:pPr>
        <w:ind w:firstLine="709"/>
        <w:jc w:val="both"/>
      </w:pPr>
    </w:p>
    <w:p w:rsidR="002E444B" w:rsidRDefault="00683C57">
      <w:pPr>
        <w:ind w:firstLine="709"/>
        <w:jc w:val="center"/>
      </w:pPr>
      <w:r>
        <w:rPr>
          <w:rFonts w:ascii="Times New Roman" w:hAnsi="Times New Roman"/>
          <w:sz w:val="28"/>
        </w:rPr>
        <w:t>3. Ответственность сотрудников, осуществляющих предоставление муниципальной услуги, за решения и действия (бездействие), принимаемые (осуществляемые) ими в ходе предоставления муниципальной услуги</w:t>
      </w:r>
    </w:p>
    <w:p w:rsidR="002E444B" w:rsidRDefault="002E444B">
      <w:pPr>
        <w:jc w:val="center"/>
      </w:pPr>
    </w:p>
    <w:p w:rsidR="002E444B" w:rsidRDefault="00447115">
      <w:pPr>
        <w:ind w:firstLine="709"/>
        <w:jc w:val="both"/>
      </w:pPr>
      <w:r>
        <w:rPr>
          <w:rFonts w:ascii="Times New Roman" w:hAnsi="Times New Roman"/>
          <w:sz w:val="28"/>
        </w:rPr>
        <w:t>106</w:t>
      </w:r>
      <w:r w:rsidR="00683C57">
        <w:rPr>
          <w:rFonts w:ascii="Times New Roman" w:hAnsi="Times New Roman"/>
          <w:sz w:val="28"/>
        </w:rPr>
        <w:t>. Сотрудники, осуществляющие предоставление муниципальной услуги несут персональную ответственность за решения и действия (бездействие), принимаемые (осуществляемые) ими в ходе предоставления муниципальной услуги, которая определяется в соответствии с должностными инструкциями и действующим законодательством.</w:t>
      </w:r>
    </w:p>
    <w:p w:rsidR="002E444B" w:rsidRDefault="00447115">
      <w:pPr>
        <w:ind w:firstLine="709"/>
        <w:jc w:val="both"/>
      </w:pPr>
      <w:r>
        <w:rPr>
          <w:rFonts w:ascii="Times New Roman" w:hAnsi="Times New Roman"/>
          <w:sz w:val="28"/>
        </w:rPr>
        <w:t>107</w:t>
      </w:r>
      <w:r w:rsidR="00683C57">
        <w:rPr>
          <w:rFonts w:ascii="Times New Roman" w:hAnsi="Times New Roman"/>
          <w:sz w:val="28"/>
        </w:rPr>
        <w:t>. При выявлении нарушений прав заявителей в связи с исполнением административного регламента виновные в нарушении сотрудники, осуществляющие предоставление муниципальной услуги, привлекаются к ответственности в соответствии с законодательством.</w:t>
      </w:r>
    </w:p>
    <w:p w:rsidR="002E444B" w:rsidRDefault="002E444B">
      <w:pPr>
        <w:ind w:firstLine="709"/>
        <w:jc w:val="both"/>
      </w:pPr>
    </w:p>
    <w:p w:rsidR="002E444B" w:rsidRDefault="00683C57">
      <w:pPr>
        <w:ind w:firstLine="709"/>
        <w:jc w:val="center"/>
      </w:pPr>
      <w:r>
        <w:rPr>
          <w:rFonts w:ascii="Times New Roman" w:hAnsi="Times New Roman"/>
          <w:sz w:val="28"/>
        </w:rPr>
        <w:t>4. Положения,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 и организацией</w:t>
      </w:r>
    </w:p>
    <w:p w:rsidR="002E444B" w:rsidRDefault="002E444B">
      <w:pPr>
        <w:ind w:left="1815"/>
        <w:jc w:val="both"/>
      </w:pPr>
    </w:p>
    <w:p w:rsidR="002E444B" w:rsidRDefault="00447115">
      <w:pPr>
        <w:ind w:firstLine="709"/>
        <w:jc w:val="both"/>
      </w:pPr>
      <w:r>
        <w:rPr>
          <w:rFonts w:ascii="Times New Roman" w:hAnsi="Times New Roman"/>
          <w:sz w:val="28"/>
        </w:rPr>
        <w:t>108</w:t>
      </w:r>
      <w:r w:rsidR="00683C57">
        <w:rPr>
          <w:rFonts w:ascii="Times New Roman" w:hAnsi="Times New Roman"/>
          <w:sz w:val="28"/>
        </w:rPr>
        <w:t>.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2E444B" w:rsidRDefault="00683C57">
      <w:pPr>
        <w:ind w:firstLine="709"/>
        <w:jc w:val="both"/>
      </w:pPr>
      <w:r>
        <w:rPr>
          <w:rFonts w:ascii="Times New Roman" w:hAnsi="Times New Roman"/>
          <w:sz w:val="28"/>
        </w:rPr>
        <w:t>1) нарушения прав и законных интересов заявителей решением, действием (бездействием) уполномоченного органа, сотрудников, осуществляющих предоставление муниципальной услуги;</w:t>
      </w:r>
    </w:p>
    <w:p w:rsidR="002E444B" w:rsidRDefault="00683C57">
      <w:pPr>
        <w:ind w:firstLine="709"/>
        <w:jc w:val="both"/>
      </w:pPr>
      <w:r>
        <w:rPr>
          <w:rFonts w:ascii="Times New Roman" w:hAnsi="Times New Roman"/>
          <w:sz w:val="28"/>
        </w:rPr>
        <w:t>2) нарушения положений настоящего административного регламента или иных нормативных правовых актов Российской Федерации, Иркутской области, муниципальных правовых актов Шелеховского района устанавливающих требования к предоставлению муниципальной услуги;</w:t>
      </w:r>
    </w:p>
    <w:p w:rsidR="002E444B" w:rsidRDefault="00683C57">
      <w:pPr>
        <w:ind w:firstLine="709"/>
        <w:jc w:val="both"/>
      </w:pPr>
      <w:r>
        <w:rPr>
          <w:rFonts w:ascii="Times New Roman" w:hAnsi="Times New Roman"/>
          <w:sz w:val="28"/>
        </w:rPr>
        <w:t>3) некорректного поведения сотрудников, осуществляющих предоставление муниципальной услуги, нарушения правил служебной этики при предоставлении муниципальной услуги.</w:t>
      </w:r>
    </w:p>
    <w:p w:rsidR="002E444B" w:rsidRDefault="00447115">
      <w:pPr>
        <w:ind w:firstLine="709"/>
        <w:jc w:val="both"/>
      </w:pPr>
      <w:r>
        <w:rPr>
          <w:rFonts w:ascii="Times New Roman" w:hAnsi="Times New Roman"/>
          <w:sz w:val="28"/>
        </w:rPr>
        <w:t>109</w:t>
      </w:r>
      <w:r w:rsidR="00683C57">
        <w:rPr>
          <w:rFonts w:ascii="Times New Roman" w:hAnsi="Times New Roman"/>
          <w:sz w:val="28"/>
        </w:rPr>
        <w:t xml:space="preserve">. Информацию, указанную в пункте </w:t>
      </w:r>
      <w:r>
        <w:rPr>
          <w:rFonts w:ascii="Times New Roman" w:hAnsi="Times New Roman"/>
          <w:sz w:val="28"/>
        </w:rPr>
        <w:t>108</w:t>
      </w:r>
      <w:r w:rsidR="00683C57">
        <w:rPr>
          <w:rFonts w:ascii="Times New Roman" w:hAnsi="Times New Roman"/>
          <w:sz w:val="28"/>
        </w:rPr>
        <w:t xml:space="preserve"> настоящего административного регламента, заявители могут сообщить по телефонам уполномоченного органа, указанным в пункте 1</w:t>
      </w:r>
      <w:r w:rsidR="006E777A">
        <w:rPr>
          <w:rFonts w:ascii="Times New Roman" w:hAnsi="Times New Roman"/>
          <w:sz w:val="28"/>
        </w:rPr>
        <w:t>3</w:t>
      </w:r>
      <w:r w:rsidR="00683C57">
        <w:rPr>
          <w:rFonts w:ascii="Times New Roman" w:hAnsi="Times New Roman"/>
          <w:sz w:val="28"/>
        </w:rPr>
        <w:t xml:space="preserve"> настоящего административного регламента, или на официальном сайте Администрации </w:t>
      </w:r>
      <w:r w:rsidR="00683C57">
        <w:rPr>
          <w:rFonts w:ascii="Times New Roman" w:hAnsi="Times New Roman"/>
          <w:sz w:val="28"/>
        </w:rPr>
        <w:lastRenderedPageBreak/>
        <w:t>Шелеховского муниципального района в информационно-телекоммуникационной сети «Интернет».</w:t>
      </w:r>
    </w:p>
    <w:p w:rsidR="002E444B" w:rsidRDefault="002E444B">
      <w:pPr>
        <w:ind w:firstLine="1134"/>
        <w:jc w:val="both"/>
      </w:pPr>
    </w:p>
    <w:p w:rsidR="002E444B" w:rsidRDefault="00683C57">
      <w:pPr>
        <w:jc w:val="center"/>
      </w:pPr>
      <w:r>
        <w:rPr>
          <w:rFonts w:ascii="Times New Roman" w:hAnsi="Times New Roman"/>
          <w:sz w:val="28"/>
        </w:rPr>
        <w:t>V. Досудебный (внесудебный) порядок обжалования решений и действий (бездействия) уполномоченного органа, а также сотрудников, осуществляющих предоставление муниципальной услуги</w:t>
      </w:r>
    </w:p>
    <w:p w:rsidR="002E444B" w:rsidRDefault="002E444B">
      <w:pPr>
        <w:jc w:val="center"/>
      </w:pPr>
    </w:p>
    <w:p w:rsidR="002E444B" w:rsidRDefault="00683C57">
      <w:pPr>
        <w:jc w:val="center"/>
      </w:pPr>
      <w:r>
        <w:rPr>
          <w:rFonts w:ascii="Times New Roman" w:hAnsi="Times New Roman"/>
          <w:sz w:val="28"/>
        </w:rPr>
        <w:t>1. Обжалование решений и действий (бездействия) уполномоченного органа, а также сотрудников, осуществляющих предоставление муниципальной услуги</w:t>
      </w:r>
    </w:p>
    <w:p w:rsidR="002E444B" w:rsidRDefault="002E444B">
      <w:pPr>
        <w:jc w:val="center"/>
      </w:pPr>
    </w:p>
    <w:p w:rsidR="002E444B" w:rsidRDefault="00447115">
      <w:pPr>
        <w:ind w:firstLine="709"/>
        <w:jc w:val="both"/>
      </w:pPr>
      <w:r>
        <w:rPr>
          <w:rFonts w:ascii="Times New Roman" w:hAnsi="Times New Roman"/>
          <w:sz w:val="28"/>
        </w:rPr>
        <w:t>110</w:t>
      </w:r>
      <w:r w:rsidR="00683C57">
        <w:rPr>
          <w:rFonts w:ascii="Times New Roman" w:hAnsi="Times New Roman"/>
          <w:sz w:val="28"/>
        </w:rPr>
        <w:t>.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сотрудников, осуществляющих предоставление муниципальной услуги.</w:t>
      </w:r>
    </w:p>
    <w:p w:rsidR="002E444B" w:rsidRDefault="00447115">
      <w:pPr>
        <w:ind w:firstLine="709"/>
        <w:jc w:val="both"/>
      </w:pPr>
      <w:r>
        <w:rPr>
          <w:rFonts w:ascii="Times New Roman" w:hAnsi="Times New Roman"/>
          <w:sz w:val="28"/>
        </w:rPr>
        <w:t>111</w:t>
      </w:r>
      <w:r w:rsidR="00683C57">
        <w:rPr>
          <w:rFonts w:ascii="Times New Roman" w:hAnsi="Times New Roman"/>
          <w:sz w:val="28"/>
        </w:rPr>
        <w:t>. С целью обжалования решений и действий (бездействия) уполномоченного органа, а также сотрудников, осуществляющих предоставление муниципальной услуги заинтересованное лицо вправе обратиться в Администрацию Шелеховского муниципального района с заявлением об обжаловании решений и действий (бездействия) уполномоченного органа, а также сотрудников, осуществляющих предоставление муниципальной услуги (далее – жалоба).</w:t>
      </w:r>
    </w:p>
    <w:p w:rsidR="002E444B" w:rsidRDefault="00447115">
      <w:pPr>
        <w:ind w:firstLine="709"/>
        <w:jc w:val="both"/>
      </w:pPr>
      <w:r>
        <w:rPr>
          <w:rFonts w:ascii="Times New Roman" w:hAnsi="Times New Roman"/>
          <w:sz w:val="28"/>
        </w:rPr>
        <w:t>112</w:t>
      </w:r>
      <w:r w:rsidR="00683C57">
        <w:rPr>
          <w:rFonts w:ascii="Times New Roman" w:hAnsi="Times New Roman"/>
          <w:sz w:val="28"/>
        </w:rPr>
        <w:t>. Информацию о порядке подачи и рассмотрения жалобы заинтересованные лица могут получить:</w:t>
      </w:r>
    </w:p>
    <w:p w:rsidR="002E444B" w:rsidRDefault="00683C57">
      <w:pPr>
        <w:ind w:firstLine="709"/>
        <w:jc w:val="both"/>
      </w:pPr>
      <w:r>
        <w:rPr>
          <w:rFonts w:ascii="Times New Roman" w:hAnsi="Times New Roman"/>
          <w:sz w:val="28"/>
        </w:rPr>
        <w:t>а) на стендах, расположенных в помещениях, занимаемых уполномоченным органом;</w:t>
      </w:r>
    </w:p>
    <w:p w:rsidR="002E444B" w:rsidRDefault="00683C57">
      <w:pPr>
        <w:ind w:firstLine="709"/>
        <w:jc w:val="both"/>
      </w:pPr>
      <w:r>
        <w:rPr>
          <w:rFonts w:ascii="Times New Roman" w:hAnsi="Times New Roman"/>
          <w:sz w:val="28"/>
        </w:rPr>
        <w:t>б) на официальном сайте Администрации Шелеховского муниципального района в информационно-телекоммуникационной сети «Интернет» (</w:t>
      </w:r>
      <w:hyperlink r:id="rId17" w:history="1">
        <w:r>
          <w:rPr>
            <w:rFonts w:ascii="Times New Roman" w:hAnsi="Times New Roman"/>
            <w:color w:val="0000FF"/>
            <w:sz w:val="28"/>
            <w:u w:val="single"/>
          </w:rPr>
          <w:t>http://sheladm.ru</w:t>
        </w:r>
      </w:hyperlink>
      <w:r>
        <w:rPr>
          <w:rFonts w:ascii="Times New Roman" w:hAnsi="Times New Roman"/>
          <w:sz w:val="28"/>
        </w:rPr>
        <w:t>).</w:t>
      </w:r>
    </w:p>
    <w:p w:rsidR="002E444B" w:rsidRDefault="00447115">
      <w:pPr>
        <w:ind w:firstLine="709"/>
        <w:jc w:val="both"/>
      </w:pPr>
      <w:r>
        <w:rPr>
          <w:rFonts w:ascii="Times New Roman" w:hAnsi="Times New Roman"/>
          <w:sz w:val="28"/>
        </w:rPr>
        <w:t>113</w:t>
      </w:r>
      <w:r w:rsidR="00683C57">
        <w:rPr>
          <w:rFonts w:ascii="Times New Roman" w:hAnsi="Times New Roman"/>
          <w:sz w:val="28"/>
        </w:rPr>
        <w:t>. Заинтересованное лицо может обратиться с жалобой, в том числе в следующих случаях:</w:t>
      </w:r>
    </w:p>
    <w:p w:rsidR="002E444B" w:rsidRDefault="00683C57">
      <w:pPr>
        <w:ind w:firstLine="709"/>
        <w:jc w:val="both"/>
      </w:pPr>
      <w:r>
        <w:rPr>
          <w:rFonts w:ascii="Times New Roman" w:hAnsi="Times New Roman"/>
          <w:sz w:val="28"/>
        </w:rPr>
        <w:t>1) нарушение срока регистрации заявления заявителя о предоставлении муниципальной услуги;</w:t>
      </w:r>
    </w:p>
    <w:p w:rsidR="002E444B" w:rsidRDefault="00683C57">
      <w:pPr>
        <w:ind w:firstLine="709"/>
        <w:jc w:val="both"/>
      </w:pPr>
      <w:r>
        <w:rPr>
          <w:rFonts w:ascii="Times New Roman" w:hAnsi="Times New Roman"/>
          <w:sz w:val="28"/>
        </w:rPr>
        <w:t>2) нарушение срока предоставления муниципальной услуги;</w:t>
      </w:r>
    </w:p>
    <w:p w:rsidR="002E444B" w:rsidRDefault="00683C57">
      <w:pPr>
        <w:ind w:firstLine="709"/>
        <w:jc w:val="both"/>
      </w:pPr>
      <w:r>
        <w:rPr>
          <w:rFonts w:ascii="Times New Roman" w:hAnsi="Times New Roman"/>
          <w:sz w:val="28"/>
        </w:rPr>
        <w:t>3)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 настоящим административным регламентом для предоставления муниципальной услуги;</w:t>
      </w:r>
    </w:p>
    <w:p w:rsidR="002E444B" w:rsidRDefault="00683C57">
      <w:pPr>
        <w:ind w:firstLine="709"/>
        <w:jc w:val="both"/>
      </w:pPr>
      <w:r>
        <w:rPr>
          <w:rFonts w:ascii="Times New Roman" w:hAnsi="Times New Roman"/>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 для предоставления муниципальной услуги, у заявителя;</w:t>
      </w:r>
    </w:p>
    <w:p w:rsidR="002E444B" w:rsidRDefault="00683C57">
      <w:pPr>
        <w:ind w:firstLine="709"/>
        <w:jc w:val="both"/>
      </w:pPr>
      <w:r>
        <w:rPr>
          <w:rFonts w:ascii="Times New Roman" w:hAnsi="Times New Roman"/>
          <w:sz w:val="28"/>
        </w:rPr>
        <w:t xml:space="preserve">5) отказ в предоставлении муниципальной услуги, если основания </w:t>
      </w:r>
      <w:r>
        <w:rPr>
          <w:rFonts w:ascii="Times New Roman" w:hAnsi="Times New Roman"/>
          <w:sz w:val="28"/>
        </w:rPr>
        <w:lastRenderedPageBreak/>
        <w:t>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r>
        <w:rPr>
          <w:rFonts w:eastAsia="Calibri" w:cs="Calibri"/>
        </w:rPr>
        <w:t xml:space="preserve"> </w:t>
      </w:r>
      <w:r>
        <w:rPr>
          <w:rFonts w:ascii="Times New Roman" w:hAnsi="Times New Roman"/>
          <w:sz w:val="28"/>
        </w:rPr>
        <w:t>муниципальными правовыми актами Шелеховского района, а также настоящим административным регламентом;</w:t>
      </w:r>
    </w:p>
    <w:p w:rsidR="002E444B" w:rsidRDefault="00683C57">
      <w:pPr>
        <w:ind w:firstLine="709"/>
        <w:jc w:val="both"/>
      </w:pPr>
      <w:r>
        <w:rPr>
          <w:rFonts w:ascii="Times New Roman" w:hAnsi="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w:t>
      </w:r>
      <w:r>
        <w:rPr>
          <w:rFonts w:eastAsia="Calibri" w:cs="Calibri"/>
        </w:rPr>
        <w:t xml:space="preserve"> </w:t>
      </w:r>
      <w:r>
        <w:rPr>
          <w:rFonts w:ascii="Times New Roman" w:hAnsi="Times New Roman"/>
          <w:sz w:val="28"/>
        </w:rPr>
        <w:t>муниципальными правовыми актами Шелеховского района;</w:t>
      </w:r>
    </w:p>
    <w:p w:rsidR="002E444B" w:rsidRDefault="00683C57">
      <w:pPr>
        <w:ind w:firstLine="709"/>
        <w:jc w:val="both"/>
      </w:pPr>
      <w:r>
        <w:rPr>
          <w:rFonts w:ascii="Times New Roman" w:hAnsi="Times New Roman"/>
          <w:sz w:val="28"/>
        </w:rPr>
        <w:t>7) отказ сотрудника, осуществляющего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E444B" w:rsidRDefault="00447115">
      <w:pPr>
        <w:ind w:firstLine="709"/>
        <w:jc w:val="both"/>
      </w:pPr>
      <w:r>
        <w:rPr>
          <w:rFonts w:ascii="Times New Roman" w:hAnsi="Times New Roman"/>
          <w:sz w:val="28"/>
        </w:rPr>
        <w:t>114</w:t>
      </w:r>
      <w:r w:rsidR="00683C57">
        <w:rPr>
          <w:rFonts w:ascii="Times New Roman" w:hAnsi="Times New Roman"/>
          <w:sz w:val="28"/>
        </w:rPr>
        <w:t>. Жалоба (по форме согласно Приложению 3 к настоящему административному регламенту)  может быть подана в письменной форме на бумажном носителе, в электронной форме одним из следующих способов:</w:t>
      </w:r>
    </w:p>
    <w:p w:rsidR="002E444B" w:rsidRDefault="00683C57">
      <w:pPr>
        <w:ind w:firstLine="709"/>
        <w:jc w:val="both"/>
      </w:pPr>
      <w:r>
        <w:rPr>
          <w:rFonts w:ascii="Times New Roman" w:hAnsi="Times New Roman"/>
          <w:sz w:val="28"/>
        </w:rPr>
        <w:t>а) лично по адресу (666034, г. Шелехов, ул. Ленина, 15; 20 квартал, дом 84);</w:t>
      </w:r>
    </w:p>
    <w:p w:rsidR="002E444B" w:rsidRDefault="00683C57">
      <w:pPr>
        <w:ind w:firstLine="709"/>
        <w:jc w:val="both"/>
      </w:pPr>
      <w:r>
        <w:rPr>
          <w:rFonts w:ascii="Times New Roman" w:hAnsi="Times New Roman"/>
          <w:sz w:val="28"/>
        </w:rPr>
        <w:t>б) через организации почтовой связи (666034, г. Шелехов, ул. Ленина, 15; 20 квартал, 84.);</w:t>
      </w:r>
    </w:p>
    <w:p w:rsidR="002E444B" w:rsidRDefault="00683C57">
      <w:pPr>
        <w:ind w:firstLine="709"/>
        <w:jc w:val="both"/>
      </w:pPr>
      <w:r>
        <w:rPr>
          <w:rFonts w:ascii="Times New Roman" w:hAnsi="Times New Roman"/>
          <w:sz w:val="28"/>
        </w:rPr>
        <w:t>в) с использованием официального сайта Администрации Шелеховского муниципального района в информационно-телекоммуникационной сети «Интернет» (</w:t>
      </w:r>
      <w:hyperlink r:id="rId18" w:history="1">
        <w:r>
          <w:rPr>
            <w:rFonts w:ascii="Times New Roman" w:hAnsi="Times New Roman"/>
            <w:color w:val="0000FF"/>
            <w:sz w:val="28"/>
            <w:u w:val="single"/>
          </w:rPr>
          <w:t>http://sheladm.ru</w:t>
        </w:r>
      </w:hyperlink>
      <w:r>
        <w:rPr>
          <w:rFonts w:ascii="Times New Roman" w:hAnsi="Times New Roman"/>
          <w:sz w:val="28"/>
        </w:rPr>
        <w:t>), электронная почта (adm@sheladm.ru);</w:t>
      </w:r>
    </w:p>
    <w:p w:rsidR="002E444B" w:rsidRDefault="00683C57">
      <w:pPr>
        <w:ind w:firstLine="709"/>
        <w:jc w:val="both"/>
      </w:pPr>
      <w:r>
        <w:rPr>
          <w:rFonts w:ascii="Times New Roman" w:hAnsi="Times New Roman"/>
          <w:sz w:val="28"/>
        </w:rPr>
        <w:t>г) через МФЦ.</w:t>
      </w:r>
    </w:p>
    <w:p w:rsidR="002E444B" w:rsidRDefault="00447115">
      <w:pPr>
        <w:ind w:firstLine="709"/>
        <w:jc w:val="both"/>
      </w:pPr>
      <w:r>
        <w:rPr>
          <w:rFonts w:ascii="Times New Roman" w:hAnsi="Times New Roman"/>
          <w:sz w:val="28"/>
        </w:rPr>
        <w:t>115</w:t>
      </w:r>
      <w:r w:rsidR="00683C57">
        <w:rPr>
          <w:rFonts w:ascii="Times New Roman" w:hAnsi="Times New Roman"/>
          <w:sz w:val="28"/>
        </w:rPr>
        <w:t>. Прием жалоб в письменной форме также осуществляется в месте предоставления муниципальной услуги (в месте, где заявитель подавал ходатайство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E444B" w:rsidRDefault="00683C57">
      <w:pPr>
        <w:ind w:firstLine="709"/>
        <w:jc w:val="both"/>
      </w:pPr>
      <w:r>
        <w:rPr>
          <w:rFonts w:ascii="Times New Roman" w:hAnsi="Times New Roman"/>
          <w:sz w:val="28"/>
        </w:rPr>
        <w:t>Прием жалоб осуществляется в соответствии с графиком приема заявителей.</w:t>
      </w:r>
    </w:p>
    <w:p w:rsidR="002E444B" w:rsidRDefault="00447115">
      <w:pPr>
        <w:ind w:firstLine="709"/>
        <w:jc w:val="both"/>
      </w:pPr>
      <w:r>
        <w:rPr>
          <w:rFonts w:ascii="Times New Roman" w:hAnsi="Times New Roman"/>
          <w:sz w:val="28"/>
        </w:rPr>
        <w:t>116</w:t>
      </w:r>
      <w:r w:rsidR="00683C57">
        <w:rPr>
          <w:rFonts w:ascii="Times New Roman" w:hAnsi="Times New Roman"/>
          <w:sz w:val="28"/>
        </w:rPr>
        <w:t>. Жалоба может быть подана при личном приеме заинтересованного лица. Прием заинтересованных лиц в Администрации Шелеховского муниципального района осуществляет Мэр Шелеховского муниципального района, в случае его отсутствия – лицо, его замещающее.</w:t>
      </w:r>
    </w:p>
    <w:p w:rsidR="002E444B" w:rsidRDefault="00447115">
      <w:pPr>
        <w:ind w:firstLine="709"/>
        <w:jc w:val="both"/>
      </w:pPr>
      <w:r>
        <w:rPr>
          <w:rFonts w:ascii="Times New Roman" w:hAnsi="Times New Roman"/>
          <w:sz w:val="28"/>
        </w:rPr>
        <w:t>117</w:t>
      </w:r>
      <w:r w:rsidR="00683C57">
        <w:rPr>
          <w:rFonts w:ascii="Times New Roman" w:hAnsi="Times New Roman"/>
          <w:sz w:val="28"/>
        </w:rPr>
        <w:t>. Прием заинтересованных лиц Мэром Шелеховского муниципального района, в случае его отсутствия – лицом, его замещающим, проводится по предварительной записи, которая осуществляется по телефону: 8(39550)4-13-35.</w:t>
      </w:r>
    </w:p>
    <w:p w:rsidR="002E444B" w:rsidRDefault="00447115">
      <w:pPr>
        <w:ind w:firstLine="709"/>
        <w:jc w:val="both"/>
      </w:pPr>
      <w:r>
        <w:rPr>
          <w:rFonts w:ascii="Times New Roman" w:hAnsi="Times New Roman"/>
          <w:sz w:val="28"/>
        </w:rPr>
        <w:t>118</w:t>
      </w:r>
      <w:r w:rsidR="00683C57">
        <w:rPr>
          <w:rFonts w:ascii="Times New Roman" w:hAnsi="Times New Roman"/>
          <w:sz w:val="28"/>
        </w:rPr>
        <w:t>. При личном приеме обратившееся заинтересованное лицо предъявляет документ, удостоверяющий его личность.</w:t>
      </w:r>
    </w:p>
    <w:p w:rsidR="002E444B" w:rsidRDefault="00447115">
      <w:pPr>
        <w:ind w:firstLine="709"/>
        <w:jc w:val="both"/>
      </w:pPr>
      <w:r>
        <w:rPr>
          <w:rFonts w:ascii="Times New Roman" w:hAnsi="Times New Roman"/>
          <w:sz w:val="28"/>
        </w:rPr>
        <w:t>119</w:t>
      </w:r>
      <w:r w:rsidR="00683C57">
        <w:rPr>
          <w:rFonts w:ascii="Times New Roman" w:hAnsi="Times New Roman"/>
          <w:sz w:val="28"/>
        </w:rPr>
        <w:t>. Жалоба должна содержать:</w:t>
      </w:r>
    </w:p>
    <w:p w:rsidR="002E444B" w:rsidRDefault="00683C57">
      <w:pPr>
        <w:ind w:firstLine="709"/>
        <w:jc w:val="both"/>
      </w:pPr>
      <w:r>
        <w:rPr>
          <w:rFonts w:ascii="Times New Roman" w:hAnsi="Times New Roman"/>
          <w:sz w:val="28"/>
        </w:rPr>
        <w:t xml:space="preserve">1) наименование уполномоченного органа, предоставляющего </w:t>
      </w:r>
      <w:r>
        <w:rPr>
          <w:rFonts w:ascii="Times New Roman" w:hAnsi="Times New Roman"/>
          <w:sz w:val="28"/>
        </w:rPr>
        <w:lastRenderedPageBreak/>
        <w:t>муниципальную услугу, сотрудника, осуществляющего предоставление муниципальной услуги, решения и действия (бездействие) которых обжалуются;</w:t>
      </w:r>
    </w:p>
    <w:p w:rsidR="002E444B" w:rsidRDefault="00683C57">
      <w:pPr>
        <w:ind w:firstLine="709"/>
        <w:jc w:val="both"/>
      </w:pPr>
      <w:r>
        <w:rPr>
          <w:rFonts w:ascii="Times New Roman" w:hAnsi="Times New Roman"/>
          <w:sz w:val="28"/>
        </w:rPr>
        <w:t>2)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2E444B" w:rsidRDefault="00683C57">
      <w:pPr>
        <w:ind w:firstLine="709"/>
        <w:jc w:val="both"/>
      </w:pPr>
      <w:r>
        <w:rPr>
          <w:rFonts w:ascii="Times New Roman" w:hAnsi="Times New Roman"/>
          <w:sz w:val="28"/>
        </w:rPr>
        <w:t>3) сведения об обжалуемых решениях и действиях (бездействии) уполномоченного органа, сотрудника, осуществляющего предоставление муниципальной услуги;</w:t>
      </w:r>
    </w:p>
    <w:p w:rsidR="002E444B" w:rsidRDefault="00683C57">
      <w:pPr>
        <w:ind w:firstLine="709"/>
        <w:jc w:val="both"/>
      </w:pPr>
      <w:r>
        <w:rPr>
          <w:rFonts w:ascii="Times New Roman" w:hAnsi="Times New Roman"/>
          <w:sz w:val="28"/>
        </w:rPr>
        <w:t>4) доводы, на основании которых заинтересованное лицо не согласно с решением и действием (бездействием) уполномоченного органа,</w:t>
      </w:r>
      <w:r>
        <w:rPr>
          <w:rFonts w:eastAsia="Calibri" w:cs="Calibri"/>
        </w:rPr>
        <w:t xml:space="preserve"> </w:t>
      </w:r>
      <w:r>
        <w:rPr>
          <w:rFonts w:ascii="Times New Roman" w:hAnsi="Times New Roman"/>
          <w:sz w:val="28"/>
        </w:rPr>
        <w:t>сотрудника, осуществляющего предоставление муниципальной услуги. Заинтересованным лицом могут быть представлены документы (при наличии), подтверждающие доводы заинтересованного лица, либо их копии.</w:t>
      </w:r>
    </w:p>
    <w:p w:rsidR="002E444B" w:rsidRDefault="00447115">
      <w:pPr>
        <w:ind w:firstLine="709"/>
        <w:jc w:val="both"/>
      </w:pPr>
      <w:r>
        <w:rPr>
          <w:rFonts w:ascii="Times New Roman" w:hAnsi="Times New Roman"/>
          <w:sz w:val="28"/>
        </w:rPr>
        <w:t>120</w:t>
      </w:r>
      <w:r w:rsidR="00683C57">
        <w:rPr>
          <w:rFonts w:ascii="Times New Roman" w:hAnsi="Times New Roman"/>
          <w:sz w:val="28"/>
        </w:rPr>
        <w:t>. При рассмотрении жалобы:</w:t>
      </w:r>
    </w:p>
    <w:p w:rsidR="002E444B" w:rsidRDefault="00683C57">
      <w:pPr>
        <w:ind w:firstLine="709"/>
        <w:jc w:val="both"/>
      </w:pPr>
      <w:r>
        <w:rPr>
          <w:rFonts w:ascii="Times New Roman" w:hAnsi="Times New Roman"/>
          <w:sz w:val="28"/>
        </w:rPr>
        <w:t>1)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2E444B" w:rsidRDefault="00683C57">
      <w:pPr>
        <w:ind w:firstLine="709"/>
        <w:jc w:val="both"/>
      </w:pPr>
      <w:r>
        <w:rPr>
          <w:rFonts w:ascii="Times New Roman" w:hAnsi="Times New Roman"/>
          <w:sz w:val="28"/>
        </w:rPr>
        <w:t>2)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2E444B" w:rsidRDefault="00683C57">
      <w:pPr>
        <w:ind w:firstLine="709"/>
        <w:jc w:val="both"/>
      </w:pPr>
      <w:r>
        <w:rPr>
          <w:rFonts w:ascii="Times New Roman" w:hAnsi="Times New Roman"/>
          <w:sz w:val="28"/>
        </w:rPr>
        <w:t>3)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3 рабочих дней со дня регистрации жалобы в уполномоченном органе.</w:t>
      </w:r>
    </w:p>
    <w:p w:rsidR="002E444B" w:rsidRDefault="00447115">
      <w:pPr>
        <w:ind w:firstLine="709"/>
        <w:jc w:val="both"/>
      </w:pPr>
      <w:r>
        <w:rPr>
          <w:rFonts w:ascii="Times New Roman" w:hAnsi="Times New Roman"/>
          <w:sz w:val="28"/>
        </w:rPr>
        <w:t>121</w:t>
      </w:r>
      <w:r w:rsidR="00683C57">
        <w:rPr>
          <w:rFonts w:ascii="Times New Roman" w:hAnsi="Times New Roman"/>
          <w:sz w:val="28"/>
        </w:rPr>
        <w:t>. 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2E444B" w:rsidRDefault="00683C57">
      <w:pPr>
        <w:ind w:firstLine="709"/>
        <w:jc w:val="both"/>
      </w:pPr>
      <w:r>
        <w:rPr>
          <w:rFonts w:ascii="Times New Roman" w:hAnsi="Times New Roman"/>
          <w:sz w:val="28"/>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сотрудников, осуществляющих предоставление муниципальной услуги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E444B" w:rsidRDefault="00447115">
      <w:pPr>
        <w:ind w:firstLine="709"/>
        <w:jc w:val="both"/>
      </w:pPr>
      <w:r>
        <w:rPr>
          <w:rFonts w:ascii="Times New Roman" w:hAnsi="Times New Roman"/>
          <w:sz w:val="28"/>
        </w:rPr>
        <w:t>122</w:t>
      </w:r>
      <w:r w:rsidR="00683C57">
        <w:rPr>
          <w:rFonts w:ascii="Times New Roman" w:hAnsi="Times New Roman"/>
          <w:sz w:val="28"/>
        </w:rPr>
        <w:t>. Порядок рассмотрения отдельных жалоб:</w:t>
      </w:r>
    </w:p>
    <w:p w:rsidR="002E444B" w:rsidRDefault="00683C57">
      <w:pPr>
        <w:ind w:firstLine="709"/>
        <w:jc w:val="both"/>
      </w:pPr>
      <w:r>
        <w:rPr>
          <w:rFonts w:ascii="Times New Roman" w:hAnsi="Times New Roman"/>
          <w:sz w:val="28"/>
        </w:rPr>
        <w:t>1)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2E444B" w:rsidRDefault="00683C57">
      <w:pPr>
        <w:ind w:firstLine="709"/>
        <w:jc w:val="both"/>
      </w:pPr>
      <w:r>
        <w:rPr>
          <w:rFonts w:ascii="Times New Roman" w:hAnsi="Times New Roman"/>
          <w:sz w:val="28"/>
        </w:rPr>
        <w:t xml:space="preserve">2) при получении жалобы, в которой содержатся нецензурные или оскорбительные выражения, угрозы жизни, здоровью или имуществу </w:t>
      </w:r>
      <w:r>
        <w:rPr>
          <w:rFonts w:ascii="Times New Roman" w:hAnsi="Times New Roman"/>
          <w:sz w:val="28"/>
        </w:rPr>
        <w:lastRenderedPageBreak/>
        <w:t>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
    <w:p w:rsidR="002E444B" w:rsidRDefault="00683C57">
      <w:pPr>
        <w:ind w:firstLine="709"/>
        <w:jc w:val="both"/>
      </w:pPr>
      <w:r>
        <w:rPr>
          <w:rFonts w:ascii="Times New Roman" w:hAnsi="Times New Roman"/>
          <w:sz w:val="28"/>
        </w:rPr>
        <w:t>3)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2E444B" w:rsidRDefault="00683C57">
      <w:pPr>
        <w:ind w:firstLine="709"/>
        <w:jc w:val="both"/>
      </w:pPr>
      <w:r>
        <w:rPr>
          <w:rFonts w:ascii="Times New Roman" w:hAnsi="Times New Roman"/>
          <w:sz w:val="28"/>
        </w:rPr>
        <w:t>4)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2E444B" w:rsidRDefault="00447115">
      <w:pPr>
        <w:ind w:firstLine="709"/>
        <w:jc w:val="both"/>
      </w:pPr>
      <w:r>
        <w:rPr>
          <w:rFonts w:ascii="Times New Roman" w:hAnsi="Times New Roman"/>
          <w:sz w:val="28"/>
        </w:rPr>
        <w:t>123</w:t>
      </w:r>
      <w:r w:rsidR="00683C57">
        <w:rPr>
          <w:rFonts w:ascii="Times New Roman" w:hAnsi="Times New Roman"/>
          <w:sz w:val="28"/>
        </w:rPr>
        <w:t>. По результатам рассмотрения жалобы уполномоченный орган принимает одно из следующих решений:</w:t>
      </w:r>
    </w:p>
    <w:p w:rsidR="002E444B" w:rsidRDefault="00683C57">
      <w:pPr>
        <w:ind w:firstLine="709"/>
        <w:jc w:val="both"/>
      </w:pPr>
      <w:r>
        <w:rPr>
          <w:rFonts w:ascii="Times New Roman" w:hAnsi="Times New Roman"/>
          <w:sz w:val="28"/>
        </w:rPr>
        <w:t>1) удовлетворяет жалобу, в том числе в форме отмены принятого решения, исправления допущенных сотрудником, осуществляющим предоставление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w:t>
      </w:r>
    </w:p>
    <w:p w:rsidR="002E444B" w:rsidRDefault="00683C57">
      <w:pPr>
        <w:ind w:firstLine="709"/>
        <w:jc w:val="both"/>
      </w:pPr>
      <w:r>
        <w:rPr>
          <w:rFonts w:ascii="Times New Roman" w:hAnsi="Times New Roman"/>
          <w:sz w:val="28"/>
        </w:rPr>
        <w:t>2) отказывает в удовлетворении жалобы.</w:t>
      </w:r>
    </w:p>
    <w:p w:rsidR="002E444B" w:rsidRDefault="00447115">
      <w:pPr>
        <w:ind w:firstLine="709"/>
        <w:jc w:val="both"/>
      </w:pPr>
      <w:r>
        <w:rPr>
          <w:rFonts w:ascii="Times New Roman" w:hAnsi="Times New Roman"/>
          <w:sz w:val="28"/>
        </w:rPr>
        <w:t>124</w:t>
      </w:r>
      <w:r w:rsidR="00683C57">
        <w:rPr>
          <w:rFonts w:ascii="Times New Roman" w:hAnsi="Times New Roman"/>
          <w:sz w:val="28"/>
        </w:rPr>
        <w:t xml:space="preserve">. Не позднее дня, следующего за днем принятия решения, указанного в пункте </w:t>
      </w:r>
      <w:r>
        <w:rPr>
          <w:rFonts w:ascii="Times New Roman" w:hAnsi="Times New Roman"/>
          <w:sz w:val="28"/>
        </w:rPr>
        <w:t>123</w:t>
      </w:r>
      <w:r w:rsidR="00683C57">
        <w:rPr>
          <w:rFonts w:ascii="Times New Roman" w:hAnsi="Times New Roman"/>
          <w:sz w:val="28"/>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2E444B" w:rsidRDefault="00447115">
      <w:pPr>
        <w:ind w:firstLine="709"/>
        <w:jc w:val="both"/>
      </w:pPr>
      <w:r>
        <w:rPr>
          <w:rFonts w:ascii="Times New Roman" w:hAnsi="Times New Roman"/>
          <w:sz w:val="28"/>
        </w:rPr>
        <w:t>125</w:t>
      </w:r>
      <w:r w:rsidR="00683C57">
        <w:rPr>
          <w:rFonts w:ascii="Times New Roman" w:hAnsi="Times New Roman"/>
          <w:sz w:val="28"/>
        </w:rPr>
        <w:t>. В ответе по результатам рассмотрения жалобы указываются:</w:t>
      </w:r>
    </w:p>
    <w:p w:rsidR="002E444B" w:rsidRDefault="00683C57">
      <w:pPr>
        <w:ind w:firstLine="709"/>
        <w:jc w:val="both"/>
      </w:pPr>
      <w:r>
        <w:rPr>
          <w:rFonts w:ascii="Times New Roman" w:hAnsi="Times New Roman"/>
          <w:sz w:val="28"/>
        </w:rPr>
        <w:t>1) наименование уполномоченного органа, органа, рассмотревшего жалобу, должность, фамилия, имя и (если имеется) отчество лица, принявшего решение по жалобе;</w:t>
      </w:r>
    </w:p>
    <w:p w:rsidR="002E444B" w:rsidRDefault="00683C57">
      <w:pPr>
        <w:ind w:firstLine="709"/>
        <w:jc w:val="both"/>
      </w:pPr>
      <w:r>
        <w:rPr>
          <w:rFonts w:ascii="Times New Roman" w:hAnsi="Times New Roman"/>
          <w:sz w:val="28"/>
        </w:rPr>
        <w:t>2) номер, дата, место принятия решения, включая сведения о сотруднике, осуществляющем предоставление муниципальной услуги, решение или действие (бездействие) которого обжалуется;</w:t>
      </w:r>
    </w:p>
    <w:p w:rsidR="002E444B" w:rsidRDefault="00683C57">
      <w:pPr>
        <w:ind w:firstLine="709"/>
        <w:jc w:val="both"/>
      </w:pPr>
      <w:r>
        <w:rPr>
          <w:rFonts w:ascii="Times New Roman" w:hAnsi="Times New Roman"/>
          <w:sz w:val="28"/>
        </w:rPr>
        <w:t>3) фамилия, имя и (если имеется) отчество заинтересованного лица, подавшего жалобу;</w:t>
      </w:r>
    </w:p>
    <w:p w:rsidR="002E444B" w:rsidRDefault="00683C57">
      <w:pPr>
        <w:ind w:firstLine="709"/>
        <w:jc w:val="both"/>
      </w:pPr>
      <w:r>
        <w:rPr>
          <w:rFonts w:ascii="Times New Roman" w:hAnsi="Times New Roman"/>
          <w:sz w:val="28"/>
        </w:rPr>
        <w:lastRenderedPageBreak/>
        <w:t>4) основания для принятия решения по жалобе;</w:t>
      </w:r>
    </w:p>
    <w:p w:rsidR="002E444B" w:rsidRDefault="00683C57">
      <w:pPr>
        <w:ind w:firstLine="709"/>
        <w:jc w:val="both"/>
      </w:pPr>
      <w:r>
        <w:rPr>
          <w:rFonts w:ascii="Times New Roman" w:hAnsi="Times New Roman"/>
          <w:sz w:val="28"/>
        </w:rPr>
        <w:t>5) принятое по жалобе решение;</w:t>
      </w:r>
    </w:p>
    <w:p w:rsidR="002E444B" w:rsidRDefault="00683C57">
      <w:pPr>
        <w:ind w:firstLine="709"/>
        <w:jc w:val="both"/>
      </w:pPr>
      <w:r>
        <w:rPr>
          <w:rFonts w:ascii="Times New Roman" w:hAnsi="Times New Roman"/>
          <w:sz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E444B" w:rsidRDefault="00683C57">
      <w:pPr>
        <w:ind w:firstLine="709"/>
        <w:jc w:val="both"/>
      </w:pPr>
      <w:r>
        <w:rPr>
          <w:rFonts w:ascii="Times New Roman" w:hAnsi="Times New Roman"/>
          <w:sz w:val="28"/>
        </w:rPr>
        <w:t>7) сведения о порядке обжалования принятого по жалобе решения.</w:t>
      </w:r>
    </w:p>
    <w:p w:rsidR="002E444B" w:rsidRDefault="00447115">
      <w:pPr>
        <w:ind w:firstLine="709"/>
        <w:jc w:val="both"/>
      </w:pPr>
      <w:r>
        <w:rPr>
          <w:rFonts w:ascii="Times New Roman" w:hAnsi="Times New Roman"/>
          <w:sz w:val="28"/>
        </w:rPr>
        <w:t>126</w:t>
      </w:r>
      <w:r w:rsidR="00683C57">
        <w:rPr>
          <w:rFonts w:ascii="Times New Roman" w:hAnsi="Times New Roman"/>
          <w:sz w:val="28"/>
        </w:rPr>
        <w:t>. Основаниями отказа в удовлетворении жалобы являются:</w:t>
      </w:r>
    </w:p>
    <w:p w:rsidR="002E444B" w:rsidRDefault="00683C57">
      <w:pPr>
        <w:ind w:firstLine="709"/>
        <w:jc w:val="both"/>
      </w:pPr>
      <w:r>
        <w:rPr>
          <w:rFonts w:ascii="Times New Roman" w:hAnsi="Times New Roman"/>
          <w:sz w:val="28"/>
        </w:rPr>
        <w:t>1) наличие вступившего в законную силу решения суда, арбитражного суда по жалобе о том же предмете и по тем же основаниям;</w:t>
      </w:r>
    </w:p>
    <w:p w:rsidR="002E444B" w:rsidRDefault="00683C57">
      <w:pPr>
        <w:ind w:firstLine="709"/>
        <w:jc w:val="both"/>
      </w:pPr>
      <w:r>
        <w:rPr>
          <w:rFonts w:ascii="Times New Roman" w:hAnsi="Times New Roman"/>
          <w:sz w:val="28"/>
        </w:rPr>
        <w:t>2) подача жалобы лицом, полномочия которого не подтверждены в порядке, установленном законодательством Российской Федерации;</w:t>
      </w:r>
    </w:p>
    <w:p w:rsidR="002E444B" w:rsidRDefault="00683C57">
      <w:pPr>
        <w:ind w:firstLine="709"/>
        <w:jc w:val="both"/>
      </w:pPr>
      <w:r>
        <w:rPr>
          <w:rFonts w:ascii="Times New Roman" w:hAnsi="Times New Roman"/>
          <w:sz w:val="28"/>
        </w:rPr>
        <w:t>3) наличие решения по жалобе, принятого ранее в отношении того же заинтересованного лица и по тому же предмету жалобы.</w:t>
      </w:r>
    </w:p>
    <w:p w:rsidR="002E444B" w:rsidRDefault="00447115">
      <w:pPr>
        <w:ind w:firstLine="709"/>
        <w:jc w:val="both"/>
      </w:pPr>
      <w:r>
        <w:rPr>
          <w:rFonts w:ascii="Times New Roman" w:hAnsi="Times New Roman"/>
          <w:sz w:val="28"/>
        </w:rPr>
        <w:t>127</w:t>
      </w:r>
      <w:r w:rsidR="00683C57">
        <w:rPr>
          <w:rFonts w:ascii="Times New Roman" w:hAnsi="Times New Roman"/>
          <w:sz w:val="28"/>
        </w:rPr>
        <w:t>. Решение, принятое по результатам рассмотрения жалобы, может быть обжаловано в порядке, установленном действующим законодательством.</w:t>
      </w:r>
    </w:p>
    <w:p w:rsidR="002E444B" w:rsidRDefault="00447115">
      <w:pPr>
        <w:ind w:firstLine="709"/>
        <w:jc w:val="both"/>
      </w:pPr>
      <w:r>
        <w:rPr>
          <w:rFonts w:ascii="Times New Roman" w:hAnsi="Times New Roman"/>
          <w:sz w:val="28"/>
        </w:rPr>
        <w:t>128</w:t>
      </w:r>
      <w:r w:rsidR="00683C57">
        <w:rPr>
          <w:rFonts w:ascii="Times New Roman" w:hAnsi="Times New Roman"/>
          <w:sz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E444B" w:rsidRDefault="00447115">
      <w:pPr>
        <w:ind w:firstLine="709"/>
        <w:jc w:val="both"/>
      </w:pPr>
      <w:r>
        <w:rPr>
          <w:rFonts w:ascii="Times New Roman" w:hAnsi="Times New Roman"/>
          <w:sz w:val="28"/>
        </w:rPr>
        <w:t>129</w:t>
      </w:r>
      <w:r w:rsidR="00683C57">
        <w:rPr>
          <w:rFonts w:ascii="Times New Roman" w:hAnsi="Times New Roman"/>
          <w:sz w:val="28"/>
        </w:rPr>
        <w:t>. Способами информирования заинтересованных лиц о порядке подачи и рассмотрения жалобы являются:</w:t>
      </w:r>
    </w:p>
    <w:p w:rsidR="002E444B" w:rsidRDefault="00683C57">
      <w:pPr>
        <w:ind w:firstLine="709"/>
        <w:jc w:val="both"/>
      </w:pPr>
      <w:r>
        <w:rPr>
          <w:rFonts w:ascii="Times New Roman" w:hAnsi="Times New Roman"/>
          <w:sz w:val="28"/>
        </w:rPr>
        <w:t>1) личное обращение заинтересованных лиц в уполномоченный орган;</w:t>
      </w:r>
    </w:p>
    <w:p w:rsidR="002E444B" w:rsidRDefault="00683C57">
      <w:pPr>
        <w:ind w:firstLine="709"/>
        <w:jc w:val="both"/>
      </w:pPr>
      <w:r>
        <w:rPr>
          <w:rFonts w:ascii="Times New Roman" w:hAnsi="Times New Roman"/>
          <w:sz w:val="28"/>
        </w:rPr>
        <w:t>2) через организации почтовой связи;</w:t>
      </w:r>
    </w:p>
    <w:p w:rsidR="002E444B" w:rsidRDefault="00683C57">
      <w:pPr>
        <w:ind w:firstLine="709"/>
        <w:jc w:val="both"/>
      </w:pPr>
      <w:r>
        <w:rPr>
          <w:rFonts w:ascii="Times New Roman" w:hAnsi="Times New Roman"/>
          <w:sz w:val="28"/>
        </w:rPr>
        <w:t>3) с помощью средств электронной связи (направление письма на адрес электронной почты уполномоченного органа);</w:t>
      </w:r>
    </w:p>
    <w:p w:rsidR="002E444B" w:rsidRDefault="00683C57">
      <w:pPr>
        <w:ind w:firstLine="709"/>
        <w:jc w:val="both"/>
      </w:pPr>
      <w:r>
        <w:rPr>
          <w:rFonts w:ascii="Times New Roman" w:hAnsi="Times New Roman"/>
          <w:sz w:val="28"/>
        </w:rPr>
        <w:t>4) с помощью телефонной и факсимильной связи.</w:t>
      </w:r>
    </w:p>
    <w:p w:rsidR="002E444B" w:rsidRDefault="002E444B">
      <w:pPr>
        <w:jc w:val="both"/>
      </w:pPr>
    </w:p>
    <w:p w:rsidR="002E444B" w:rsidRDefault="002E444B">
      <w:pPr>
        <w:jc w:val="both"/>
      </w:pPr>
    </w:p>
    <w:p w:rsidR="002E444B" w:rsidRDefault="002E444B">
      <w:pPr>
        <w:jc w:val="both"/>
      </w:pPr>
    </w:p>
    <w:p w:rsidR="002E444B" w:rsidRDefault="00683C57">
      <w:pPr>
        <w:jc w:val="both"/>
      </w:pPr>
      <w:r>
        <w:rPr>
          <w:rFonts w:ascii="Times New Roman" w:hAnsi="Times New Roman"/>
          <w:sz w:val="28"/>
        </w:rPr>
        <w:t>Начальник Управления по распоряжению</w:t>
      </w:r>
    </w:p>
    <w:p w:rsidR="002E444B" w:rsidRDefault="00683C57">
      <w:pPr>
        <w:jc w:val="both"/>
      </w:pPr>
      <w:r>
        <w:rPr>
          <w:rFonts w:ascii="Times New Roman" w:hAnsi="Times New Roman"/>
          <w:sz w:val="28"/>
        </w:rPr>
        <w:t>муниципальным имуществом</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Е.С. Мальцева</w:t>
      </w:r>
    </w:p>
    <w:p w:rsidR="002E444B" w:rsidRDefault="002E444B">
      <w:pPr>
        <w:jc w:val="both"/>
      </w:pPr>
    </w:p>
    <w:p w:rsidR="002E444B" w:rsidRDefault="002E444B">
      <w:pPr>
        <w:ind w:firstLine="709"/>
        <w:jc w:val="both"/>
      </w:pPr>
    </w:p>
    <w:p w:rsidR="002E444B" w:rsidRDefault="002E444B">
      <w:pPr>
        <w:ind w:firstLine="709"/>
        <w:jc w:val="both"/>
      </w:pPr>
    </w:p>
    <w:p w:rsidR="002E444B" w:rsidRDefault="002E444B">
      <w:pPr>
        <w:ind w:firstLine="709"/>
        <w:jc w:val="both"/>
      </w:pPr>
    </w:p>
    <w:p w:rsidR="002E444B" w:rsidRDefault="002E444B">
      <w:pPr>
        <w:jc w:val="both"/>
      </w:pPr>
    </w:p>
    <w:p w:rsidR="002E444B" w:rsidRDefault="002E444B">
      <w:pPr>
        <w:ind w:right="4532"/>
        <w:jc w:val="both"/>
      </w:pPr>
    </w:p>
    <w:p w:rsidR="002E444B" w:rsidRDefault="002E444B">
      <w:pPr>
        <w:ind w:right="4532"/>
        <w:jc w:val="both"/>
      </w:pPr>
    </w:p>
    <w:p w:rsidR="002E444B" w:rsidRDefault="002E444B">
      <w:pPr>
        <w:ind w:right="4532"/>
        <w:jc w:val="both"/>
      </w:pPr>
    </w:p>
    <w:p w:rsidR="006E777A" w:rsidRDefault="006E777A">
      <w:pPr>
        <w:ind w:right="4532"/>
        <w:jc w:val="both"/>
      </w:pPr>
    </w:p>
    <w:p w:rsidR="002E444B" w:rsidRDefault="002E444B">
      <w:pPr>
        <w:ind w:left="3686"/>
        <w:jc w:val="right"/>
        <w:rPr>
          <w:rFonts w:ascii="Times New Roman" w:hAnsi="Times New Roman"/>
          <w:sz w:val="27"/>
        </w:rPr>
      </w:pPr>
    </w:p>
    <w:p w:rsidR="002E444B" w:rsidRDefault="00683C57">
      <w:pPr>
        <w:ind w:left="3686"/>
        <w:jc w:val="right"/>
      </w:pPr>
      <w:r>
        <w:rPr>
          <w:rFonts w:ascii="Times New Roman" w:hAnsi="Times New Roman"/>
          <w:sz w:val="27"/>
        </w:rPr>
        <w:t>Приложение  1</w:t>
      </w:r>
    </w:p>
    <w:p w:rsidR="002E444B" w:rsidRDefault="00683C57">
      <w:pPr>
        <w:jc w:val="right"/>
      </w:pPr>
      <w:r>
        <w:rPr>
          <w:rFonts w:ascii="Times New Roman" w:hAnsi="Times New Roman"/>
          <w:sz w:val="27"/>
        </w:rPr>
        <w:t xml:space="preserve"> к Административному Регламенту</w:t>
      </w:r>
    </w:p>
    <w:p w:rsidR="002E444B" w:rsidRDefault="00683C57">
      <w:pPr>
        <w:jc w:val="right"/>
      </w:pPr>
      <w:r>
        <w:rPr>
          <w:rFonts w:ascii="Times New Roman" w:hAnsi="Times New Roman"/>
          <w:sz w:val="27"/>
        </w:rPr>
        <w:t xml:space="preserve"> предоставления муниципальной услуги</w:t>
      </w:r>
    </w:p>
    <w:p w:rsidR="002E444B" w:rsidRDefault="00683C57">
      <w:pPr>
        <w:ind w:left="3686"/>
        <w:jc w:val="right"/>
        <w:rPr>
          <w:rFonts w:ascii="Times New Roman" w:hAnsi="Times New Roman"/>
          <w:sz w:val="27"/>
        </w:rPr>
      </w:pPr>
      <w:r>
        <w:rPr>
          <w:rFonts w:ascii="Times New Roman" w:hAnsi="Times New Roman"/>
          <w:sz w:val="27"/>
        </w:rPr>
        <w:t>«Отнесение земель или земельных участков</w:t>
      </w:r>
    </w:p>
    <w:p w:rsidR="002E444B" w:rsidRDefault="00683C57">
      <w:pPr>
        <w:ind w:left="3686"/>
        <w:jc w:val="right"/>
        <w:rPr>
          <w:rFonts w:ascii="Times New Roman" w:hAnsi="Times New Roman"/>
          <w:sz w:val="27"/>
        </w:rPr>
      </w:pPr>
      <w:r>
        <w:rPr>
          <w:rFonts w:ascii="Times New Roman" w:hAnsi="Times New Roman"/>
          <w:sz w:val="27"/>
        </w:rPr>
        <w:lastRenderedPageBreak/>
        <w:t>в составе таких земель к определенной категории»</w:t>
      </w:r>
    </w:p>
    <w:p w:rsidR="002E444B" w:rsidRDefault="00683C57">
      <w:pPr>
        <w:ind w:left="3686"/>
        <w:jc w:val="both"/>
      </w:pPr>
      <w:r>
        <w:rPr>
          <w:rFonts w:ascii="Times New Roman" w:hAnsi="Times New Roman"/>
          <w:sz w:val="28"/>
        </w:rPr>
        <w:t xml:space="preserve"> </w:t>
      </w:r>
    </w:p>
    <w:tbl>
      <w:tblPr>
        <w:tblW w:w="9648" w:type="dxa"/>
        <w:tblLayout w:type="fixed"/>
        <w:tblCellMar>
          <w:left w:w="10" w:type="dxa"/>
          <w:right w:w="10" w:type="dxa"/>
        </w:tblCellMar>
        <w:tblLook w:val="0000" w:firstRow="0" w:lastRow="0" w:firstColumn="0" w:lastColumn="0" w:noHBand="0" w:noVBand="0"/>
      </w:tblPr>
      <w:tblGrid>
        <w:gridCol w:w="4788"/>
        <w:gridCol w:w="4860"/>
      </w:tblGrid>
      <w:tr w:rsidR="002E444B">
        <w:tc>
          <w:tcPr>
            <w:tcW w:w="4788" w:type="dxa"/>
            <w:shd w:val="clear" w:color="auto" w:fill="auto"/>
            <w:tcMar>
              <w:top w:w="0" w:type="dxa"/>
              <w:left w:w="108" w:type="dxa"/>
              <w:bottom w:w="0" w:type="dxa"/>
              <w:right w:w="108" w:type="dxa"/>
            </w:tcMar>
          </w:tcPr>
          <w:p w:rsidR="002E444B" w:rsidRDefault="002E444B"/>
        </w:tc>
        <w:tc>
          <w:tcPr>
            <w:tcW w:w="4860" w:type="dxa"/>
            <w:shd w:val="clear" w:color="auto" w:fill="auto"/>
            <w:tcMar>
              <w:top w:w="0" w:type="dxa"/>
              <w:left w:w="108" w:type="dxa"/>
              <w:bottom w:w="0" w:type="dxa"/>
              <w:right w:w="108" w:type="dxa"/>
            </w:tcMar>
          </w:tcPr>
          <w:p w:rsidR="002E444B" w:rsidRDefault="00683C57">
            <w:r>
              <w:rPr>
                <w:rFonts w:ascii="Times New Roman" w:hAnsi="Times New Roman"/>
                <w:sz w:val="28"/>
              </w:rPr>
              <w:t>Мэру Шелеховского муниципального района</w:t>
            </w:r>
          </w:p>
          <w:p w:rsidR="002E444B" w:rsidRDefault="00683C57">
            <w:r>
              <w:rPr>
                <w:rFonts w:ascii="Times New Roman" w:hAnsi="Times New Roman"/>
                <w:sz w:val="28"/>
              </w:rPr>
              <w:t>_______________________________</w:t>
            </w:r>
          </w:p>
          <w:p w:rsidR="002E444B" w:rsidRDefault="00683C57">
            <w:pPr>
              <w:jc w:val="center"/>
            </w:pPr>
            <w:r>
              <w:rPr>
                <w:rFonts w:ascii="Times New Roman" w:hAnsi="Times New Roman"/>
                <w:sz w:val="28"/>
              </w:rPr>
              <w:t>Ф.И.О.</w:t>
            </w:r>
          </w:p>
          <w:p w:rsidR="002E444B" w:rsidRDefault="00683C57">
            <w:r>
              <w:rPr>
                <w:rFonts w:ascii="Times New Roman" w:hAnsi="Times New Roman"/>
                <w:sz w:val="28"/>
              </w:rPr>
              <w:t xml:space="preserve">                                                                       От гр._______________________</w:t>
            </w:r>
          </w:p>
          <w:p w:rsidR="002E444B" w:rsidRDefault="00683C57">
            <w:r>
              <w:rPr>
                <w:rFonts w:ascii="Times New Roman" w:hAnsi="Times New Roman"/>
                <w:sz w:val="20"/>
              </w:rPr>
              <w:t>(Ф.И.О. гражданина, индивидуального предпринимателя, юридического лица, представителя заявителя (полностью)</w:t>
            </w:r>
            <w:r>
              <w:t xml:space="preserve">, </w:t>
            </w:r>
            <w:r>
              <w:rPr>
                <w:rFonts w:ascii="Times New Roman" w:hAnsi="Times New Roman"/>
                <w:sz w:val="20"/>
              </w:rPr>
              <w:t>место жительства (адрес), телефон:</w:t>
            </w:r>
          </w:p>
          <w:p w:rsidR="002E444B" w:rsidRDefault="00683C57">
            <w:r>
              <w:rPr>
                <w:rFonts w:ascii="Times New Roman" w:hAnsi="Times New Roman"/>
                <w:sz w:val="28"/>
              </w:rPr>
              <w:t>_________________________________</w:t>
            </w:r>
          </w:p>
        </w:tc>
      </w:tr>
    </w:tbl>
    <w:p w:rsidR="002E444B" w:rsidRDefault="002E444B">
      <w:pPr>
        <w:tabs>
          <w:tab w:val="left" w:pos="4536"/>
          <w:tab w:val="left" w:pos="4678"/>
        </w:tabs>
      </w:pPr>
    </w:p>
    <w:p w:rsidR="002E444B" w:rsidRDefault="002E444B">
      <w:pPr>
        <w:tabs>
          <w:tab w:val="left" w:pos="4536"/>
          <w:tab w:val="left" w:pos="4678"/>
        </w:tabs>
      </w:pPr>
    </w:p>
    <w:p w:rsidR="002E444B" w:rsidRDefault="00683C57">
      <w:pPr>
        <w:tabs>
          <w:tab w:val="left" w:pos="4536"/>
          <w:tab w:val="left" w:pos="4678"/>
        </w:tabs>
        <w:jc w:val="center"/>
      </w:pPr>
      <w:r>
        <w:rPr>
          <w:rFonts w:ascii="Times New Roman" w:hAnsi="Times New Roman"/>
          <w:sz w:val="28"/>
        </w:rPr>
        <w:t>Ходатайство</w:t>
      </w:r>
    </w:p>
    <w:p w:rsidR="002E444B" w:rsidRDefault="00683C57">
      <w:pPr>
        <w:tabs>
          <w:tab w:val="left" w:pos="4536"/>
          <w:tab w:val="left" w:pos="4678"/>
        </w:tabs>
        <w:jc w:val="center"/>
      </w:pPr>
      <w:r>
        <w:rPr>
          <w:rFonts w:ascii="Times New Roman" w:hAnsi="Times New Roman"/>
          <w:sz w:val="28"/>
        </w:rPr>
        <w:t>об отнесении земель или земельных участков</w:t>
      </w:r>
    </w:p>
    <w:p w:rsidR="002E444B" w:rsidRDefault="00683C57">
      <w:pPr>
        <w:tabs>
          <w:tab w:val="left" w:pos="4536"/>
          <w:tab w:val="left" w:pos="4678"/>
        </w:tabs>
        <w:jc w:val="center"/>
      </w:pPr>
      <w:r>
        <w:rPr>
          <w:rFonts w:ascii="Times New Roman" w:hAnsi="Times New Roman"/>
          <w:sz w:val="28"/>
        </w:rPr>
        <w:t>в составе таких земель к определенной категории</w:t>
      </w:r>
    </w:p>
    <w:p w:rsidR="002E444B" w:rsidRDefault="002E444B">
      <w:pPr>
        <w:tabs>
          <w:tab w:val="left" w:pos="4536"/>
          <w:tab w:val="left" w:pos="4678"/>
        </w:tabs>
        <w:jc w:val="center"/>
      </w:pPr>
    </w:p>
    <w:p w:rsidR="002E444B" w:rsidRDefault="00683C57">
      <w:pPr>
        <w:tabs>
          <w:tab w:val="left" w:pos="4536"/>
          <w:tab w:val="left" w:pos="4678"/>
        </w:tabs>
        <w:jc w:val="both"/>
      </w:pPr>
      <w:r>
        <w:rPr>
          <w:rFonts w:ascii="Times New Roman" w:hAnsi="Times New Roman"/>
          <w:sz w:val="28"/>
        </w:rPr>
        <w:t>Прошу отнести землю (земельный участок), имеющую(ий) следующие характеристики:</w:t>
      </w:r>
    </w:p>
    <w:p w:rsidR="002E444B" w:rsidRDefault="00683C57">
      <w:pPr>
        <w:tabs>
          <w:tab w:val="left" w:pos="4536"/>
          <w:tab w:val="left" w:pos="4678"/>
        </w:tabs>
      </w:pPr>
      <w:r>
        <w:rPr>
          <w:rFonts w:ascii="Times New Roman" w:hAnsi="Times New Roman"/>
          <w:sz w:val="28"/>
        </w:rPr>
        <w:t>местоположение____________________________________________</w:t>
      </w:r>
    </w:p>
    <w:p w:rsidR="002E444B" w:rsidRDefault="00683C57">
      <w:pPr>
        <w:tabs>
          <w:tab w:val="left" w:pos="4536"/>
          <w:tab w:val="left" w:pos="4678"/>
        </w:tabs>
      </w:pPr>
      <w:r>
        <w:rPr>
          <w:rFonts w:ascii="Times New Roman" w:hAnsi="Times New Roman"/>
          <w:sz w:val="28"/>
        </w:rPr>
        <w:t>площадь___________________________________________________</w:t>
      </w:r>
    </w:p>
    <w:p w:rsidR="002E444B" w:rsidRDefault="00683C57">
      <w:pPr>
        <w:tabs>
          <w:tab w:val="left" w:pos="4536"/>
          <w:tab w:val="left" w:pos="4678"/>
        </w:tabs>
        <w:jc w:val="center"/>
      </w:pPr>
      <w:r>
        <w:rPr>
          <w:rFonts w:ascii="Times New Roman" w:hAnsi="Times New Roman"/>
          <w:sz w:val="20"/>
        </w:rPr>
        <w:t>(указывается только для земельных участков)</w:t>
      </w:r>
    </w:p>
    <w:p w:rsidR="002E444B" w:rsidRDefault="00683C57">
      <w:pPr>
        <w:tabs>
          <w:tab w:val="left" w:pos="4536"/>
          <w:tab w:val="left" w:pos="4678"/>
        </w:tabs>
      </w:pPr>
      <w:r>
        <w:rPr>
          <w:rFonts w:ascii="Times New Roman" w:hAnsi="Times New Roman"/>
          <w:sz w:val="28"/>
        </w:rPr>
        <w:t>кадастровый номер:__________________________________________________________</w:t>
      </w:r>
    </w:p>
    <w:p w:rsidR="002E444B" w:rsidRDefault="00683C57">
      <w:pPr>
        <w:tabs>
          <w:tab w:val="left" w:pos="4536"/>
          <w:tab w:val="left" w:pos="4678"/>
        </w:tabs>
        <w:jc w:val="center"/>
      </w:pPr>
      <w:r>
        <w:rPr>
          <w:rFonts w:ascii="Times New Roman" w:hAnsi="Times New Roman"/>
          <w:sz w:val="20"/>
        </w:rPr>
        <w:t>(указывается только для земельных участков)</w:t>
      </w:r>
    </w:p>
    <w:p w:rsidR="002E444B" w:rsidRDefault="00683C57">
      <w:pPr>
        <w:tabs>
          <w:tab w:val="left" w:pos="4536"/>
          <w:tab w:val="left" w:pos="4678"/>
        </w:tabs>
      </w:pPr>
      <w:r>
        <w:rPr>
          <w:rFonts w:ascii="Times New Roman" w:hAnsi="Times New Roman"/>
          <w:sz w:val="28"/>
        </w:rPr>
        <w:t>к категории земель __________________________________________________________________</w:t>
      </w:r>
    </w:p>
    <w:p w:rsidR="002E444B" w:rsidRDefault="00683C57">
      <w:pPr>
        <w:tabs>
          <w:tab w:val="left" w:pos="4536"/>
          <w:tab w:val="left" w:pos="4678"/>
        </w:tabs>
        <w:jc w:val="center"/>
      </w:pPr>
      <w:r>
        <w:rPr>
          <w:rFonts w:ascii="Times New Roman" w:hAnsi="Times New Roman"/>
          <w:sz w:val="20"/>
        </w:rPr>
        <w:t>(указывается категория земель, к которой предполагается отнести землю</w:t>
      </w:r>
    </w:p>
    <w:p w:rsidR="002E444B" w:rsidRDefault="00683C57">
      <w:pPr>
        <w:tabs>
          <w:tab w:val="left" w:pos="4536"/>
          <w:tab w:val="left" w:pos="4678"/>
        </w:tabs>
        <w:jc w:val="center"/>
      </w:pPr>
      <w:r>
        <w:rPr>
          <w:rFonts w:ascii="Times New Roman" w:hAnsi="Times New Roman"/>
          <w:sz w:val="20"/>
        </w:rPr>
        <w:t>(земельный участок)</w:t>
      </w:r>
    </w:p>
    <w:p w:rsidR="002E444B" w:rsidRDefault="00683C57">
      <w:pPr>
        <w:tabs>
          <w:tab w:val="left" w:pos="4536"/>
          <w:tab w:val="left" w:pos="4678"/>
        </w:tabs>
      </w:pPr>
      <w:r>
        <w:rPr>
          <w:rFonts w:ascii="Times New Roman" w:hAnsi="Times New Roman"/>
          <w:sz w:val="28"/>
        </w:rPr>
        <w:t>для_______________________________________________________________</w:t>
      </w:r>
    </w:p>
    <w:p w:rsidR="002E444B" w:rsidRDefault="00683C57">
      <w:pPr>
        <w:tabs>
          <w:tab w:val="left" w:pos="4536"/>
          <w:tab w:val="left" w:pos="4678"/>
        </w:tabs>
        <w:jc w:val="center"/>
      </w:pPr>
      <w:r>
        <w:rPr>
          <w:rFonts w:ascii="Times New Roman" w:hAnsi="Times New Roman"/>
          <w:sz w:val="20"/>
        </w:rPr>
        <w:t>(указывается обоснование перевода земельного участка из состава земель одной категории в другую)</w:t>
      </w:r>
    </w:p>
    <w:p w:rsidR="002E444B" w:rsidRDefault="00683C57">
      <w:pPr>
        <w:tabs>
          <w:tab w:val="left" w:pos="4536"/>
          <w:tab w:val="left" w:pos="4678"/>
        </w:tabs>
      </w:pPr>
      <w:r>
        <w:rPr>
          <w:rFonts w:ascii="Times New Roman" w:hAnsi="Times New Roman"/>
          <w:sz w:val="28"/>
        </w:rPr>
        <w:t>Земельный участок принадлежит __________________________________________________________</w:t>
      </w:r>
    </w:p>
    <w:p w:rsidR="002E444B" w:rsidRDefault="00683C57">
      <w:pPr>
        <w:tabs>
          <w:tab w:val="left" w:pos="4536"/>
          <w:tab w:val="left" w:pos="4678"/>
        </w:tabs>
        <w:jc w:val="center"/>
      </w:pPr>
      <w:r>
        <w:rPr>
          <w:rFonts w:ascii="Times New Roman" w:hAnsi="Times New Roman"/>
          <w:sz w:val="20"/>
        </w:rPr>
        <w:t>(указывается правообладатель земли(земельного участка)</w:t>
      </w:r>
    </w:p>
    <w:p w:rsidR="002E444B" w:rsidRDefault="00683C57">
      <w:pPr>
        <w:tabs>
          <w:tab w:val="left" w:pos="4536"/>
          <w:tab w:val="left" w:pos="4678"/>
        </w:tabs>
      </w:pPr>
      <w:r>
        <w:rPr>
          <w:rFonts w:ascii="Times New Roman" w:hAnsi="Times New Roman"/>
          <w:sz w:val="28"/>
        </w:rPr>
        <w:t>на праве __________________________________________________________</w:t>
      </w:r>
    </w:p>
    <w:p w:rsidR="002E444B" w:rsidRDefault="00683C57">
      <w:pPr>
        <w:tabs>
          <w:tab w:val="left" w:pos="4536"/>
          <w:tab w:val="left" w:pos="4678"/>
        </w:tabs>
        <w:jc w:val="center"/>
      </w:pPr>
      <w:r>
        <w:rPr>
          <w:rFonts w:ascii="Times New Roman" w:hAnsi="Times New Roman"/>
          <w:sz w:val="20"/>
        </w:rPr>
        <w:t>(указывается право на землю (земельный участок)</w:t>
      </w:r>
    </w:p>
    <w:p w:rsidR="002E444B" w:rsidRDefault="002E444B">
      <w:pPr>
        <w:tabs>
          <w:tab w:val="left" w:pos="4536"/>
          <w:tab w:val="left" w:pos="4678"/>
        </w:tabs>
        <w:jc w:val="center"/>
      </w:pPr>
    </w:p>
    <w:p w:rsidR="002E444B" w:rsidRDefault="00683C57">
      <w:pPr>
        <w:ind w:firstLine="708"/>
        <w:jc w:val="both"/>
      </w:pPr>
      <w:r>
        <w:rPr>
          <w:rFonts w:ascii="Times New Roman" w:hAnsi="Times New Roman"/>
          <w:b/>
          <w:color w:val="000000"/>
          <w:sz w:val="24"/>
        </w:rPr>
        <w:t xml:space="preserve">                                                                                                   </w:t>
      </w:r>
    </w:p>
    <w:p w:rsidR="002E444B" w:rsidRDefault="00683C57">
      <w:pPr>
        <w:ind w:firstLine="708"/>
        <w:jc w:val="both"/>
      </w:pPr>
      <w:r>
        <w:rPr>
          <w:rFonts w:ascii="Times New Roman" w:hAnsi="Times New Roman"/>
          <w:sz w:val="24"/>
        </w:rPr>
        <w:t>Почтовый адрес и (или) адрес  электронной почты для связи с</w:t>
      </w:r>
    </w:p>
    <w:p w:rsidR="002E444B" w:rsidRDefault="00683C57">
      <w:pPr>
        <w:jc w:val="both"/>
      </w:pPr>
      <w:r>
        <w:rPr>
          <w:rFonts w:ascii="Times New Roman" w:hAnsi="Times New Roman"/>
          <w:sz w:val="24"/>
        </w:rPr>
        <w:t>заявителем___________________________________________________________.</w:t>
      </w:r>
    </w:p>
    <w:p w:rsidR="002E444B" w:rsidRDefault="00683C57">
      <w:pPr>
        <w:tabs>
          <w:tab w:val="left" w:pos="0"/>
          <w:tab w:val="left" w:pos="360"/>
          <w:tab w:val="left" w:pos="1080"/>
        </w:tabs>
        <w:jc w:val="both"/>
      </w:pPr>
      <w:r>
        <w:rPr>
          <w:rFonts w:ascii="Times New Roman" w:hAnsi="Times New Roman"/>
          <w:sz w:val="28"/>
        </w:rPr>
        <w:t xml:space="preserve">         П</w:t>
      </w:r>
      <w:r>
        <w:rPr>
          <w:rFonts w:ascii="Times New Roman" w:hAnsi="Times New Roman"/>
          <w:sz w:val="24"/>
        </w:rPr>
        <w:t>равоустанавливающие и (или) правоудостоверяющие документы на земельный участок, если сведения о таких документах отсутствуют в Едином государственном реестре недвижимости__________________________________</w:t>
      </w:r>
    </w:p>
    <w:p w:rsidR="002E444B" w:rsidRDefault="00683C57">
      <w:pPr>
        <w:tabs>
          <w:tab w:val="left" w:pos="0"/>
          <w:tab w:val="left" w:pos="360"/>
          <w:tab w:val="left" w:pos="1080"/>
        </w:tabs>
        <w:jc w:val="both"/>
      </w:pPr>
      <w:r>
        <w:rPr>
          <w:rFonts w:ascii="Times New Roman" w:hAnsi="Times New Roman"/>
          <w:color w:val="000000"/>
          <w:sz w:val="24"/>
        </w:rPr>
        <w:t xml:space="preserve">           Выписка из Правил землепользования и застройки соответствующего муниципального образования, на территории которого расположен земельный участок______________________________________________________________</w:t>
      </w:r>
    </w:p>
    <w:p w:rsidR="002E444B" w:rsidRDefault="00683C57">
      <w:pPr>
        <w:ind w:firstLine="708"/>
        <w:jc w:val="both"/>
      </w:pPr>
      <w:r>
        <w:rPr>
          <w:rFonts w:ascii="Times New Roman" w:hAnsi="Times New Roman"/>
          <w:sz w:val="24"/>
        </w:rPr>
        <w:t xml:space="preserve">Документ,  подтверждающий полномочия представителя заявителя, в  случае если  </w:t>
      </w:r>
      <w:r>
        <w:rPr>
          <w:rFonts w:ascii="Times New Roman" w:hAnsi="Times New Roman"/>
          <w:sz w:val="24"/>
        </w:rPr>
        <w:lastRenderedPageBreak/>
        <w:t>с ходатайством о предоставлении муниципальной услуги обращается представитель заявителя ____________________________________________________________________.</w:t>
      </w:r>
    </w:p>
    <w:p w:rsidR="002E444B" w:rsidRDefault="00683C57">
      <w:pPr>
        <w:ind w:firstLine="708"/>
        <w:jc w:val="both"/>
      </w:pPr>
      <w:r>
        <w:rPr>
          <w:rFonts w:ascii="Times New Roman" w:hAnsi="Times New Roman"/>
          <w:sz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лицо____________________________________________________.</w:t>
      </w:r>
    </w:p>
    <w:p w:rsidR="002E444B" w:rsidRDefault="00683C57">
      <w:pPr>
        <w:jc w:val="both"/>
      </w:pPr>
      <w:r>
        <w:rPr>
          <w:rFonts w:ascii="Times New Roman" w:hAnsi="Times New Roman"/>
          <w:sz w:val="24"/>
        </w:rPr>
        <w:tab/>
      </w:r>
    </w:p>
    <w:p w:rsidR="002E444B" w:rsidRDefault="00683C57">
      <w:pPr>
        <w:jc w:val="both"/>
      </w:pPr>
      <w:r>
        <w:rPr>
          <w:rFonts w:ascii="Times New Roman" w:hAnsi="Times New Roman"/>
          <w:sz w:val="24"/>
        </w:rPr>
        <w:t>Приложения _______ документов:</w:t>
      </w:r>
    </w:p>
    <w:p w:rsidR="002E444B" w:rsidRDefault="00683C57">
      <w:pPr>
        <w:jc w:val="both"/>
      </w:pPr>
      <w:r>
        <w:rPr>
          <w:rFonts w:ascii="Times New Roman" w:hAnsi="Times New Roman"/>
          <w:sz w:val="24"/>
        </w:rPr>
        <w:t>1___________________________</w:t>
      </w:r>
    </w:p>
    <w:p w:rsidR="002E444B" w:rsidRDefault="00683C57">
      <w:pPr>
        <w:jc w:val="both"/>
      </w:pPr>
      <w:r>
        <w:rPr>
          <w:rFonts w:ascii="Times New Roman" w:hAnsi="Times New Roman"/>
          <w:sz w:val="24"/>
        </w:rPr>
        <w:t>2.__________________________</w:t>
      </w:r>
    </w:p>
    <w:p w:rsidR="002E444B" w:rsidRDefault="00683C57">
      <w:pPr>
        <w:jc w:val="both"/>
      </w:pPr>
      <w:r>
        <w:rPr>
          <w:rFonts w:ascii="Times New Roman" w:hAnsi="Times New Roman"/>
          <w:sz w:val="24"/>
        </w:rPr>
        <w:t>3.__________________________</w:t>
      </w:r>
    </w:p>
    <w:p w:rsidR="002E444B" w:rsidRDefault="00683C57">
      <w:pPr>
        <w:jc w:val="both"/>
      </w:pPr>
      <w:r>
        <w:rPr>
          <w:rFonts w:ascii="Times New Roman" w:hAnsi="Times New Roman"/>
          <w:sz w:val="24"/>
        </w:rPr>
        <w:t>«____» _____________ 20___ г  _________________________</w:t>
      </w:r>
    </w:p>
    <w:p w:rsidR="002E444B" w:rsidRDefault="00683C57">
      <w:pPr>
        <w:jc w:val="both"/>
      </w:pPr>
      <w:r>
        <w:rPr>
          <w:rFonts w:ascii="Times New Roman" w:hAnsi="Times New Roman"/>
          <w:sz w:val="24"/>
        </w:rPr>
        <w:t xml:space="preserve">                                                                        </w:t>
      </w:r>
      <w:r>
        <w:rPr>
          <w:rFonts w:ascii="Times New Roman" w:hAnsi="Times New Roman"/>
          <w:sz w:val="20"/>
        </w:rPr>
        <w:t xml:space="preserve">(подпись)       </w:t>
      </w:r>
    </w:p>
    <w:p w:rsidR="002E444B" w:rsidRDefault="002E444B">
      <w:pPr>
        <w:jc w:val="both"/>
      </w:pPr>
    </w:p>
    <w:p w:rsidR="002E444B" w:rsidRDefault="002E444B">
      <w:pPr>
        <w:jc w:val="both"/>
      </w:pPr>
    </w:p>
    <w:p w:rsidR="002E444B" w:rsidRDefault="00683C57">
      <w:pPr>
        <w:jc w:val="both"/>
      </w:pPr>
      <w:r>
        <w:rPr>
          <w:rFonts w:ascii="Times New Roman" w:hAnsi="Times New Roman"/>
          <w:sz w:val="24"/>
        </w:rPr>
        <w:t>_____________________________Подпись, фамилия, инициалы лица, принявшего ходатайство</w:t>
      </w:r>
    </w:p>
    <w:p w:rsidR="002E444B" w:rsidRDefault="002E444B">
      <w:pPr>
        <w:ind w:left="3686"/>
        <w:jc w:val="right"/>
        <w:rPr>
          <w:rFonts w:ascii="Times New Roman" w:hAnsi="Times New Roman"/>
          <w:sz w:val="27"/>
        </w:rPr>
      </w:pPr>
    </w:p>
    <w:p w:rsidR="002E444B" w:rsidRDefault="002E444B">
      <w:pPr>
        <w:ind w:left="3686"/>
        <w:jc w:val="right"/>
        <w:rPr>
          <w:rFonts w:ascii="Times New Roman" w:hAnsi="Times New Roman"/>
          <w:sz w:val="27"/>
        </w:rPr>
      </w:pPr>
    </w:p>
    <w:p w:rsidR="002E444B" w:rsidRDefault="002E444B">
      <w:pPr>
        <w:ind w:left="3686"/>
        <w:jc w:val="right"/>
        <w:rPr>
          <w:rFonts w:ascii="Times New Roman" w:hAnsi="Times New Roman"/>
          <w:sz w:val="27"/>
        </w:rPr>
      </w:pPr>
    </w:p>
    <w:p w:rsidR="002E444B" w:rsidRDefault="002E444B">
      <w:pPr>
        <w:ind w:left="3686"/>
        <w:jc w:val="right"/>
        <w:rPr>
          <w:rFonts w:ascii="Times New Roman" w:hAnsi="Times New Roman"/>
          <w:sz w:val="27"/>
        </w:rPr>
      </w:pPr>
    </w:p>
    <w:p w:rsidR="002E444B" w:rsidRDefault="002E444B">
      <w:pPr>
        <w:ind w:left="3686"/>
        <w:jc w:val="right"/>
        <w:rPr>
          <w:rFonts w:ascii="Times New Roman" w:hAnsi="Times New Roman"/>
          <w:sz w:val="27"/>
        </w:rPr>
      </w:pPr>
    </w:p>
    <w:p w:rsidR="002E444B" w:rsidRDefault="002E444B">
      <w:pPr>
        <w:ind w:left="3686"/>
        <w:jc w:val="right"/>
        <w:rPr>
          <w:rFonts w:ascii="Times New Roman" w:hAnsi="Times New Roman"/>
          <w:sz w:val="27"/>
        </w:rPr>
      </w:pPr>
    </w:p>
    <w:p w:rsidR="002E444B" w:rsidRDefault="002E444B">
      <w:pPr>
        <w:ind w:left="3686"/>
        <w:jc w:val="right"/>
        <w:rPr>
          <w:rFonts w:ascii="Times New Roman" w:hAnsi="Times New Roman"/>
          <w:sz w:val="27"/>
        </w:rPr>
      </w:pPr>
    </w:p>
    <w:p w:rsidR="002E444B" w:rsidRDefault="002E444B">
      <w:pPr>
        <w:ind w:left="3686"/>
        <w:jc w:val="right"/>
        <w:rPr>
          <w:rFonts w:ascii="Times New Roman" w:hAnsi="Times New Roman"/>
          <w:sz w:val="27"/>
        </w:rPr>
      </w:pPr>
    </w:p>
    <w:p w:rsidR="002E444B" w:rsidRDefault="002E444B">
      <w:pPr>
        <w:ind w:left="3686"/>
        <w:jc w:val="right"/>
        <w:rPr>
          <w:rFonts w:ascii="Times New Roman" w:hAnsi="Times New Roman"/>
          <w:sz w:val="27"/>
        </w:rPr>
      </w:pPr>
    </w:p>
    <w:p w:rsidR="002E444B" w:rsidRDefault="002E444B">
      <w:pPr>
        <w:ind w:left="3686"/>
        <w:jc w:val="right"/>
        <w:rPr>
          <w:rFonts w:ascii="Times New Roman" w:hAnsi="Times New Roman"/>
          <w:sz w:val="27"/>
        </w:rPr>
      </w:pPr>
    </w:p>
    <w:p w:rsidR="002E444B" w:rsidRDefault="002E444B">
      <w:pPr>
        <w:ind w:left="3686"/>
        <w:jc w:val="right"/>
        <w:rPr>
          <w:rFonts w:ascii="Times New Roman" w:hAnsi="Times New Roman"/>
          <w:sz w:val="27"/>
        </w:rPr>
      </w:pPr>
    </w:p>
    <w:p w:rsidR="002E444B" w:rsidRDefault="002E444B">
      <w:pPr>
        <w:ind w:left="3686"/>
        <w:jc w:val="right"/>
        <w:rPr>
          <w:rFonts w:ascii="Times New Roman" w:hAnsi="Times New Roman"/>
          <w:sz w:val="27"/>
        </w:rPr>
      </w:pPr>
    </w:p>
    <w:p w:rsidR="002E444B" w:rsidRDefault="002E444B">
      <w:pPr>
        <w:ind w:left="3686"/>
        <w:jc w:val="right"/>
        <w:rPr>
          <w:rFonts w:ascii="Times New Roman" w:hAnsi="Times New Roman"/>
          <w:sz w:val="27"/>
        </w:rPr>
      </w:pPr>
    </w:p>
    <w:p w:rsidR="002E444B" w:rsidRDefault="002E444B">
      <w:pPr>
        <w:ind w:left="3686"/>
        <w:jc w:val="right"/>
        <w:rPr>
          <w:rFonts w:ascii="Times New Roman" w:hAnsi="Times New Roman"/>
          <w:sz w:val="27"/>
        </w:rPr>
      </w:pPr>
    </w:p>
    <w:p w:rsidR="002E444B" w:rsidRDefault="002E444B">
      <w:pPr>
        <w:ind w:left="3686"/>
        <w:jc w:val="right"/>
        <w:rPr>
          <w:rFonts w:ascii="Times New Roman" w:hAnsi="Times New Roman"/>
          <w:sz w:val="27"/>
        </w:rPr>
      </w:pPr>
    </w:p>
    <w:p w:rsidR="002E444B" w:rsidRDefault="002E444B">
      <w:pPr>
        <w:ind w:left="3686"/>
        <w:jc w:val="right"/>
        <w:rPr>
          <w:rFonts w:ascii="Times New Roman" w:hAnsi="Times New Roman"/>
          <w:sz w:val="27"/>
        </w:rPr>
      </w:pPr>
    </w:p>
    <w:p w:rsidR="002E444B" w:rsidRDefault="002E444B">
      <w:pPr>
        <w:ind w:left="3686"/>
        <w:jc w:val="right"/>
        <w:rPr>
          <w:rFonts w:ascii="Times New Roman" w:hAnsi="Times New Roman"/>
          <w:sz w:val="27"/>
        </w:rPr>
      </w:pPr>
    </w:p>
    <w:p w:rsidR="002E444B" w:rsidRDefault="002E444B">
      <w:pPr>
        <w:ind w:left="3686"/>
        <w:jc w:val="right"/>
        <w:rPr>
          <w:rFonts w:ascii="Times New Roman" w:hAnsi="Times New Roman"/>
          <w:sz w:val="27"/>
        </w:rPr>
      </w:pPr>
    </w:p>
    <w:p w:rsidR="002E444B" w:rsidRDefault="002E444B">
      <w:pPr>
        <w:ind w:left="3686"/>
        <w:jc w:val="right"/>
        <w:rPr>
          <w:rFonts w:ascii="Times New Roman" w:hAnsi="Times New Roman"/>
          <w:sz w:val="27"/>
        </w:rPr>
      </w:pPr>
    </w:p>
    <w:p w:rsidR="002E444B" w:rsidRDefault="002E444B">
      <w:pPr>
        <w:ind w:left="3686"/>
        <w:jc w:val="right"/>
        <w:rPr>
          <w:rFonts w:ascii="Times New Roman" w:hAnsi="Times New Roman"/>
          <w:sz w:val="27"/>
        </w:rPr>
      </w:pPr>
    </w:p>
    <w:p w:rsidR="002E444B" w:rsidRDefault="002E444B">
      <w:pPr>
        <w:ind w:left="3686"/>
        <w:jc w:val="right"/>
        <w:rPr>
          <w:rFonts w:ascii="Times New Roman" w:hAnsi="Times New Roman"/>
          <w:sz w:val="27"/>
        </w:rPr>
      </w:pPr>
    </w:p>
    <w:p w:rsidR="002E444B" w:rsidRDefault="002E444B">
      <w:pPr>
        <w:ind w:left="3686"/>
        <w:jc w:val="right"/>
        <w:rPr>
          <w:rFonts w:ascii="Times New Roman" w:hAnsi="Times New Roman"/>
          <w:sz w:val="27"/>
        </w:rPr>
      </w:pPr>
    </w:p>
    <w:p w:rsidR="002E444B" w:rsidRDefault="002E444B">
      <w:pPr>
        <w:ind w:left="3686"/>
        <w:jc w:val="right"/>
        <w:rPr>
          <w:rFonts w:ascii="Times New Roman" w:hAnsi="Times New Roman"/>
          <w:sz w:val="27"/>
        </w:rPr>
      </w:pPr>
    </w:p>
    <w:p w:rsidR="002E444B" w:rsidRDefault="002E444B">
      <w:pPr>
        <w:ind w:left="3686"/>
        <w:jc w:val="right"/>
        <w:rPr>
          <w:rFonts w:ascii="Times New Roman" w:hAnsi="Times New Roman"/>
          <w:sz w:val="27"/>
        </w:rPr>
      </w:pPr>
    </w:p>
    <w:p w:rsidR="002E444B" w:rsidRDefault="002E444B">
      <w:pPr>
        <w:ind w:left="3686"/>
        <w:jc w:val="right"/>
        <w:rPr>
          <w:rFonts w:ascii="Times New Roman" w:hAnsi="Times New Roman"/>
          <w:sz w:val="27"/>
        </w:rPr>
      </w:pPr>
    </w:p>
    <w:p w:rsidR="002E444B" w:rsidRDefault="002E444B">
      <w:pPr>
        <w:ind w:left="3686"/>
        <w:jc w:val="right"/>
        <w:rPr>
          <w:rFonts w:ascii="Times New Roman" w:hAnsi="Times New Roman"/>
          <w:sz w:val="27"/>
        </w:rPr>
      </w:pPr>
    </w:p>
    <w:p w:rsidR="006E777A" w:rsidRDefault="006E777A">
      <w:pPr>
        <w:ind w:left="3686"/>
        <w:jc w:val="right"/>
        <w:rPr>
          <w:rFonts w:ascii="Times New Roman" w:hAnsi="Times New Roman"/>
          <w:sz w:val="27"/>
        </w:rPr>
      </w:pPr>
    </w:p>
    <w:p w:rsidR="002E444B" w:rsidRDefault="00683C57">
      <w:pPr>
        <w:ind w:left="3686"/>
        <w:jc w:val="right"/>
      </w:pPr>
      <w:r>
        <w:rPr>
          <w:rFonts w:ascii="Times New Roman" w:hAnsi="Times New Roman"/>
          <w:sz w:val="27"/>
        </w:rPr>
        <w:t>Приложение  2</w:t>
      </w:r>
    </w:p>
    <w:p w:rsidR="002E444B" w:rsidRDefault="00683C57">
      <w:pPr>
        <w:jc w:val="right"/>
      </w:pPr>
      <w:r>
        <w:rPr>
          <w:rFonts w:ascii="Times New Roman" w:hAnsi="Times New Roman"/>
          <w:sz w:val="27"/>
        </w:rPr>
        <w:t xml:space="preserve"> к Административному Регламенту</w:t>
      </w:r>
    </w:p>
    <w:p w:rsidR="002E444B" w:rsidRDefault="00683C57">
      <w:pPr>
        <w:jc w:val="right"/>
      </w:pPr>
      <w:r>
        <w:rPr>
          <w:rFonts w:ascii="Times New Roman" w:hAnsi="Times New Roman"/>
          <w:sz w:val="27"/>
        </w:rPr>
        <w:t xml:space="preserve"> предоставления муниципальной услуги</w:t>
      </w:r>
    </w:p>
    <w:p w:rsidR="002E444B" w:rsidRDefault="00683C57">
      <w:pPr>
        <w:ind w:left="3686"/>
        <w:jc w:val="right"/>
        <w:rPr>
          <w:rFonts w:ascii="Times New Roman" w:hAnsi="Times New Roman"/>
          <w:sz w:val="27"/>
        </w:rPr>
      </w:pPr>
      <w:r>
        <w:rPr>
          <w:rFonts w:ascii="Times New Roman" w:hAnsi="Times New Roman"/>
          <w:sz w:val="27"/>
        </w:rPr>
        <w:t>«Отнесение земель или земельных участков</w:t>
      </w:r>
    </w:p>
    <w:p w:rsidR="002E444B" w:rsidRDefault="00683C57">
      <w:pPr>
        <w:ind w:left="3686"/>
        <w:jc w:val="right"/>
      </w:pPr>
      <w:r>
        <w:rPr>
          <w:rFonts w:ascii="Times New Roman" w:hAnsi="Times New Roman"/>
          <w:sz w:val="27"/>
        </w:rPr>
        <w:lastRenderedPageBreak/>
        <w:t>в составе таких земель к определенной категории</w:t>
      </w:r>
      <w:r>
        <w:rPr>
          <w:rFonts w:ascii="Times New Roman" w:hAnsi="Times New Roman"/>
          <w:sz w:val="28"/>
        </w:rPr>
        <w:t>»</w:t>
      </w:r>
      <w:r>
        <w:rPr>
          <w:rFonts w:ascii="Times New Roman" w:hAnsi="Times New Roman"/>
          <w:sz w:val="27"/>
        </w:rPr>
        <w:t xml:space="preserve"> </w:t>
      </w:r>
    </w:p>
    <w:p w:rsidR="002E444B" w:rsidRDefault="002E444B">
      <w:pPr>
        <w:ind w:left="3686"/>
        <w:jc w:val="both"/>
      </w:pPr>
    </w:p>
    <w:p w:rsidR="002E444B" w:rsidRDefault="00683C57">
      <w:pPr>
        <w:jc w:val="center"/>
      </w:pPr>
      <w:r>
        <w:rPr>
          <w:rFonts w:ascii="Times New Roman" w:hAnsi="Times New Roman"/>
          <w:sz w:val="28"/>
        </w:rPr>
        <w:t>Блок-схема</w:t>
      </w:r>
    </w:p>
    <w:p w:rsidR="002E444B" w:rsidRDefault="00683C57">
      <w:pPr>
        <w:jc w:val="center"/>
      </w:pPr>
      <w:r>
        <w:rPr>
          <w:rFonts w:ascii="Times New Roman" w:hAnsi="Times New Roman"/>
          <w:sz w:val="28"/>
        </w:rPr>
        <w:t>административных процедур предоставления муниципальной услуги</w:t>
      </w:r>
    </w:p>
    <w:p w:rsidR="002E444B" w:rsidRDefault="002E444B">
      <w:pPr>
        <w:jc w:val="both"/>
      </w:pPr>
    </w:p>
    <w:tbl>
      <w:tblPr>
        <w:tblW w:w="9120" w:type="dxa"/>
        <w:tblLayout w:type="fixed"/>
        <w:tblCellMar>
          <w:left w:w="10" w:type="dxa"/>
          <w:right w:w="10" w:type="dxa"/>
        </w:tblCellMar>
        <w:tblLook w:val="0000" w:firstRow="0" w:lastRow="0" w:firstColumn="0" w:lastColumn="0" w:noHBand="0" w:noVBand="0"/>
      </w:tblPr>
      <w:tblGrid>
        <w:gridCol w:w="9120"/>
      </w:tblGrid>
      <w:tr w:rsidR="002E444B">
        <w:tc>
          <w:tcPr>
            <w:tcW w:w="9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444B" w:rsidRDefault="00683C57">
            <w:pPr>
              <w:jc w:val="center"/>
              <w:rPr>
                <w:rFonts w:ascii="Times New Roman" w:hAnsi="Times New Roman"/>
                <w:sz w:val="27"/>
              </w:rPr>
            </w:pPr>
            <w:r>
              <w:rPr>
                <w:rFonts w:ascii="Times New Roman" w:hAnsi="Times New Roman"/>
                <w:sz w:val="27"/>
              </w:rPr>
              <w:t xml:space="preserve">Прием и регистрация </w:t>
            </w:r>
            <w:r w:rsidR="006E777A">
              <w:rPr>
                <w:rFonts w:ascii="Times New Roman" w:hAnsi="Times New Roman"/>
                <w:sz w:val="27"/>
              </w:rPr>
              <w:t xml:space="preserve">ходатайства и </w:t>
            </w:r>
            <w:r>
              <w:rPr>
                <w:rFonts w:ascii="Times New Roman" w:hAnsi="Times New Roman"/>
                <w:sz w:val="27"/>
              </w:rPr>
              <w:t>документов</w:t>
            </w:r>
            <w:r w:rsidR="006E777A">
              <w:rPr>
                <w:rFonts w:ascii="Times New Roman" w:hAnsi="Times New Roman"/>
                <w:sz w:val="27"/>
              </w:rPr>
              <w:t xml:space="preserve"> </w:t>
            </w:r>
            <w:r>
              <w:rPr>
                <w:rFonts w:ascii="Times New Roman" w:hAnsi="Times New Roman"/>
                <w:sz w:val="27"/>
              </w:rPr>
              <w:t>– 1 рабочий день</w:t>
            </w:r>
          </w:p>
          <w:p w:rsidR="002E444B" w:rsidRDefault="002E444B"/>
        </w:tc>
      </w:tr>
    </w:tbl>
    <w:p w:rsidR="002E444B" w:rsidRDefault="00683C57">
      <w:pPr>
        <w:jc w:val="center"/>
      </w:pPr>
      <w:r>
        <w:object w:dxaOrig="183" w:dyaOrig="301" w14:anchorId="7F3816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7" type="#_x0000_t75" style="width:9.35pt;height:14.95pt;visibility:visible;mso-wrap-style:square" o:ole="">
            <v:imagedata r:id="rId19" o:title=""/>
          </v:shape>
          <o:OLEObject Type="Embed" ProgID="StaticMetafile" ShapeID="Picture 2" DrawAspect="Content" ObjectID="_1594646927" r:id="rId20"/>
        </w:object>
      </w:r>
    </w:p>
    <w:p w:rsidR="002E444B" w:rsidRDefault="00683C57">
      <w:pPr>
        <w:jc w:val="center"/>
        <w:rPr>
          <w:rFonts w:ascii="Times New Roman" w:hAnsi="Times New Roman"/>
          <w:sz w:val="27"/>
        </w:rPr>
      </w:pPr>
      <w:r>
        <w:rPr>
          <w:rFonts w:ascii="Times New Roman" w:hAnsi="Times New Roman"/>
          <w:sz w:val="27"/>
        </w:rPr>
        <w:object w:dxaOrig="183" w:dyaOrig="301" w14:anchorId="0F710256">
          <v:shape id="Picture 3" o:spid="_x0000_i1028" type="#_x0000_t75" style="width:9.35pt;height:14.95pt;visibility:visible;mso-wrap-style:square" o:ole="">
            <v:imagedata r:id="rId19" o:title=""/>
          </v:shape>
          <o:OLEObject Type="Embed" ProgID="StaticMetafile" ShapeID="Picture 3" DrawAspect="Content" ObjectID="_1594646928" r:id="rId21"/>
        </w:object>
      </w:r>
    </w:p>
    <w:tbl>
      <w:tblPr>
        <w:tblW w:w="9225" w:type="dxa"/>
        <w:tblLayout w:type="fixed"/>
        <w:tblCellMar>
          <w:left w:w="10" w:type="dxa"/>
          <w:right w:w="10" w:type="dxa"/>
        </w:tblCellMar>
        <w:tblLook w:val="0000" w:firstRow="0" w:lastRow="0" w:firstColumn="0" w:lastColumn="0" w:noHBand="0" w:noVBand="0"/>
      </w:tblPr>
      <w:tblGrid>
        <w:gridCol w:w="9225"/>
      </w:tblGrid>
      <w:tr w:rsidR="006D4F95" w:rsidTr="00FC665E">
        <w:tc>
          <w:tcPr>
            <w:tcW w:w="92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D4F95" w:rsidRDefault="006D4F95" w:rsidP="00FC665E">
            <w:pPr>
              <w:jc w:val="center"/>
              <w:rPr>
                <w:rFonts w:ascii="Times New Roman" w:hAnsi="Times New Roman"/>
                <w:sz w:val="27"/>
              </w:rPr>
            </w:pPr>
            <w:r>
              <w:rPr>
                <w:rFonts w:ascii="Times New Roman" w:hAnsi="Times New Roman"/>
                <w:sz w:val="27"/>
              </w:rPr>
              <w:t xml:space="preserve">Рассмотрение ходатайства </w:t>
            </w:r>
            <w:r w:rsidRPr="006D4F95">
              <w:rPr>
                <w:rFonts w:ascii="Times New Roman" w:hAnsi="Times New Roman"/>
                <w:sz w:val="27"/>
              </w:rPr>
              <w:t>об отнесении земель или земельных участков в составе таких земель к определенной категории</w:t>
            </w:r>
            <w:r w:rsidR="006E777A">
              <w:rPr>
                <w:rFonts w:ascii="Times New Roman" w:hAnsi="Times New Roman"/>
                <w:sz w:val="27"/>
              </w:rPr>
              <w:t xml:space="preserve"> – не более 30 календарных дней со дня регистрации</w:t>
            </w:r>
          </w:p>
        </w:tc>
      </w:tr>
    </w:tbl>
    <w:p w:rsidR="00447115" w:rsidRDefault="00447115">
      <w:pPr>
        <w:jc w:val="center"/>
        <w:rPr>
          <w:rFonts w:ascii="Times New Roman" w:hAnsi="Times New Roman"/>
          <w:sz w:val="27"/>
        </w:rPr>
      </w:pPr>
    </w:p>
    <w:p w:rsidR="00447115" w:rsidRDefault="00447115">
      <w:pPr>
        <w:jc w:val="center"/>
      </w:pPr>
    </w:p>
    <w:tbl>
      <w:tblPr>
        <w:tblW w:w="9225" w:type="dxa"/>
        <w:tblLayout w:type="fixed"/>
        <w:tblCellMar>
          <w:left w:w="10" w:type="dxa"/>
          <w:right w:w="10" w:type="dxa"/>
        </w:tblCellMar>
        <w:tblLook w:val="0000" w:firstRow="0" w:lastRow="0" w:firstColumn="0" w:lastColumn="0" w:noHBand="0" w:noVBand="0"/>
      </w:tblPr>
      <w:tblGrid>
        <w:gridCol w:w="9225"/>
      </w:tblGrid>
      <w:tr w:rsidR="002E444B">
        <w:tc>
          <w:tcPr>
            <w:tcW w:w="92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444B" w:rsidRDefault="00683C57">
            <w:pPr>
              <w:jc w:val="center"/>
              <w:rPr>
                <w:rFonts w:ascii="Times New Roman" w:hAnsi="Times New Roman"/>
                <w:sz w:val="27"/>
              </w:rPr>
            </w:pPr>
            <w:r>
              <w:rPr>
                <w:rFonts w:ascii="Times New Roman" w:hAnsi="Times New Roman"/>
                <w:sz w:val="27"/>
              </w:rPr>
              <w:t>Формирование и направление межведомственных запросов в органы, участвующие в предоставлении муниципальной услуги – 3 рабочих дня запрос, 5 рабочих дней ответ</w:t>
            </w:r>
          </w:p>
        </w:tc>
      </w:tr>
    </w:tbl>
    <w:p w:rsidR="002E444B" w:rsidRDefault="00683C57">
      <w:pPr>
        <w:jc w:val="center"/>
      </w:pPr>
      <w:r>
        <w:rPr>
          <w:rFonts w:ascii="Times New Roman" w:hAnsi="Times New Roman"/>
          <w:sz w:val="27"/>
        </w:rPr>
        <w:object w:dxaOrig="183" w:dyaOrig="301" w14:anchorId="7AEE9AF6">
          <v:shape id="Picture 4" o:spid="_x0000_i1029" type="#_x0000_t75" style="width:9.35pt;height:14.95pt;visibility:visible;mso-wrap-style:square" o:ole="">
            <v:imagedata r:id="rId19" o:title=""/>
          </v:shape>
          <o:OLEObject Type="Embed" ProgID="StaticMetafile" ShapeID="Picture 4" DrawAspect="Content" ObjectID="_1594646929" r:id="rId22"/>
        </w:object>
      </w:r>
    </w:p>
    <w:p w:rsidR="002E444B" w:rsidRDefault="002E444B"/>
    <w:tbl>
      <w:tblPr>
        <w:tblW w:w="9364" w:type="dxa"/>
        <w:tblLayout w:type="fixed"/>
        <w:tblCellMar>
          <w:left w:w="10" w:type="dxa"/>
          <w:right w:w="10" w:type="dxa"/>
        </w:tblCellMar>
        <w:tblLook w:val="0000" w:firstRow="0" w:lastRow="0" w:firstColumn="0" w:lastColumn="0" w:noHBand="0" w:noVBand="0"/>
      </w:tblPr>
      <w:tblGrid>
        <w:gridCol w:w="9364"/>
      </w:tblGrid>
      <w:tr w:rsidR="002E444B">
        <w:tc>
          <w:tcPr>
            <w:tcW w:w="9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444B" w:rsidRDefault="00683C57" w:rsidP="006E777A">
            <w:pPr>
              <w:jc w:val="center"/>
              <w:rPr>
                <w:rFonts w:ascii="Times New Roman" w:hAnsi="Times New Roman"/>
                <w:sz w:val="27"/>
              </w:rPr>
            </w:pPr>
            <w:r>
              <w:rPr>
                <w:rFonts w:ascii="Times New Roman" w:hAnsi="Times New Roman"/>
                <w:sz w:val="27"/>
              </w:rPr>
              <w:t xml:space="preserve">Принятие решения об отнесении земель или земельных участков в составе таких земель к определенной категории или об отказе в </w:t>
            </w:r>
            <w:r w:rsidR="006D4F95" w:rsidRPr="006D4F95">
              <w:rPr>
                <w:rFonts w:ascii="Times New Roman" w:hAnsi="Times New Roman"/>
                <w:sz w:val="27"/>
              </w:rPr>
              <w:t xml:space="preserve">отнесении земель или земельных участков в составе таких земель к определенной категории </w:t>
            </w:r>
            <w:r>
              <w:rPr>
                <w:rFonts w:ascii="Times New Roman" w:hAnsi="Times New Roman"/>
                <w:sz w:val="27"/>
              </w:rPr>
              <w:t xml:space="preserve">– </w:t>
            </w:r>
            <w:r w:rsidR="006E777A">
              <w:rPr>
                <w:rFonts w:ascii="Times New Roman" w:hAnsi="Times New Roman"/>
                <w:sz w:val="27"/>
              </w:rPr>
              <w:t>не более 57</w:t>
            </w:r>
            <w:r>
              <w:rPr>
                <w:rFonts w:ascii="Times New Roman" w:hAnsi="Times New Roman"/>
                <w:sz w:val="27"/>
              </w:rPr>
              <w:t xml:space="preserve"> календарных дней </w:t>
            </w:r>
            <w:r w:rsidR="006E777A">
              <w:rPr>
                <w:rFonts w:ascii="Times New Roman" w:hAnsi="Times New Roman"/>
                <w:sz w:val="27"/>
              </w:rPr>
              <w:t>со дня регистрации</w:t>
            </w:r>
          </w:p>
        </w:tc>
      </w:tr>
    </w:tbl>
    <w:p w:rsidR="002E444B" w:rsidRDefault="00683C57">
      <w:pPr>
        <w:jc w:val="center"/>
      </w:pPr>
      <w:r>
        <w:rPr>
          <w:rFonts w:ascii="Times New Roman" w:hAnsi="Times New Roman"/>
          <w:sz w:val="27"/>
        </w:rPr>
        <w:object w:dxaOrig="183" w:dyaOrig="301" w14:anchorId="27B5B693">
          <v:shape id="Picture 5" o:spid="_x0000_i1030" type="#_x0000_t75" style="width:9.35pt;height:14.95pt;visibility:visible;mso-wrap-style:square" o:ole="">
            <v:imagedata r:id="rId19" o:title=""/>
          </v:shape>
          <o:OLEObject Type="Embed" ProgID="StaticMetafile" ShapeID="Picture 5" DrawAspect="Content" ObjectID="_1594646930" r:id="rId23"/>
        </w:object>
      </w:r>
    </w:p>
    <w:p w:rsidR="002E444B" w:rsidRDefault="002E444B">
      <w:pPr>
        <w:jc w:val="center"/>
      </w:pPr>
    </w:p>
    <w:tbl>
      <w:tblPr>
        <w:tblW w:w="9214" w:type="dxa"/>
        <w:tblLayout w:type="fixed"/>
        <w:tblCellMar>
          <w:left w:w="10" w:type="dxa"/>
          <w:right w:w="10" w:type="dxa"/>
        </w:tblCellMar>
        <w:tblLook w:val="0000" w:firstRow="0" w:lastRow="0" w:firstColumn="0" w:lastColumn="0" w:noHBand="0" w:noVBand="0"/>
      </w:tblPr>
      <w:tblGrid>
        <w:gridCol w:w="9214"/>
      </w:tblGrid>
      <w:tr w:rsidR="002E444B">
        <w:tc>
          <w:tcPr>
            <w:tcW w:w="9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444B" w:rsidRDefault="00683C57" w:rsidP="00F218BB">
            <w:pPr>
              <w:jc w:val="center"/>
            </w:pPr>
            <w:r>
              <w:rPr>
                <w:rFonts w:ascii="Times New Roman" w:hAnsi="Times New Roman"/>
                <w:sz w:val="27"/>
              </w:rPr>
              <w:t xml:space="preserve">Направление (выдача) заявителю результатов предоставления муниципальной услуги – 3 календарных дня </w:t>
            </w:r>
            <w:r>
              <w:rPr>
                <w:rFonts w:ascii="Times New Roman" w:hAnsi="Times New Roman"/>
                <w:sz w:val="20"/>
              </w:rPr>
              <w:t xml:space="preserve"> </w:t>
            </w:r>
            <w:r w:rsidR="00F218BB" w:rsidRPr="00F218BB">
              <w:rPr>
                <w:rFonts w:ascii="Times New Roman" w:hAnsi="Times New Roman"/>
                <w:sz w:val="28"/>
                <w:szCs w:val="28"/>
              </w:rPr>
              <w:t>со дня подписания решения</w:t>
            </w:r>
            <w:r w:rsidR="00F218BB">
              <w:rPr>
                <w:rFonts w:ascii="Times New Roman" w:hAnsi="Times New Roman"/>
                <w:sz w:val="28"/>
                <w:szCs w:val="28"/>
              </w:rPr>
              <w:t xml:space="preserve"> уполномоченного органа</w:t>
            </w:r>
          </w:p>
        </w:tc>
      </w:tr>
    </w:tbl>
    <w:p w:rsidR="002E444B" w:rsidRDefault="00683C57">
      <w:pPr>
        <w:jc w:val="center"/>
      </w:pPr>
      <w:r>
        <w:rPr>
          <w:rFonts w:ascii="Courier New" w:eastAsia="Courier New" w:hAnsi="Courier New" w:cs="Courier New"/>
          <w:sz w:val="20"/>
        </w:rPr>
        <w:t xml:space="preserve">                     </w:t>
      </w:r>
    </w:p>
    <w:p w:rsidR="002E444B" w:rsidRDefault="002E444B">
      <w:pPr>
        <w:jc w:val="both"/>
      </w:pPr>
    </w:p>
    <w:p w:rsidR="002E444B" w:rsidRDefault="002E444B">
      <w:pPr>
        <w:jc w:val="both"/>
      </w:pPr>
    </w:p>
    <w:p w:rsidR="002E444B" w:rsidRDefault="002E444B">
      <w:pPr>
        <w:jc w:val="both"/>
      </w:pPr>
    </w:p>
    <w:p w:rsidR="002E444B" w:rsidRDefault="002E444B">
      <w:pPr>
        <w:jc w:val="both"/>
      </w:pPr>
    </w:p>
    <w:p w:rsidR="002E444B" w:rsidRDefault="002E444B">
      <w:pPr>
        <w:jc w:val="both"/>
      </w:pPr>
    </w:p>
    <w:p w:rsidR="002E444B" w:rsidRDefault="002E444B">
      <w:pPr>
        <w:jc w:val="both"/>
      </w:pPr>
    </w:p>
    <w:p w:rsidR="002E444B" w:rsidRDefault="002E444B">
      <w:pPr>
        <w:jc w:val="both"/>
      </w:pPr>
    </w:p>
    <w:p w:rsidR="002E444B" w:rsidRDefault="002E444B">
      <w:pPr>
        <w:jc w:val="both"/>
      </w:pPr>
    </w:p>
    <w:p w:rsidR="002E444B" w:rsidRDefault="002E444B">
      <w:pPr>
        <w:jc w:val="both"/>
      </w:pPr>
    </w:p>
    <w:p w:rsidR="002E444B" w:rsidRDefault="002E444B">
      <w:pPr>
        <w:jc w:val="both"/>
      </w:pPr>
    </w:p>
    <w:p w:rsidR="002E444B" w:rsidRDefault="002E444B">
      <w:pPr>
        <w:jc w:val="both"/>
      </w:pPr>
    </w:p>
    <w:p w:rsidR="002E444B" w:rsidRDefault="002E444B">
      <w:pPr>
        <w:jc w:val="both"/>
      </w:pPr>
    </w:p>
    <w:p w:rsidR="002E444B" w:rsidRDefault="002E444B">
      <w:pPr>
        <w:jc w:val="both"/>
      </w:pPr>
    </w:p>
    <w:p w:rsidR="002E444B" w:rsidRDefault="002E444B">
      <w:pPr>
        <w:jc w:val="both"/>
      </w:pPr>
    </w:p>
    <w:p w:rsidR="002E444B" w:rsidRDefault="002E444B">
      <w:pPr>
        <w:jc w:val="both"/>
      </w:pPr>
    </w:p>
    <w:p w:rsidR="002E444B" w:rsidRDefault="002E444B">
      <w:pPr>
        <w:jc w:val="both"/>
      </w:pPr>
    </w:p>
    <w:p w:rsidR="002E444B" w:rsidRDefault="002E444B">
      <w:pPr>
        <w:jc w:val="both"/>
      </w:pPr>
    </w:p>
    <w:p w:rsidR="002E444B" w:rsidRDefault="00683C57">
      <w:pPr>
        <w:jc w:val="right"/>
      </w:pPr>
      <w:r>
        <w:rPr>
          <w:rFonts w:ascii="Times New Roman" w:hAnsi="Times New Roman"/>
          <w:sz w:val="27"/>
        </w:rPr>
        <w:t>Приложение 3</w:t>
      </w:r>
    </w:p>
    <w:p w:rsidR="002E444B" w:rsidRDefault="00683C57">
      <w:pPr>
        <w:jc w:val="right"/>
      </w:pPr>
      <w:r>
        <w:rPr>
          <w:rFonts w:ascii="Times New Roman" w:hAnsi="Times New Roman"/>
          <w:sz w:val="27"/>
        </w:rPr>
        <w:t>к Административному Регламенту</w:t>
      </w:r>
    </w:p>
    <w:p w:rsidR="002E444B" w:rsidRDefault="00683C57">
      <w:pPr>
        <w:jc w:val="right"/>
      </w:pPr>
      <w:r>
        <w:rPr>
          <w:rFonts w:ascii="Times New Roman" w:hAnsi="Times New Roman"/>
          <w:sz w:val="27"/>
        </w:rPr>
        <w:lastRenderedPageBreak/>
        <w:t xml:space="preserve"> предоставления муниципальной услуги</w:t>
      </w:r>
    </w:p>
    <w:p w:rsidR="002E444B" w:rsidRDefault="00683C57">
      <w:pPr>
        <w:jc w:val="right"/>
        <w:rPr>
          <w:rFonts w:ascii="Times New Roman" w:hAnsi="Times New Roman"/>
          <w:sz w:val="27"/>
        </w:rPr>
      </w:pPr>
      <w:r>
        <w:rPr>
          <w:rFonts w:ascii="Times New Roman" w:hAnsi="Times New Roman"/>
          <w:sz w:val="27"/>
        </w:rPr>
        <w:t>«Отнесение земель или земельных участков</w:t>
      </w:r>
    </w:p>
    <w:p w:rsidR="002E444B" w:rsidRDefault="00683C57">
      <w:pPr>
        <w:jc w:val="right"/>
        <w:rPr>
          <w:rFonts w:ascii="Times New Roman" w:hAnsi="Times New Roman"/>
          <w:sz w:val="27"/>
        </w:rPr>
      </w:pPr>
      <w:r>
        <w:rPr>
          <w:rFonts w:ascii="Times New Roman" w:hAnsi="Times New Roman"/>
          <w:sz w:val="27"/>
        </w:rPr>
        <w:t>в составе таких земель к определенной категории»</w:t>
      </w:r>
    </w:p>
    <w:p w:rsidR="002E444B" w:rsidRDefault="002E444B">
      <w:pPr>
        <w:jc w:val="right"/>
      </w:pPr>
    </w:p>
    <w:p w:rsidR="002E444B" w:rsidRDefault="00683C57">
      <w:pPr>
        <w:ind w:left="3544"/>
        <w:jc w:val="both"/>
      </w:pPr>
      <w:r>
        <w:rPr>
          <w:rFonts w:ascii="Times New Roman" w:hAnsi="Times New Roman"/>
          <w:sz w:val="24"/>
        </w:rPr>
        <w:t>________________________________________________</w:t>
      </w:r>
    </w:p>
    <w:p w:rsidR="002E444B" w:rsidRDefault="00683C57">
      <w:pPr>
        <w:ind w:left="3544"/>
        <w:jc w:val="center"/>
      </w:pPr>
      <w:r>
        <w:rPr>
          <w:rFonts w:ascii="Times New Roman" w:hAnsi="Times New Roman"/>
          <w:sz w:val="20"/>
        </w:rPr>
        <w:t>(наименование уполномоченного органа,</w:t>
      </w:r>
    </w:p>
    <w:p w:rsidR="002E444B" w:rsidRDefault="00683C57">
      <w:pPr>
        <w:ind w:left="3544"/>
        <w:jc w:val="center"/>
      </w:pPr>
      <w:r>
        <w:rPr>
          <w:rFonts w:ascii="Times New Roman" w:hAnsi="Times New Roman"/>
          <w:sz w:val="20"/>
        </w:rPr>
        <w:t>лица, которому адресована жалоба)</w:t>
      </w:r>
    </w:p>
    <w:p w:rsidR="002E444B" w:rsidRDefault="002E444B">
      <w:pPr>
        <w:ind w:left="3544"/>
        <w:jc w:val="both"/>
      </w:pPr>
    </w:p>
    <w:p w:rsidR="002E444B" w:rsidRDefault="00683C57">
      <w:pPr>
        <w:ind w:left="3544"/>
        <w:jc w:val="both"/>
      </w:pPr>
      <w:r>
        <w:rPr>
          <w:rFonts w:ascii="Times New Roman" w:hAnsi="Times New Roman"/>
          <w:sz w:val="24"/>
        </w:rPr>
        <w:t>от  _____________________________________________</w:t>
      </w:r>
    </w:p>
    <w:p w:rsidR="002E444B" w:rsidRDefault="00683C57">
      <w:pPr>
        <w:ind w:left="3544"/>
        <w:jc w:val="center"/>
      </w:pPr>
      <w:r>
        <w:rPr>
          <w:rFonts w:ascii="Times New Roman" w:hAnsi="Times New Roman"/>
          <w:sz w:val="20"/>
        </w:rPr>
        <w:t>(ФИО заинтересованного лица, представителя)</w:t>
      </w:r>
    </w:p>
    <w:p w:rsidR="002E444B" w:rsidRDefault="002E444B">
      <w:pPr>
        <w:ind w:left="3544"/>
        <w:jc w:val="both"/>
      </w:pPr>
    </w:p>
    <w:p w:rsidR="002E444B" w:rsidRDefault="002E444B">
      <w:pPr>
        <w:jc w:val="center"/>
      </w:pPr>
    </w:p>
    <w:p w:rsidR="002E444B" w:rsidRDefault="00683C57">
      <w:pPr>
        <w:jc w:val="center"/>
      </w:pPr>
      <w:r>
        <w:rPr>
          <w:rFonts w:ascii="Times New Roman" w:hAnsi="Times New Roman"/>
          <w:b/>
          <w:sz w:val="24"/>
        </w:rPr>
        <w:t>Жалоба</w:t>
      </w:r>
    </w:p>
    <w:p w:rsidR="002E444B" w:rsidRDefault="00683C57">
      <w:pPr>
        <w:jc w:val="center"/>
      </w:pPr>
      <w:r>
        <w:rPr>
          <w:rFonts w:ascii="Times New Roman" w:hAnsi="Times New Roman"/>
          <w:b/>
          <w:sz w:val="24"/>
        </w:rPr>
        <w:t>на решение, действие (бездействие)</w:t>
      </w:r>
    </w:p>
    <w:p w:rsidR="002E444B" w:rsidRDefault="002E444B">
      <w:pPr>
        <w:jc w:val="both"/>
      </w:pPr>
    </w:p>
    <w:p w:rsidR="002E444B" w:rsidRDefault="00683C57">
      <w:pPr>
        <w:ind w:firstLine="709"/>
        <w:jc w:val="both"/>
      </w:pPr>
      <w:r>
        <w:rPr>
          <w:rFonts w:ascii="Times New Roman" w:hAnsi="Times New Roman"/>
          <w:sz w:val="24"/>
        </w:rPr>
        <w:t>Я, ____________________________________________________________________</w:t>
      </w:r>
    </w:p>
    <w:p w:rsidR="002E444B" w:rsidRDefault="00683C57">
      <w:pPr>
        <w:jc w:val="center"/>
      </w:pPr>
      <w:r>
        <w:rPr>
          <w:rFonts w:ascii="Times New Roman" w:hAnsi="Times New Roman"/>
          <w:sz w:val="20"/>
        </w:rPr>
        <w:t>(ФИО заинтересованного лица), место жительства:</w:t>
      </w:r>
    </w:p>
    <w:p w:rsidR="002E444B" w:rsidRDefault="00683C57">
      <w:pPr>
        <w:jc w:val="both"/>
      </w:pPr>
      <w:r>
        <w:rPr>
          <w:rFonts w:ascii="Times New Roman" w:hAnsi="Times New Roman"/>
          <w:sz w:val="24"/>
        </w:rPr>
        <w:t>_____________________________________________________________________________,</w:t>
      </w:r>
    </w:p>
    <w:p w:rsidR="002E444B" w:rsidRDefault="00683C57">
      <w:pPr>
        <w:jc w:val="center"/>
      </w:pPr>
      <w:r>
        <w:rPr>
          <w:rFonts w:ascii="Times New Roman" w:hAnsi="Times New Roman"/>
          <w:sz w:val="20"/>
        </w:rPr>
        <w:t>(индекс, город, улица, дом, квартира, офис, адрес эл.почты, номер телефона)</w:t>
      </w:r>
    </w:p>
    <w:p w:rsidR="002E444B" w:rsidRDefault="002E444B">
      <w:pPr>
        <w:jc w:val="center"/>
      </w:pPr>
    </w:p>
    <w:p w:rsidR="002E444B" w:rsidRDefault="00683C57">
      <w:r>
        <w:rPr>
          <w:rFonts w:ascii="Times New Roman" w:hAnsi="Times New Roman"/>
          <w:sz w:val="24"/>
        </w:rPr>
        <w:t>подаю жалобу от имени_________________________________________________________</w:t>
      </w:r>
    </w:p>
    <w:p w:rsidR="002E444B" w:rsidRDefault="00683C57">
      <w:pPr>
        <w:ind w:left="1416" w:firstLine="708"/>
        <w:jc w:val="center"/>
      </w:pPr>
      <w:r>
        <w:rPr>
          <w:rFonts w:ascii="Times New Roman" w:hAnsi="Times New Roman"/>
          <w:sz w:val="20"/>
        </w:rPr>
        <w:t>(своего, или ФИО представителя)</w:t>
      </w:r>
    </w:p>
    <w:p w:rsidR="002E444B" w:rsidRDefault="002E444B">
      <w:pPr>
        <w:jc w:val="both"/>
      </w:pPr>
    </w:p>
    <w:p w:rsidR="002E444B" w:rsidRDefault="00683C57">
      <w:r>
        <w:rPr>
          <w:rFonts w:ascii="Times New Roman" w:hAnsi="Times New Roman"/>
          <w:sz w:val="24"/>
        </w:rPr>
        <w:t>на решение, действие (бездействие) _____________________________________________________________________________</w:t>
      </w:r>
    </w:p>
    <w:p w:rsidR="002E444B" w:rsidRDefault="00683C57">
      <w:pPr>
        <w:jc w:val="center"/>
      </w:pPr>
      <w:r>
        <w:rPr>
          <w:rFonts w:ascii="Times New Roman" w:hAnsi="Times New Roman"/>
          <w:sz w:val="20"/>
        </w:rPr>
        <w:t>(уполномоченный орган, ФИО сотрудника осуществляющего предоставление муниципальной услуги)</w:t>
      </w:r>
      <w:r>
        <w:rPr>
          <w:rFonts w:ascii="Times New Roman" w:hAnsi="Times New Roman"/>
          <w:sz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E444B" w:rsidRDefault="00683C57">
      <w:pPr>
        <w:jc w:val="center"/>
      </w:pPr>
      <w:r>
        <w:rPr>
          <w:rFonts w:ascii="Times New Roman" w:hAnsi="Times New Roman"/>
          <w:sz w:val="20"/>
        </w:rPr>
        <w:t>(сведения об обжалуемом решении, действии (бездействии), основания, по которым обжалуется решение, действие (бездействие), требования заинтересованного лица, доводы, на основании которых заинтересованное лицо не согласно с решением и действием (бездействием) уполномоченного органа, сотрудника осуществляющего предоставление муниципальной услуги)</w:t>
      </w:r>
    </w:p>
    <w:p w:rsidR="002E444B" w:rsidRDefault="002E444B">
      <w:pPr>
        <w:jc w:val="both"/>
      </w:pPr>
    </w:p>
    <w:p w:rsidR="002E444B" w:rsidRDefault="00683C57">
      <w:pPr>
        <w:ind w:firstLine="708"/>
        <w:jc w:val="both"/>
      </w:pPr>
      <w:r>
        <w:rPr>
          <w:rFonts w:ascii="Times New Roman" w:hAnsi="Times New Roman"/>
          <w:sz w:val="24"/>
        </w:rPr>
        <w:t>Для подтверждения представленной мной информации у меня имеются следующие материалы:</w:t>
      </w:r>
    </w:p>
    <w:p w:rsidR="002E444B" w:rsidRDefault="00683C57">
      <w:pPr>
        <w:jc w:val="both"/>
      </w:pPr>
      <w:r>
        <w:rPr>
          <w:rFonts w:ascii="Times New Roman" w:hAnsi="Times New Roman"/>
          <w:sz w:val="24"/>
        </w:rPr>
        <w:t>1. ___________________________________________________________________________</w:t>
      </w:r>
    </w:p>
    <w:p w:rsidR="002E444B" w:rsidRDefault="002E444B">
      <w:pPr>
        <w:jc w:val="both"/>
      </w:pPr>
    </w:p>
    <w:p w:rsidR="002E444B" w:rsidRDefault="00683C57">
      <w:pPr>
        <w:jc w:val="both"/>
      </w:pPr>
      <w:r>
        <w:rPr>
          <w:rFonts w:ascii="Times New Roman" w:hAnsi="Times New Roman"/>
          <w:sz w:val="24"/>
        </w:rPr>
        <w:t>2. ___________________________________________________________________________</w:t>
      </w:r>
    </w:p>
    <w:p w:rsidR="002E444B" w:rsidRDefault="00683C57">
      <w:pPr>
        <w:jc w:val="both"/>
      </w:pPr>
      <w:r>
        <w:rPr>
          <w:rFonts w:ascii="Times New Roman" w:hAnsi="Times New Roman"/>
          <w:sz w:val="24"/>
        </w:rPr>
        <w:t>Ответ прошу направить по адресу:________________________________________________</w:t>
      </w:r>
    </w:p>
    <w:p w:rsidR="002E444B" w:rsidRDefault="002E444B">
      <w:pPr>
        <w:jc w:val="both"/>
      </w:pPr>
    </w:p>
    <w:p w:rsidR="002E444B" w:rsidRDefault="00683C57">
      <w:pPr>
        <w:jc w:val="both"/>
      </w:pPr>
      <w:r>
        <w:rPr>
          <w:rFonts w:ascii="Times New Roman" w:hAnsi="Times New Roman"/>
          <w:sz w:val="24"/>
        </w:rPr>
        <w:t>ФИО _____________________________________________, подпись ___________________</w:t>
      </w:r>
    </w:p>
    <w:p w:rsidR="002E444B" w:rsidRDefault="002E444B">
      <w:pPr>
        <w:jc w:val="both"/>
      </w:pPr>
    </w:p>
    <w:p w:rsidR="002E444B" w:rsidRDefault="00683C57">
      <w:pPr>
        <w:jc w:val="both"/>
      </w:pPr>
      <w:r>
        <w:rPr>
          <w:rFonts w:ascii="Times New Roman" w:hAnsi="Times New Roman"/>
          <w:sz w:val="24"/>
        </w:rPr>
        <w:t>контактный телефон _____________________</w:t>
      </w:r>
    </w:p>
    <w:p w:rsidR="002E444B" w:rsidRDefault="00683C57">
      <w:pPr>
        <w:jc w:val="both"/>
      </w:pPr>
      <w:r>
        <w:rPr>
          <w:rFonts w:ascii="Times New Roman" w:hAnsi="Times New Roman"/>
          <w:sz w:val="24"/>
        </w:rPr>
        <w:tab/>
      </w:r>
    </w:p>
    <w:p w:rsidR="002E444B" w:rsidRDefault="00683C57">
      <w:pPr>
        <w:jc w:val="both"/>
      </w:pPr>
      <w:r>
        <w:rPr>
          <w:rFonts w:ascii="Times New Roman" w:hAnsi="Times New Roman"/>
          <w:sz w:val="24"/>
        </w:rPr>
        <w:t>дата</w:t>
      </w:r>
    </w:p>
    <w:sectPr w:rsidR="002E444B">
      <w:headerReference w:type="default" r:id="rId24"/>
      <w:pgSz w:w="11906" w:h="16838"/>
      <w:pgMar w:top="1134" w:right="850"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F8E" w:rsidRDefault="00DE1F8E">
      <w:r>
        <w:separator/>
      </w:r>
    </w:p>
  </w:endnote>
  <w:endnote w:type="continuationSeparator" w:id="0">
    <w:p w:rsidR="00DE1F8E" w:rsidRDefault="00DE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F8E" w:rsidRDefault="00DE1F8E">
      <w:r>
        <w:rPr>
          <w:color w:val="000000"/>
        </w:rPr>
        <w:separator/>
      </w:r>
    </w:p>
  </w:footnote>
  <w:footnote w:type="continuationSeparator" w:id="0">
    <w:p w:rsidR="00DE1F8E" w:rsidRDefault="00DE1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65E" w:rsidRDefault="00FC665E">
    <w:pPr>
      <w:pStyle w:val="a3"/>
      <w:jc w:val="center"/>
    </w:pPr>
    <w:r>
      <w:fldChar w:fldCharType="begin"/>
    </w:r>
    <w:r>
      <w:instrText xml:space="preserve"> PAGE </w:instrText>
    </w:r>
    <w:r>
      <w:fldChar w:fldCharType="separate"/>
    </w:r>
    <w:r w:rsidR="00DC5579">
      <w:rPr>
        <w:noProof/>
      </w:rPr>
      <w:t>3</w:t>
    </w:r>
    <w:r>
      <w:fldChar w:fldCharType="end"/>
    </w:r>
  </w:p>
  <w:p w:rsidR="00FC665E" w:rsidRDefault="00FC665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2E444B"/>
    <w:rsid w:val="000A3BA2"/>
    <w:rsid w:val="000A6EF1"/>
    <w:rsid w:val="000C6CED"/>
    <w:rsid w:val="000F5768"/>
    <w:rsid w:val="00115759"/>
    <w:rsid w:val="00115DFA"/>
    <w:rsid w:val="001B796F"/>
    <w:rsid w:val="001E0BF1"/>
    <w:rsid w:val="0024260C"/>
    <w:rsid w:val="002E444B"/>
    <w:rsid w:val="00317FA3"/>
    <w:rsid w:val="00323B0D"/>
    <w:rsid w:val="00330AD1"/>
    <w:rsid w:val="003A11A6"/>
    <w:rsid w:val="003E673A"/>
    <w:rsid w:val="00434471"/>
    <w:rsid w:val="00447115"/>
    <w:rsid w:val="00451AE8"/>
    <w:rsid w:val="004A20B4"/>
    <w:rsid w:val="004C4585"/>
    <w:rsid w:val="00523560"/>
    <w:rsid w:val="00547CF0"/>
    <w:rsid w:val="005553D3"/>
    <w:rsid w:val="00571833"/>
    <w:rsid w:val="005975F9"/>
    <w:rsid w:val="0066373F"/>
    <w:rsid w:val="00683C57"/>
    <w:rsid w:val="006B3DDE"/>
    <w:rsid w:val="006D4F95"/>
    <w:rsid w:val="006E777A"/>
    <w:rsid w:val="00764AA9"/>
    <w:rsid w:val="00770853"/>
    <w:rsid w:val="007D7465"/>
    <w:rsid w:val="007D784F"/>
    <w:rsid w:val="00802D73"/>
    <w:rsid w:val="008D1CB0"/>
    <w:rsid w:val="0090088F"/>
    <w:rsid w:val="009D149C"/>
    <w:rsid w:val="009D51C0"/>
    <w:rsid w:val="00A008CB"/>
    <w:rsid w:val="00A126E7"/>
    <w:rsid w:val="00AB2A6C"/>
    <w:rsid w:val="00C5702A"/>
    <w:rsid w:val="00C5712A"/>
    <w:rsid w:val="00CC56A0"/>
    <w:rsid w:val="00D34EFC"/>
    <w:rsid w:val="00D41DBA"/>
    <w:rsid w:val="00DC5579"/>
    <w:rsid w:val="00DD47BF"/>
    <w:rsid w:val="00DE1F8E"/>
    <w:rsid w:val="00E008E3"/>
    <w:rsid w:val="00E17B96"/>
    <w:rsid w:val="00E81D97"/>
    <w:rsid w:val="00F218BB"/>
    <w:rsid w:val="00F630CE"/>
    <w:rsid w:val="00F74B7D"/>
    <w:rsid w:val="00FA764E"/>
    <w:rsid w:val="00FC6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kern w:val="3"/>
        <w:sz w:val="22"/>
        <w:szCs w:val="22"/>
        <w:lang w:val="ru-RU" w:eastAsia="ru-RU" w:bidi="ar-SA"/>
      </w:rPr>
    </w:rPrDefault>
    <w:pPrDefault>
      <w:pPr>
        <w:widowControl w:val="0"/>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D4F95"/>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character" w:customStyle="1" w:styleId="a4">
    <w:name w:val="Верхний колонтитул Знак"/>
    <w:basedOn w:val="a0"/>
  </w:style>
  <w:style w:type="paragraph" w:styleId="a5">
    <w:name w:val="footer"/>
    <w:basedOn w:val="a"/>
    <w:pPr>
      <w:tabs>
        <w:tab w:val="center" w:pos="4677"/>
        <w:tab w:val="right" w:pos="9355"/>
      </w:tabs>
    </w:pPr>
  </w:style>
  <w:style w:type="character" w:customStyle="1" w:styleId="a6">
    <w:name w:val="Нижний колонтитул Знак"/>
    <w:basedOn w:val="a0"/>
  </w:style>
  <w:style w:type="paragraph" w:styleId="a7">
    <w:name w:val="Balloon Text"/>
    <w:basedOn w:val="a"/>
    <w:link w:val="a8"/>
    <w:uiPriority w:val="99"/>
    <w:semiHidden/>
    <w:unhideWhenUsed/>
    <w:rsid w:val="00764AA9"/>
    <w:rPr>
      <w:sz w:val="16"/>
      <w:szCs w:val="16"/>
    </w:rPr>
  </w:style>
  <w:style w:type="character" w:customStyle="1" w:styleId="a8">
    <w:name w:val="Текст выноски Знак"/>
    <w:basedOn w:val="a0"/>
    <w:link w:val="a7"/>
    <w:uiPriority w:val="99"/>
    <w:semiHidden/>
    <w:rsid w:val="00764AA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kern w:val="3"/>
        <w:sz w:val="22"/>
        <w:szCs w:val="22"/>
        <w:lang w:val="ru-RU" w:eastAsia="ru-RU" w:bidi="ar-SA"/>
      </w:rPr>
    </w:rPrDefault>
    <w:pPrDefault>
      <w:pPr>
        <w:widowControl w:val="0"/>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D4F95"/>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character" w:customStyle="1" w:styleId="a4">
    <w:name w:val="Верхний колонтитул Знак"/>
    <w:basedOn w:val="a0"/>
  </w:style>
  <w:style w:type="paragraph" w:styleId="a5">
    <w:name w:val="footer"/>
    <w:basedOn w:val="a"/>
    <w:pPr>
      <w:tabs>
        <w:tab w:val="center" w:pos="4677"/>
        <w:tab w:val="right" w:pos="9355"/>
      </w:tabs>
    </w:pPr>
  </w:style>
  <w:style w:type="character" w:customStyle="1" w:styleId="a6">
    <w:name w:val="Нижний колонтитул Знак"/>
    <w:basedOn w:val="a0"/>
  </w:style>
  <w:style w:type="paragraph" w:styleId="a7">
    <w:name w:val="Balloon Text"/>
    <w:basedOn w:val="a"/>
    <w:link w:val="a8"/>
    <w:uiPriority w:val="99"/>
    <w:semiHidden/>
    <w:unhideWhenUsed/>
    <w:rsid w:val="00764AA9"/>
    <w:rPr>
      <w:sz w:val="16"/>
      <w:szCs w:val="16"/>
    </w:rPr>
  </w:style>
  <w:style w:type="character" w:customStyle="1" w:styleId="a8">
    <w:name w:val="Текст выноски Знак"/>
    <w:basedOn w:val="a0"/>
    <w:link w:val="a7"/>
    <w:uiPriority w:val="99"/>
    <w:semiHidden/>
    <w:rsid w:val="00764AA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0CA1690A2A03F4D96E0A27EF36CD4D17FD1C095F3404B922A127651E67DCC" TargetMode="External"/><Relationship Id="rId13" Type="http://schemas.openxmlformats.org/officeDocument/2006/relationships/hyperlink" Target="http://sheladm.ru/" TargetMode="External"/><Relationship Id="rId18" Type="http://schemas.openxmlformats.org/officeDocument/2006/relationships/hyperlink" Target="http://sheladm.r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http://sheladm.ru/" TargetMode="External"/><Relationship Id="rId17" Type="http://schemas.openxmlformats.org/officeDocument/2006/relationships/hyperlink" Target="http://sheladm.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64DFE17F3D54D1F5620BCE9045F3A07FF7F7D52736A4E28FB266B4D4C218BC62C4210AA57080475lD63I"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CC9EFAC9E779F8769BABACE617D8BF947ED3D8EE0ED3031AC5D3D46DE4EA615E9E9B9C73EB843Bj12D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mfc38.ru/" TargetMode="External"/><Relationship Id="rId23" Type="http://schemas.openxmlformats.org/officeDocument/2006/relationships/oleObject" Target="embeddings/oleObject4.bin"/><Relationship Id="rId10" Type="http://schemas.openxmlformats.org/officeDocument/2006/relationships/hyperlink" Target="consultantplus://offline/ref=2ACC9EFAC9E779F8769BABACE617D8BF947ED3D8EE0ED3031AC5D3D46DE4EA615E9E9B9C73EB843Bj12DI"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consultantplus://offline/ref=F00CA1690A2A03F4D96E0A27EF36CD4D17FD1C01583604B922A127651E67DCC" TargetMode="External"/><Relationship Id="rId14" Type="http://schemas.openxmlformats.org/officeDocument/2006/relationships/hyperlink" Target="http://sheladm.ru/" TargetMode="External"/><Relationship Id="rId22"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17819-ECA1-45AB-B9F8-353F933D5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9652</Words>
  <Characters>55017</Characters>
  <Application>Microsoft Office Word</Application>
  <DocSecurity>4</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Ржепко Елена Анатольевна</dc:creator>
  <cp:lastModifiedBy>Свиридова Влада Дмитриевна</cp:lastModifiedBy>
  <cp:revision>2</cp:revision>
  <cp:lastPrinted>2018-06-13T04:55:00Z</cp:lastPrinted>
  <dcterms:created xsi:type="dcterms:W3CDTF">2018-08-01T08:42:00Z</dcterms:created>
  <dcterms:modified xsi:type="dcterms:W3CDTF">2018-08-01T08:42:00Z</dcterms:modified>
</cp:coreProperties>
</file>